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5342" w14:textId="77777777" w:rsidR="009537D2" w:rsidRPr="00E37FDD" w:rsidRDefault="009537D2" w:rsidP="00B03A68">
      <w:pPr>
        <w:pStyle w:val="Naslov1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Dvor Trakošćan </w:t>
      </w:r>
    </w:p>
    <w:p w14:paraId="1AABDCE0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Trakošćan 4</w:t>
      </w:r>
    </w:p>
    <w:p w14:paraId="4E45454E" w14:textId="26E7C406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4225</w:t>
      </w:r>
      <w:r w:rsidR="00785510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0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r w:rsidR="00785510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Lepoglava </w:t>
      </w:r>
    </w:p>
    <w:p w14:paraId="5280A98F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Razina :11</w:t>
      </w:r>
    </w:p>
    <w:p w14:paraId="2CF5C631" w14:textId="6CC25F5B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Razdjel 055-Ministarstvo kulture</w:t>
      </w:r>
      <w:r w:rsidR="00DC00C8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i medija 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</w:p>
    <w:p w14:paraId="6BC10736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RKP broj: </w:t>
      </w:r>
      <w:r w:rsidR="001B4EA5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00932</w:t>
      </w:r>
    </w:p>
    <w:p w14:paraId="673E9268" w14:textId="5589CD2C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Matični broj:</w:t>
      </w:r>
      <w:r w:rsidR="001B4EA5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r w:rsidR="00E640AE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03125483</w:t>
      </w:r>
    </w:p>
    <w:p w14:paraId="6683A048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OIB: </w:t>
      </w:r>
      <w:r w:rsidR="001B4EA5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24929691978</w:t>
      </w:r>
    </w:p>
    <w:p w14:paraId="62A8D7B3" w14:textId="2290F11F" w:rsidR="009537D2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Šifra djelatnosti: </w:t>
      </w:r>
      <w:r w:rsidR="001B4EA5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9102</w:t>
      </w:r>
    </w:p>
    <w:p w14:paraId="257D9CAE" w14:textId="21A7A4EC" w:rsidR="00504992" w:rsidRPr="00E37FDD" w:rsidRDefault="0050499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Šifra županije : 5- Varaždinska</w:t>
      </w:r>
    </w:p>
    <w:p w14:paraId="2D4E7B56" w14:textId="3F2FEB7C" w:rsidR="00983800" w:rsidRPr="00E37FDD" w:rsidRDefault="00983800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Šifra grada i općine: 12</w:t>
      </w:r>
      <w:r w:rsidR="0050499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- Bednja</w:t>
      </w:r>
    </w:p>
    <w:p w14:paraId="14A0EEA0" w14:textId="77777777" w:rsidR="00983800" w:rsidRPr="00E37FDD" w:rsidRDefault="00983800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14:paraId="0267DD4D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14:paraId="65A17C55" w14:textId="250332B6" w:rsidR="009537D2" w:rsidRPr="00E37FDD" w:rsidRDefault="009537D2" w:rsidP="001B4EA5">
      <w:pPr>
        <w:shd w:val="clear" w:color="auto" w:fill="FFFFFF"/>
        <w:tabs>
          <w:tab w:val="left" w:pos="4065"/>
        </w:tabs>
        <w:spacing w:after="0" w:line="240" w:lineRule="auto"/>
        <w:jc w:val="center"/>
        <w:textAlignment w:val="top"/>
        <w:outlineLvl w:val="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BILJEŠKE UZ FINANC</w:t>
      </w:r>
      <w:r w:rsidR="001B4A97" w:rsidRPr="00E37F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IJSKE IZVJEŠTAJE ZA</w:t>
      </w:r>
      <w:r w:rsidR="005049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RAZDOBLJE OD 01. SIJEČNJA DO 31. PROSINCA </w:t>
      </w:r>
      <w:r w:rsidR="001B4A97" w:rsidRPr="00E37F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202</w:t>
      </w:r>
      <w:r w:rsidR="00970B73" w:rsidRPr="00E37F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3</w:t>
      </w:r>
      <w:r w:rsidR="000A3066" w:rsidRPr="00E37F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. GODIN</w:t>
      </w:r>
      <w:r w:rsidR="005049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E</w:t>
      </w:r>
    </w:p>
    <w:p w14:paraId="7F2BACE8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14:paraId="499543EE" w14:textId="549BADA2" w:rsidR="00DC7767" w:rsidRPr="00E37FDD" w:rsidRDefault="00DC7767" w:rsidP="00DC7767">
      <w:p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Muzej Dvor Trakošćan ustrojen je kao proračunski korisnik Ministarstva kulture</w:t>
      </w:r>
      <w:r w:rsidR="00DC00C8" w:rsidRPr="00E37FDD">
        <w:rPr>
          <w:rFonts w:ascii="Times New Roman" w:hAnsi="Times New Roman"/>
          <w:sz w:val="24"/>
          <w:szCs w:val="24"/>
        </w:rPr>
        <w:t xml:space="preserve"> i medija</w:t>
      </w:r>
      <w:r w:rsidRPr="00E37FDD">
        <w:rPr>
          <w:rFonts w:ascii="Times New Roman" w:hAnsi="Times New Roman"/>
          <w:sz w:val="24"/>
          <w:szCs w:val="24"/>
        </w:rPr>
        <w:t xml:space="preserve"> RH te je javna ustanova u kulturi koja obavlja muzejsko-galerijsku djelatnost u skladu sa Zakonom u muzejima (NN br. 61/18, 98/19</w:t>
      </w:r>
      <w:r w:rsidR="00287118" w:rsidRPr="00E37FDD">
        <w:rPr>
          <w:rFonts w:ascii="Times New Roman" w:hAnsi="Times New Roman"/>
          <w:sz w:val="24"/>
          <w:szCs w:val="24"/>
        </w:rPr>
        <w:t xml:space="preserve"> i </w:t>
      </w:r>
      <w:r w:rsidR="00DC00C8" w:rsidRPr="00E37FDD">
        <w:rPr>
          <w:rFonts w:ascii="Times New Roman" w:hAnsi="Times New Roman"/>
          <w:sz w:val="24"/>
          <w:szCs w:val="24"/>
        </w:rPr>
        <w:t>114/22</w:t>
      </w:r>
      <w:r w:rsidRPr="00E37FDD">
        <w:rPr>
          <w:rFonts w:ascii="Times New Roman" w:hAnsi="Times New Roman"/>
          <w:sz w:val="24"/>
          <w:szCs w:val="24"/>
        </w:rPr>
        <w:t>), Zakonom o zaštiti i očuvanju kulturnih dobara (NN br. 69/99, 151/03, 157/03, 100/04, 87/09, 88/10, 61/11, 25/12, 136/12</w:t>
      </w:r>
      <w:r w:rsidR="001B4A97" w:rsidRPr="00E37FDD">
        <w:rPr>
          <w:rFonts w:ascii="Times New Roman" w:hAnsi="Times New Roman"/>
          <w:sz w:val="24"/>
          <w:szCs w:val="24"/>
        </w:rPr>
        <w:t>, 157/13, 152/14, 98/15, 44/17,</w:t>
      </w:r>
      <w:r w:rsidRPr="00E37FDD">
        <w:rPr>
          <w:rFonts w:ascii="Times New Roman" w:hAnsi="Times New Roman"/>
          <w:sz w:val="24"/>
          <w:szCs w:val="24"/>
        </w:rPr>
        <w:t xml:space="preserve"> 90/18</w:t>
      </w:r>
      <w:r w:rsidR="001B4A97" w:rsidRPr="00E37FDD">
        <w:rPr>
          <w:rFonts w:ascii="Times New Roman" w:hAnsi="Times New Roman"/>
          <w:sz w:val="24"/>
          <w:szCs w:val="24"/>
        </w:rPr>
        <w:t>, 32/20</w:t>
      </w:r>
      <w:r w:rsidR="00FD11A8" w:rsidRPr="00E37FDD">
        <w:rPr>
          <w:rFonts w:ascii="Times New Roman" w:hAnsi="Times New Roman"/>
          <w:sz w:val="24"/>
          <w:szCs w:val="24"/>
        </w:rPr>
        <w:t>,</w:t>
      </w:r>
      <w:r w:rsidR="001B4A97" w:rsidRPr="00E37FDD">
        <w:rPr>
          <w:rFonts w:ascii="Times New Roman" w:hAnsi="Times New Roman"/>
          <w:sz w:val="24"/>
          <w:szCs w:val="24"/>
        </w:rPr>
        <w:t xml:space="preserve"> 62/20</w:t>
      </w:r>
      <w:r w:rsidR="00287118" w:rsidRPr="00E37FDD">
        <w:rPr>
          <w:rFonts w:ascii="Times New Roman" w:hAnsi="Times New Roman"/>
          <w:sz w:val="24"/>
          <w:szCs w:val="24"/>
        </w:rPr>
        <w:t xml:space="preserve">, </w:t>
      </w:r>
      <w:r w:rsidR="00FD11A8" w:rsidRPr="00E37FDD">
        <w:rPr>
          <w:rFonts w:ascii="Times New Roman" w:hAnsi="Times New Roman"/>
          <w:sz w:val="24"/>
          <w:szCs w:val="24"/>
        </w:rPr>
        <w:t>117/21</w:t>
      </w:r>
      <w:r w:rsidR="00287118" w:rsidRPr="00E37FDD">
        <w:rPr>
          <w:rFonts w:ascii="Times New Roman" w:hAnsi="Times New Roman"/>
          <w:sz w:val="24"/>
          <w:szCs w:val="24"/>
        </w:rPr>
        <w:t xml:space="preserve"> i 114/22).</w:t>
      </w:r>
      <w:r w:rsidRPr="00E37FDD">
        <w:rPr>
          <w:rFonts w:ascii="Times New Roman" w:hAnsi="Times New Roman"/>
          <w:sz w:val="24"/>
          <w:szCs w:val="24"/>
        </w:rPr>
        <w:t xml:space="preserve"> Uredbom o nazivima i koeficijentima složenosti poslova u javnim službama (NN br.25/13, 72/13, 151/13, 09/14, 40/14, 51/14, 77/14, 83/14, 87/14, 120/14, 147/14, 151/14, 11/15, 32/15, 38/15, 60/15, 83/15, 112/15, 122/15, 10/17, 39/17, 40/17, 74/17, 122</w:t>
      </w:r>
      <w:r w:rsidR="001B4A97" w:rsidRPr="00E37FDD">
        <w:rPr>
          <w:rFonts w:ascii="Times New Roman" w:hAnsi="Times New Roman"/>
          <w:sz w:val="24"/>
          <w:szCs w:val="24"/>
        </w:rPr>
        <w:t>/17, 9/18, 57/18, 59/18, 79/19 ,</w:t>
      </w:r>
      <w:r w:rsidRPr="00E37FDD">
        <w:rPr>
          <w:rFonts w:ascii="Times New Roman" w:hAnsi="Times New Roman"/>
          <w:sz w:val="24"/>
          <w:szCs w:val="24"/>
        </w:rPr>
        <w:t>119/19</w:t>
      </w:r>
      <w:r w:rsidR="00FD11A8" w:rsidRPr="00E37FDD">
        <w:rPr>
          <w:rFonts w:ascii="Times New Roman" w:hAnsi="Times New Roman"/>
          <w:sz w:val="24"/>
          <w:szCs w:val="24"/>
        </w:rPr>
        <w:t>, 50/20, 128/20 ,</w:t>
      </w:r>
      <w:r w:rsidR="001B4A97" w:rsidRPr="00E37FDD">
        <w:rPr>
          <w:rFonts w:ascii="Times New Roman" w:hAnsi="Times New Roman"/>
          <w:sz w:val="24"/>
          <w:szCs w:val="24"/>
        </w:rPr>
        <w:t xml:space="preserve"> 141/20</w:t>
      </w:r>
      <w:r w:rsidR="00FD11A8" w:rsidRPr="00E37FDD">
        <w:rPr>
          <w:rFonts w:ascii="Times New Roman" w:hAnsi="Times New Roman"/>
          <w:sz w:val="24"/>
          <w:szCs w:val="24"/>
        </w:rPr>
        <w:t>, 17/21, 26/21, 78/21</w:t>
      </w:r>
      <w:r w:rsidR="00287118" w:rsidRPr="00E37FDD">
        <w:rPr>
          <w:rFonts w:ascii="Times New Roman" w:hAnsi="Times New Roman"/>
          <w:sz w:val="24"/>
          <w:szCs w:val="24"/>
        </w:rPr>
        <w:t>,</w:t>
      </w:r>
      <w:r w:rsidR="00FD11A8" w:rsidRPr="00E37FDD">
        <w:rPr>
          <w:rFonts w:ascii="Times New Roman" w:hAnsi="Times New Roman"/>
          <w:sz w:val="24"/>
          <w:szCs w:val="24"/>
        </w:rPr>
        <w:t xml:space="preserve"> 138/21</w:t>
      </w:r>
      <w:r w:rsidR="00287118" w:rsidRPr="00E37FDD">
        <w:rPr>
          <w:rFonts w:ascii="Times New Roman" w:hAnsi="Times New Roman"/>
          <w:sz w:val="24"/>
          <w:szCs w:val="24"/>
        </w:rPr>
        <w:t>. i 9/22, 31/22, 72/22</w:t>
      </w:r>
      <w:r w:rsidR="00970B73" w:rsidRPr="00E37FDD">
        <w:rPr>
          <w:rFonts w:ascii="Times New Roman" w:hAnsi="Times New Roman"/>
          <w:sz w:val="24"/>
          <w:szCs w:val="24"/>
        </w:rPr>
        <w:t>,</w:t>
      </w:r>
      <w:r w:rsidR="00287118" w:rsidRPr="00E37FDD">
        <w:rPr>
          <w:rFonts w:ascii="Times New Roman" w:hAnsi="Times New Roman"/>
          <w:sz w:val="24"/>
          <w:szCs w:val="24"/>
        </w:rPr>
        <w:t>82/22</w:t>
      </w:r>
      <w:r w:rsidR="00970B73" w:rsidRPr="00E37FDD">
        <w:rPr>
          <w:rFonts w:ascii="Times New Roman" w:hAnsi="Times New Roman"/>
          <w:sz w:val="24"/>
          <w:szCs w:val="24"/>
        </w:rPr>
        <w:t>, 99/22, 26/23 i 46/23</w:t>
      </w:r>
      <w:r w:rsidRPr="00E37FDD">
        <w:rPr>
          <w:rFonts w:ascii="Times New Roman" w:hAnsi="Times New Roman"/>
          <w:sz w:val="24"/>
          <w:szCs w:val="24"/>
        </w:rPr>
        <w:t xml:space="preserve">), Statutom Muzeja Dvor Trakošćan od </w:t>
      </w:r>
      <w:r w:rsidR="00970B73" w:rsidRPr="00E37FDD">
        <w:rPr>
          <w:rFonts w:ascii="Times New Roman" w:hAnsi="Times New Roman"/>
          <w:sz w:val="24"/>
          <w:szCs w:val="24"/>
        </w:rPr>
        <w:t>02</w:t>
      </w:r>
      <w:r w:rsidRPr="00E37FDD">
        <w:rPr>
          <w:rFonts w:ascii="Times New Roman" w:hAnsi="Times New Roman"/>
          <w:sz w:val="24"/>
          <w:szCs w:val="24"/>
        </w:rPr>
        <w:t>.</w:t>
      </w:r>
      <w:r w:rsidR="00970B73" w:rsidRPr="00E37FDD">
        <w:rPr>
          <w:rFonts w:ascii="Times New Roman" w:hAnsi="Times New Roman"/>
          <w:sz w:val="24"/>
          <w:szCs w:val="24"/>
        </w:rPr>
        <w:t>11</w:t>
      </w:r>
      <w:r w:rsidRPr="00E37FDD">
        <w:rPr>
          <w:rFonts w:ascii="Times New Roman" w:hAnsi="Times New Roman"/>
          <w:sz w:val="24"/>
          <w:szCs w:val="24"/>
        </w:rPr>
        <w:t>.</w:t>
      </w:r>
      <w:r w:rsidR="00970B73" w:rsidRPr="00E37FDD">
        <w:rPr>
          <w:rFonts w:ascii="Times New Roman" w:hAnsi="Times New Roman"/>
          <w:sz w:val="24"/>
          <w:szCs w:val="24"/>
        </w:rPr>
        <w:t>2023.</w:t>
      </w:r>
      <w:r w:rsidRPr="00E37FDD">
        <w:rPr>
          <w:rFonts w:ascii="Times New Roman" w:hAnsi="Times New Roman"/>
          <w:sz w:val="24"/>
          <w:szCs w:val="24"/>
        </w:rPr>
        <w:t>, Kolektivnim ugovorom za zaposlene u ustanovama kulture od 2018. godine, Zakonom o ustanovama (NN br. 76/93, 29/97, 47/99, 35/08</w:t>
      </w:r>
      <w:r w:rsidR="00287118" w:rsidRPr="00E37FDD">
        <w:rPr>
          <w:rFonts w:ascii="Times New Roman" w:hAnsi="Times New Roman"/>
          <w:sz w:val="24"/>
          <w:szCs w:val="24"/>
        </w:rPr>
        <w:t xml:space="preserve">, </w:t>
      </w:r>
      <w:r w:rsidR="000F26E5" w:rsidRPr="00E37FDD">
        <w:rPr>
          <w:rFonts w:ascii="Times New Roman" w:hAnsi="Times New Roman"/>
          <w:sz w:val="24"/>
          <w:szCs w:val="24"/>
        </w:rPr>
        <w:t>127/19</w:t>
      </w:r>
      <w:r w:rsidR="00287118" w:rsidRPr="00E37FDD">
        <w:rPr>
          <w:rFonts w:ascii="Times New Roman" w:hAnsi="Times New Roman"/>
          <w:sz w:val="24"/>
          <w:szCs w:val="24"/>
        </w:rPr>
        <w:t xml:space="preserve"> i 151/22</w:t>
      </w:r>
      <w:r w:rsidRPr="00E37FDD">
        <w:rPr>
          <w:rFonts w:ascii="Times New Roman" w:hAnsi="Times New Roman"/>
          <w:sz w:val="24"/>
          <w:szCs w:val="24"/>
        </w:rPr>
        <w:t xml:space="preserve">), Zakonom o upravljanju javnim ustanovama u kulturi (NN br. 96/01, 98/19). </w:t>
      </w:r>
    </w:p>
    <w:p w14:paraId="7E5BE0D7" w14:textId="77777777" w:rsidR="00DC7767" w:rsidRPr="00E37FDD" w:rsidRDefault="00DC7767" w:rsidP="00DC7767">
      <w:p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Muzej obavlja muzejske i druge stručne poslove u svezi s muzejskom građom i muzejskom dokumentacijom koju posjeduje u skladu sa zakonom, drugim propisima i Statutom Muzeja. </w:t>
      </w:r>
    </w:p>
    <w:p w14:paraId="25CDA114" w14:textId="77777777" w:rsidR="00DC7767" w:rsidRPr="00E37FDD" w:rsidRDefault="00DC7767" w:rsidP="00DC7767">
      <w:p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Muzejsku građu čine civilizacijska, prirodna i kulturna materijalna dobra kao dio nacionalne baštine značajne za povijest mjesta Trakošćan i samog Dvora Trakošćan. Muzejska dokumentacija sadrži podatke o muzejskih predmetima koji su potrebni za njihovu stručnu obradu, identifikaciju, određivanje podrijetla i stanja u kojem su pribavljeni te uvida u stanje muzejske građe. </w:t>
      </w:r>
    </w:p>
    <w:p w14:paraId="5CA9313D" w14:textId="70F83CED" w:rsidR="00DC7767" w:rsidRPr="00E37FDD" w:rsidRDefault="00DC7767" w:rsidP="00DC7767">
      <w:p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Unutarnjim ustrojstvom osigurava se djelotvorno obavljanje djelatnosti i provođenje programa rada i razvoja muzeja: trajno zaštićivanje muzejske građe i muzejske dokumentacije kao kulturno dobro primjenom propisa o zaštiti kulturnih dobra, trajno zaštićivanje muzejskih lokaliteta i nalazišta, trajno zaštićivanje i obrazovno prezentiranje park šume kao jedinstvenog kulturno-spomeničkog kompleksa primjenom propisa o zaštiti kulturnih dobara, neposredno i posredno prezentiranje muzejske građe i muzejske dokumentacije javnosti putem stalnih, povremenih i pokretnih izložbi,</w:t>
      </w:r>
      <w:r w:rsidR="00B6552D">
        <w:rPr>
          <w:rFonts w:ascii="Times New Roman" w:hAnsi="Times New Roman"/>
          <w:sz w:val="24"/>
          <w:szCs w:val="24"/>
        </w:rPr>
        <w:t xml:space="preserve"> konferencija, publikacija, edukativnih programa</w:t>
      </w:r>
      <w:r w:rsidRPr="00E37FDD">
        <w:rPr>
          <w:rFonts w:ascii="Times New Roman" w:hAnsi="Times New Roman"/>
          <w:sz w:val="24"/>
          <w:szCs w:val="24"/>
        </w:rPr>
        <w:t xml:space="preserve"> suradnja sa </w:t>
      </w:r>
      <w:r w:rsidRPr="00E37FDD">
        <w:rPr>
          <w:rFonts w:ascii="Times New Roman" w:hAnsi="Times New Roman"/>
          <w:sz w:val="24"/>
          <w:szCs w:val="24"/>
        </w:rPr>
        <w:lastRenderedPageBreak/>
        <w:t>turističkim čimbenicima i njegovanje marketinških pristupa u djelovanju muzeja, omogućavanje uvida znanstvenim i stručnim suradnic</w:t>
      </w:r>
      <w:r w:rsidR="00B6552D">
        <w:rPr>
          <w:rFonts w:ascii="Times New Roman" w:hAnsi="Times New Roman"/>
          <w:sz w:val="24"/>
          <w:szCs w:val="24"/>
        </w:rPr>
        <w:t>i</w:t>
      </w:r>
      <w:r w:rsidRPr="00E37FDD">
        <w:rPr>
          <w:rFonts w:ascii="Times New Roman" w:hAnsi="Times New Roman"/>
          <w:sz w:val="24"/>
          <w:szCs w:val="24"/>
        </w:rPr>
        <w:t>ma u muzejsku građu i muzejsku dokumentaciju radi njene znanstvene i stručne obrade, povezivanje u sustav muzeja Republike Hrvatske radi primjene jedinstvenog stručnog pristupa u obavljanju muzejske djelatnosti.</w:t>
      </w:r>
    </w:p>
    <w:p w14:paraId="712C94DD" w14:textId="24F590D8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Dvor Trakošćan je kulturno dobro, zaštićena je povijesna cjelina koja se sastoji od dvorca, građevina uz dvorac, perivoja i park šume s jezerom. Dvorac je danas jedan od rijetkih objekata u Hrvatskoj sa sačuva</w:t>
      </w:r>
      <w:r w:rsidR="00B6552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ni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</w:t>
      </w:r>
      <w:r w:rsidR="00B6552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vlastit</w:t>
      </w:r>
      <w:r w:rsidR="00B6552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i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</w:t>
      </w:r>
      <w:r w:rsidR="00B6552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izvornim interijerom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, povijesno usko vezanom uz arhitektonski okvir i život njegovih </w:t>
      </w:r>
    </w:p>
    <w:p w14:paraId="5657DE5E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vlasnika.</w:t>
      </w:r>
      <w:r w:rsidRPr="00E37F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3FA8E33" w14:textId="454ABCE3" w:rsidR="00417850" w:rsidRPr="00E37FDD" w:rsidRDefault="00417850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7F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Muzej je pravna osoba upisana u sudski registar i Očevidnik muzeja i galerija i zbirki unutar pravnih osoba i fizičkih osoba u skladu sa Zakonom o muzejima koji se vodi pri Ministarstvu kulture</w:t>
      </w:r>
      <w:r w:rsidR="00970B73" w:rsidRPr="00E37F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 medija </w:t>
      </w:r>
      <w:r w:rsidRPr="00E37F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a koja obavlja muzejsku djelatnost u svrhu proučavanja, obrazovanja i uživanja u materijalnoj i nematerijalnoj baštini čovječanstva i njegova okoliša u službi društva i njegova kulturnoga i gospodarskoga razvitka, otvorena za javnost.</w:t>
      </w:r>
    </w:p>
    <w:p w14:paraId="3E2DEA08" w14:textId="77777777" w:rsidR="009537D2" w:rsidRPr="00E37FDD" w:rsidRDefault="00417850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Muzej posluje samostalno i obavlja svoju djelatnost na način određen zakonom, Statutom i drugim općim aktima Muzeja.  </w:t>
      </w:r>
    </w:p>
    <w:p w14:paraId="57E984F6" w14:textId="38E102B7" w:rsidR="0068712A" w:rsidRPr="00E37FDD" w:rsidRDefault="0068712A" w:rsidP="007053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Muzej zastupa</w:t>
      </w:r>
      <w:r w:rsidR="00287118" w:rsidRPr="00E37FDD">
        <w:rPr>
          <w:rFonts w:ascii="Times New Roman" w:hAnsi="Times New Roman"/>
          <w:sz w:val="24"/>
          <w:szCs w:val="24"/>
        </w:rPr>
        <w:t xml:space="preserve">  </w:t>
      </w:r>
      <w:r w:rsidR="00970B73" w:rsidRPr="00E37FDD">
        <w:rPr>
          <w:rFonts w:ascii="Times New Roman" w:hAnsi="Times New Roman"/>
          <w:sz w:val="24"/>
          <w:szCs w:val="24"/>
        </w:rPr>
        <w:t>ravnateljica dr.sc. Goranka Horjan.</w:t>
      </w:r>
    </w:p>
    <w:p w14:paraId="14E0ED23" w14:textId="77777777" w:rsidR="003421A7" w:rsidRPr="00E37FDD" w:rsidRDefault="003421A7" w:rsidP="0070534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5D2A76" w14:textId="480C247F" w:rsidR="0068712A" w:rsidRPr="00E37FDD" w:rsidRDefault="0068712A" w:rsidP="0070534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7FDD">
        <w:rPr>
          <w:rFonts w:ascii="Times New Roman" w:hAnsi="Times New Roman"/>
          <w:b/>
          <w:sz w:val="24"/>
          <w:szCs w:val="24"/>
        </w:rPr>
        <w:t xml:space="preserve">BILJEŠKE UZ PR-RAS </w:t>
      </w:r>
    </w:p>
    <w:p w14:paraId="2232CDB5" w14:textId="77777777" w:rsidR="00044047" w:rsidRPr="00E37FDD" w:rsidRDefault="007E6929" w:rsidP="0070534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7FDD">
        <w:rPr>
          <w:rFonts w:ascii="Times New Roman" w:hAnsi="Times New Roman"/>
          <w:b/>
          <w:sz w:val="24"/>
          <w:szCs w:val="24"/>
        </w:rPr>
        <w:t xml:space="preserve">PRIHODI I PRIMICI </w:t>
      </w:r>
    </w:p>
    <w:p w14:paraId="120A4E41" w14:textId="000CBC31" w:rsidR="00044047" w:rsidRPr="00E37FDD" w:rsidRDefault="00044047" w:rsidP="007053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Ukupni prihodi i primici u </w:t>
      </w:r>
      <w:r w:rsidR="00DB66D4" w:rsidRPr="00E37FDD">
        <w:rPr>
          <w:rFonts w:ascii="Times New Roman" w:hAnsi="Times New Roman"/>
          <w:sz w:val="24"/>
          <w:szCs w:val="24"/>
        </w:rPr>
        <w:t xml:space="preserve"> razdoblju 01.01.-31.12.</w:t>
      </w:r>
      <w:r w:rsidR="0090306B" w:rsidRPr="00E37FDD">
        <w:rPr>
          <w:rFonts w:ascii="Times New Roman" w:hAnsi="Times New Roman"/>
          <w:sz w:val="24"/>
          <w:szCs w:val="24"/>
        </w:rPr>
        <w:t>202</w:t>
      </w:r>
      <w:r w:rsidR="002D78A4" w:rsidRPr="00E37FDD">
        <w:rPr>
          <w:rFonts w:ascii="Times New Roman" w:hAnsi="Times New Roman"/>
          <w:sz w:val="24"/>
          <w:szCs w:val="24"/>
        </w:rPr>
        <w:t>3</w:t>
      </w:r>
      <w:r w:rsidRPr="00E37FDD">
        <w:rPr>
          <w:rFonts w:ascii="Times New Roman" w:hAnsi="Times New Roman"/>
          <w:sz w:val="24"/>
          <w:szCs w:val="24"/>
        </w:rPr>
        <w:t>. godin</w:t>
      </w:r>
      <w:r w:rsidR="00DB66D4" w:rsidRPr="00E37FDD">
        <w:rPr>
          <w:rFonts w:ascii="Times New Roman" w:hAnsi="Times New Roman"/>
          <w:sz w:val="24"/>
          <w:szCs w:val="24"/>
        </w:rPr>
        <w:t>e</w:t>
      </w:r>
      <w:r w:rsidRPr="00E37FDD">
        <w:rPr>
          <w:rFonts w:ascii="Times New Roman" w:hAnsi="Times New Roman"/>
          <w:sz w:val="24"/>
          <w:szCs w:val="24"/>
        </w:rPr>
        <w:t xml:space="preserve"> iznose </w:t>
      </w:r>
      <w:r w:rsidR="002D78A4" w:rsidRPr="00E37FDD">
        <w:rPr>
          <w:rFonts w:ascii="Times New Roman" w:hAnsi="Times New Roman"/>
          <w:sz w:val="24"/>
          <w:szCs w:val="24"/>
        </w:rPr>
        <w:t>1.147.025,93 €</w:t>
      </w:r>
      <w:r w:rsidR="00287118" w:rsidRPr="00E37FDD">
        <w:rPr>
          <w:rFonts w:ascii="Times New Roman" w:hAnsi="Times New Roman"/>
          <w:sz w:val="24"/>
          <w:szCs w:val="24"/>
        </w:rPr>
        <w:t>, a</w:t>
      </w:r>
      <w:r w:rsidR="00DB66D4" w:rsidRPr="00E37FDD">
        <w:rPr>
          <w:rFonts w:ascii="Times New Roman" w:hAnsi="Times New Roman"/>
          <w:sz w:val="24"/>
          <w:szCs w:val="24"/>
        </w:rPr>
        <w:t xml:space="preserve"> sastoje se od: </w:t>
      </w:r>
    </w:p>
    <w:p w14:paraId="3068E19D" w14:textId="77777777" w:rsidR="0068712A" w:rsidRPr="00E37FDD" w:rsidRDefault="00DB66D4" w:rsidP="00705349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PRIHOD OD UPRAVNIH I ADMINISTARTIVNIH PRISTOJBI, PRISTOJBI PO POSEBNIM POPISIMA I NAKNADAMA </w:t>
      </w:r>
    </w:p>
    <w:p w14:paraId="42A4213F" w14:textId="5F1C1CF9" w:rsidR="00DB66D4" w:rsidRPr="00E37FDD" w:rsidRDefault="00DB66D4" w:rsidP="00705349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Prihod po posebnim pr</w:t>
      </w:r>
      <w:r w:rsidR="00D0050E" w:rsidRPr="00E37FDD">
        <w:rPr>
          <w:rFonts w:ascii="Times New Roman" w:hAnsi="Times New Roman"/>
          <w:sz w:val="24"/>
          <w:szCs w:val="24"/>
        </w:rPr>
        <w:t>opisima</w:t>
      </w:r>
      <w:r w:rsidR="00DF6142" w:rsidRPr="00E37FDD">
        <w:rPr>
          <w:rFonts w:ascii="Times New Roman" w:hAnsi="Times New Roman"/>
          <w:sz w:val="24"/>
          <w:szCs w:val="24"/>
        </w:rPr>
        <w:t xml:space="preserve"> (šifra 65)</w:t>
      </w:r>
      <w:r w:rsidR="00D0050E" w:rsidRPr="00E37FDD">
        <w:rPr>
          <w:rFonts w:ascii="Times New Roman" w:hAnsi="Times New Roman"/>
          <w:sz w:val="24"/>
          <w:szCs w:val="24"/>
        </w:rPr>
        <w:t xml:space="preserve"> </w:t>
      </w:r>
      <w:r w:rsidR="001B4A97" w:rsidRPr="00E37FDD">
        <w:rPr>
          <w:rFonts w:ascii="Times New Roman" w:hAnsi="Times New Roman"/>
          <w:sz w:val="24"/>
          <w:szCs w:val="24"/>
        </w:rPr>
        <w:t xml:space="preserve">u iznosu od </w:t>
      </w:r>
      <w:r w:rsidR="002D78A4" w:rsidRPr="00E37FDD">
        <w:rPr>
          <w:rFonts w:ascii="Times New Roman" w:hAnsi="Times New Roman"/>
          <w:sz w:val="24"/>
          <w:szCs w:val="24"/>
        </w:rPr>
        <w:t>335.393,61 €</w:t>
      </w:r>
      <w:r w:rsidRPr="00E37FDD">
        <w:rPr>
          <w:rFonts w:ascii="Times New Roman" w:hAnsi="Times New Roman"/>
          <w:sz w:val="24"/>
          <w:szCs w:val="24"/>
        </w:rPr>
        <w:t xml:space="preserve"> ( prihod</w:t>
      </w:r>
      <w:r w:rsidR="001B4A97" w:rsidRPr="00E37FDD">
        <w:rPr>
          <w:rFonts w:ascii="Times New Roman" w:hAnsi="Times New Roman"/>
          <w:sz w:val="24"/>
          <w:szCs w:val="24"/>
        </w:rPr>
        <w:t xml:space="preserve"> od ulaznica za muzej </w:t>
      </w:r>
      <w:r w:rsidR="00CA0150" w:rsidRPr="00E37FDD">
        <w:rPr>
          <w:rFonts w:ascii="Times New Roman" w:hAnsi="Times New Roman"/>
          <w:sz w:val="24"/>
          <w:szCs w:val="24"/>
        </w:rPr>
        <w:t>).</w:t>
      </w:r>
      <w:r w:rsidRPr="00E37FDD">
        <w:rPr>
          <w:rFonts w:ascii="Times New Roman" w:hAnsi="Times New Roman"/>
          <w:sz w:val="24"/>
          <w:szCs w:val="24"/>
        </w:rPr>
        <w:t xml:space="preserve">. </w:t>
      </w:r>
    </w:p>
    <w:p w14:paraId="2D9C463B" w14:textId="5E3E4756" w:rsidR="005E03EA" w:rsidRPr="00E37FDD" w:rsidRDefault="00DB66D4" w:rsidP="00705349">
      <w:pPr>
        <w:pStyle w:val="Odlomakpopisa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Prihodi u odno</w:t>
      </w:r>
      <w:r w:rsidR="00CA0150" w:rsidRPr="00E37FDD">
        <w:rPr>
          <w:rFonts w:ascii="Times New Roman" w:hAnsi="Times New Roman"/>
          <w:sz w:val="24"/>
          <w:szCs w:val="24"/>
        </w:rPr>
        <w:t xml:space="preserve">su na prošlu </w:t>
      </w:r>
      <w:r w:rsidR="00D0050E" w:rsidRPr="00E37FDD">
        <w:rPr>
          <w:rFonts w:ascii="Times New Roman" w:hAnsi="Times New Roman"/>
          <w:sz w:val="24"/>
          <w:szCs w:val="24"/>
        </w:rPr>
        <w:t xml:space="preserve">godinu </w:t>
      </w:r>
      <w:r w:rsidR="00DF6142" w:rsidRPr="00E37FDD">
        <w:rPr>
          <w:rFonts w:ascii="Times New Roman" w:hAnsi="Times New Roman"/>
          <w:sz w:val="24"/>
          <w:szCs w:val="24"/>
        </w:rPr>
        <w:t>su</w:t>
      </w:r>
      <w:r w:rsidR="002D78A4" w:rsidRPr="00E37FDD">
        <w:rPr>
          <w:rFonts w:ascii="Times New Roman" w:hAnsi="Times New Roman"/>
          <w:sz w:val="24"/>
          <w:szCs w:val="24"/>
        </w:rPr>
        <w:t xml:space="preserve"> povećani</w:t>
      </w:r>
      <w:r w:rsidR="00DF6142" w:rsidRPr="00E37FDD">
        <w:rPr>
          <w:rFonts w:ascii="Times New Roman" w:hAnsi="Times New Roman"/>
          <w:sz w:val="24"/>
          <w:szCs w:val="24"/>
        </w:rPr>
        <w:t xml:space="preserve"> za </w:t>
      </w:r>
      <w:r w:rsidR="002D78A4" w:rsidRPr="00E37FDD">
        <w:rPr>
          <w:rFonts w:ascii="Times New Roman" w:hAnsi="Times New Roman"/>
          <w:sz w:val="24"/>
          <w:szCs w:val="24"/>
        </w:rPr>
        <w:t xml:space="preserve">37,40 %., do povećanja prihoda u odnosu na prošlu godinu je došlo zbog povećanja cijena ulaznica sa 5,00 € na 7,00 € za odrasle te 2,50 € na 4,00 € za djecu, također bilježi se i veći broj posjetitelja u dvorac u odnosu na godinu ranije. </w:t>
      </w:r>
    </w:p>
    <w:p w14:paraId="0EC2EA1A" w14:textId="77777777" w:rsidR="005E03EA" w:rsidRPr="00E37FDD" w:rsidRDefault="005E03EA" w:rsidP="00705349">
      <w:pPr>
        <w:pStyle w:val="Odlomakpopisa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669BAE2D" w14:textId="77777777" w:rsidR="005E03EA" w:rsidRPr="00E37FDD" w:rsidRDefault="005E03EA" w:rsidP="00705349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VLASTITI  PRIHODI I PRIMICI </w:t>
      </w:r>
    </w:p>
    <w:p w14:paraId="7D75E02B" w14:textId="1BC474D6" w:rsidR="005E03EA" w:rsidRPr="00E37FDD" w:rsidRDefault="005E03EA" w:rsidP="00705349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Prihod od</w:t>
      </w:r>
      <w:r w:rsidR="001B4A97" w:rsidRPr="00E37FDD">
        <w:rPr>
          <w:rFonts w:ascii="Times New Roman" w:hAnsi="Times New Roman"/>
          <w:sz w:val="24"/>
          <w:szCs w:val="24"/>
        </w:rPr>
        <w:t xml:space="preserve"> prodaje proizvoda i roba</w:t>
      </w:r>
      <w:r w:rsidR="00D612F4" w:rsidRPr="00E37FDD">
        <w:rPr>
          <w:rFonts w:ascii="Times New Roman" w:hAnsi="Times New Roman"/>
          <w:sz w:val="24"/>
          <w:szCs w:val="24"/>
        </w:rPr>
        <w:t xml:space="preserve"> u </w:t>
      </w:r>
      <w:r w:rsidRPr="00E37FDD">
        <w:rPr>
          <w:rFonts w:ascii="Times New Roman" w:hAnsi="Times New Roman"/>
          <w:sz w:val="24"/>
          <w:szCs w:val="24"/>
        </w:rPr>
        <w:t xml:space="preserve"> iznos</w:t>
      </w:r>
      <w:r w:rsidR="00D612F4" w:rsidRPr="00E37FDD">
        <w:rPr>
          <w:rFonts w:ascii="Times New Roman" w:hAnsi="Times New Roman"/>
          <w:sz w:val="24"/>
          <w:szCs w:val="24"/>
        </w:rPr>
        <w:t xml:space="preserve">u od </w:t>
      </w:r>
      <w:r w:rsidR="002D78A4" w:rsidRPr="00E37FDD">
        <w:rPr>
          <w:rFonts w:ascii="Times New Roman" w:hAnsi="Times New Roman"/>
          <w:sz w:val="24"/>
          <w:szCs w:val="24"/>
        </w:rPr>
        <w:t>7.305,76</w:t>
      </w:r>
      <w:r w:rsidRPr="00E37FDD">
        <w:rPr>
          <w:rFonts w:ascii="Times New Roman" w:hAnsi="Times New Roman"/>
          <w:sz w:val="24"/>
          <w:szCs w:val="24"/>
        </w:rPr>
        <w:t xml:space="preserve"> </w:t>
      </w:r>
      <w:r w:rsidR="002D78A4" w:rsidRPr="00E37FDD">
        <w:rPr>
          <w:rFonts w:ascii="Times New Roman" w:hAnsi="Times New Roman"/>
          <w:sz w:val="24"/>
          <w:szCs w:val="24"/>
        </w:rPr>
        <w:t>€</w:t>
      </w:r>
      <w:r w:rsidR="00D0050E" w:rsidRPr="00E37FDD">
        <w:rPr>
          <w:rFonts w:ascii="Times New Roman" w:hAnsi="Times New Roman"/>
          <w:sz w:val="24"/>
          <w:szCs w:val="24"/>
        </w:rPr>
        <w:t xml:space="preserve">, što je </w:t>
      </w:r>
      <w:r w:rsidR="002D78A4" w:rsidRPr="00E37FDD">
        <w:rPr>
          <w:rFonts w:ascii="Times New Roman" w:hAnsi="Times New Roman"/>
          <w:sz w:val="24"/>
          <w:szCs w:val="24"/>
        </w:rPr>
        <w:t xml:space="preserve">povećanje od 396,1 % u odnosu na prošlu godinu zbog veće prodaje suvenira u našem dvorcu te veće prodaje trupaca iz naše park šume. </w:t>
      </w:r>
    </w:p>
    <w:p w14:paraId="2E25BA13" w14:textId="06503721" w:rsidR="005E03EA" w:rsidRPr="00E37FDD" w:rsidRDefault="005E03EA" w:rsidP="00705349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Prihodi od pruženih usluga </w:t>
      </w:r>
      <w:r w:rsidR="00D612F4" w:rsidRPr="00E37FDD">
        <w:rPr>
          <w:rFonts w:ascii="Times New Roman" w:hAnsi="Times New Roman"/>
          <w:sz w:val="24"/>
          <w:szCs w:val="24"/>
        </w:rPr>
        <w:t xml:space="preserve">u </w:t>
      </w:r>
      <w:r w:rsidRPr="00E37FDD">
        <w:rPr>
          <w:rFonts w:ascii="Times New Roman" w:hAnsi="Times New Roman"/>
          <w:sz w:val="24"/>
          <w:szCs w:val="24"/>
        </w:rPr>
        <w:t>iznos</w:t>
      </w:r>
      <w:r w:rsidR="00D612F4" w:rsidRPr="00E37FDD">
        <w:rPr>
          <w:rFonts w:ascii="Times New Roman" w:hAnsi="Times New Roman"/>
          <w:sz w:val="24"/>
          <w:szCs w:val="24"/>
        </w:rPr>
        <w:t xml:space="preserve">u od </w:t>
      </w:r>
      <w:r w:rsidR="002D78A4" w:rsidRPr="00E37FDD">
        <w:rPr>
          <w:rFonts w:ascii="Times New Roman" w:hAnsi="Times New Roman"/>
          <w:sz w:val="24"/>
          <w:szCs w:val="24"/>
        </w:rPr>
        <w:t>94.910,76 €</w:t>
      </w:r>
      <w:r w:rsidRPr="00E37FDD">
        <w:rPr>
          <w:rFonts w:ascii="Times New Roman" w:hAnsi="Times New Roman"/>
          <w:sz w:val="24"/>
          <w:szCs w:val="24"/>
        </w:rPr>
        <w:t xml:space="preserve"> što je </w:t>
      </w:r>
      <w:r w:rsidR="006B0B23" w:rsidRPr="00E37FDD">
        <w:rPr>
          <w:rFonts w:ascii="Times New Roman" w:hAnsi="Times New Roman"/>
          <w:sz w:val="24"/>
          <w:szCs w:val="24"/>
        </w:rPr>
        <w:t>povećanje od</w:t>
      </w:r>
      <w:r w:rsidR="00D612F4" w:rsidRPr="00E37FDD">
        <w:rPr>
          <w:rFonts w:ascii="Times New Roman" w:hAnsi="Times New Roman"/>
          <w:sz w:val="24"/>
          <w:szCs w:val="24"/>
        </w:rPr>
        <w:t xml:space="preserve"> </w:t>
      </w:r>
      <w:r w:rsidR="002D78A4" w:rsidRPr="00E37FDD">
        <w:rPr>
          <w:rFonts w:ascii="Times New Roman" w:hAnsi="Times New Roman"/>
          <w:sz w:val="24"/>
          <w:szCs w:val="24"/>
        </w:rPr>
        <w:t>19,8</w:t>
      </w:r>
      <w:r w:rsidRPr="00E37FDD">
        <w:rPr>
          <w:rFonts w:ascii="Times New Roman" w:hAnsi="Times New Roman"/>
          <w:sz w:val="24"/>
          <w:szCs w:val="24"/>
        </w:rPr>
        <w:t xml:space="preserve"> % u  odnosu na prošlu godinu. </w:t>
      </w:r>
      <w:r w:rsidR="00CD73A1" w:rsidRPr="00E37FDD">
        <w:rPr>
          <w:rFonts w:ascii="Times New Roman" w:hAnsi="Times New Roman"/>
          <w:sz w:val="24"/>
          <w:szCs w:val="24"/>
        </w:rPr>
        <w:t xml:space="preserve"> </w:t>
      </w:r>
      <w:r w:rsidR="005A5F33" w:rsidRPr="00E37FDD">
        <w:rPr>
          <w:rFonts w:ascii="Times New Roman" w:hAnsi="Times New Roman"/>
          <w:sz w:val="24"/>
          <w:szCs w:val="24"/>
        </w:rPr>
        <w:t xml:space="preserve">Prihodi su </w:t>
      </w:r>
      <w:r w:rsidR="006B0B23" w:rsidRPr="00E37FDD">
        <w:rPr>
          <w:rFonts w:ascii="Times New Roman" w:hAnsi="Times New Roman"/>
          <w:sz w:val="24"/>
          <w:szCs w:val="24"/>
        </w:rPr>
        <w:t>povećani</w:t>
      </w:r>
      <w:r w:rsidR="005A5F33" w:rsidRPr="00E37FDD">
        <w:rPr>
          <w:rFonts w:ascii="Times New Roman" w:hAnsi="Times New Roman"/>
          <w:sz w:val="24"/>
          <w:szCs w:val="24"/>
        </w:rPr>
        <w:t xml:space="preserve"> </w:t>
      </w:r>
      <w:r w:rsidR="006B0B23" w:rsidRPr="00E37FDD">
        <w:rPr>
          <w:rFonts w:ascii="Times New Roman" w:hAnsi="Times New Roman"/>
          <w:sz w:val="24"/>
          <w:szCs w:val="24"/>
        </w:rPr>
        <w:t>u odnosu na prošlu godinu zbog povećanog  interesa za najam prostora ( kapelica za vjenčanja, fotografiranja u dvorcu i parku</w:t>
      </w:r>
      <w:r w:rsidR="002D78A4" w:rsidRPr="00E37FDD">
        <w:rPr>
          <w:rFonts w:ascii="Times New Roman" w:hAnsi="Times New Roman"/>
          <w:sz w:val="24"/>
          <w:szCs w:val="24"/>
        </w:rPr>
        <w:t xml:space="preserve">), </w:t>
      </w:r>
      <w:r w:rsidR="006B58A7" w:rsidRPr="00E37FDD">
        <w:rPr>
          <w:rFonts w:ascii="Times New Roman" w:hAnsi="Times New Roman"/>
          <w:sz w:val="24"/>
          <w:szCs w:val="24"/>
        </w:rPr>
        <w:t>otvaranje novog ugostiteljskog objekta uz jezeru kojem naplaćujemo najam poslovnog prostora…</w:t>
      </w:r>
      <w:r w:rsidR="00D612F4" w:rsidRPr="00E37FDD">
        <w:rPr>
          <w:rFonts w:ascii="Times New Roman" w:hAnsi="Times New Roman"/>
          <w:sz w:val="24"/>
          <w:szCs w:val="24"/>
        </w:rPr>
        <w:t xml:space="preserve"> </w:t>
      </w:r>
    </w:p>
    <w:p w14:paraId="1BB0B2F2" w14:textId="5EDD749E" w:rsidR="002D14BB" w:rsidRDefault="00D612F4" w:rsidP="00637110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D</w:t>
      </w:r>
      <w:r w:rsidR="005A5F33" w:rsidRPr="00E37FDD">
        <w:rPr>
          <w:rFonts w:ascii="Times New Roman" w:hAnsi="Times New Roman"/>
          <w:sz w:val="24"/>
          <w:szCs w:val="24"/>
        </w:rPr>
        <w:t xml:space="preserve">onacije </w:t>
      </w:r>
      <w:r w:rsidR="00CA0150" w:rsidRPr="00E37FDD">
        <w:rPr>
          <w:rFonts w:ascii="Times New Roman" w:hAnsi="Times New Roman"/>
          <w:sz w:val="24"/>
          <w:szCs w:val="24"/>
        </w:rPr>
        <w:t xml:space="preserve"> u iznosu od </w:t>
      </w:r>
      <w:r w:rsidR="006B58A7" w:rsidRPr="00E37FDD">
        <w:rPr>
          <w:rFonts w:ascii="Times New Roman" w:hAnsi="Times New Roman"/>
          <w:sz w:val="24"/>
          <w:szCs w:val="24"/>
        </w:rPr>
        <w:t xml:space="preserve">6.001,80 € odnose se na knjige koje su nam darovane na poklon, </w:t>
      </w:r>
      <w:r w:rsidR="00B67D53" w:rsidRPr="00E37FDD">
        <w:rPr>
          <w:rFonts w:ascii="Times New Roman" w:hAnsi="Times New Roman"/>
          <w:sz w:val="24"/>
          <w:szCs w:val="24"/>
        </w:rPr>
        <w:t xml:space="preserve">te refundacija troškova službenog puta ravnateljice u Australiju od strane Icomos Hrvatska. </w:t>
      </w:r>
    </w:p>
    <w:p w14:paraId="5DF4C0A5" w14:textId="77777777" w:rsidR="000C271C" w:rsidRPr="000C271C" w:rsidRDefault="000C271C" w:rsidP="000C27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A8A0D96" w14:textId="77777777" w:rsidR="00B67D53" w:rsidRPr="00E37FDD" w:rsidRDefault="00B67D53" w:rsidP="00B67D53">
      <w:pPr>
        <w:pStyle w:val="Odlomakpopisa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4BF79C0B" w14:textId="77777777" w:rsidR="00B67D53" w:rsidRPr="00E37FDD" w:rsidRDefault="00B67D53" w:rsidP="00B67D53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PRIHOD OD IMOVINE</w:t>
      </w:r>
    </w:p>
    <w:p w14:paraId="000186E4" w14:textId="49F889A9" w:rsidR="00B67D53" w:rsidRPr="00E37FDD" w:rsidRDefault="00B67D53" w:rsidP="00B67D53">
      <w:pPr>
        <w:pStyle w:val="Odlomakpopisa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Odnosi se na kamate na sredstva koja se nalaze na našem žiro-računu, prihodi za zatezne kamate za doprinose za zdravstveno osiguranje u inozemstvu. </w:t>
      </w:r>
    </w:p>
    <w:p w14:paraId="6C995551" w14:textId="024F0AAC" w:rsidR="00B67D53" w:rsidRPr="00E37FDD" w:rsidRDefault="00B67D53" w:rsidP="00B67D53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4CDB060" w14:textId="77777777" w:rsidR="00CD73A1" w:rsidRPr="00E37FDD" w:rsidRDefault="00CD73A1" w:rsidP="00705349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PRIHOD IZ NADLEŽNOG PRORAČUNA </w:t>
      </w:r>
    </w:p>
    <w:p w14:paraId="41F43123" w14:textId="766CEE3A" w:rsidR="00CD73A1" w:rsidRPr="00E37FDD" w:rsidRDefault="00CD73A1" w:rsidP="00705349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Za financiranje rashoda </w:t>
      </w:r>
      <w:r w:rsidR="00CE5BDF" w:rsidRPr="00E37FDD">
        <w:rPr>
          <w:rFonts w:ascii="Times New Roman" w:hAnsi="Times New Roman"/>
          <w:sz w:val="24"/>
          <w:szCs w:val="24"/>
        </w:rPr>
        <w:t>poslovanja</w:t>
      </w:r>
      <w:r w:rsidR="00335E96" w:rsidRPr="00E37FDD">
        <w:rPr>
          <w:rFonts w:ascii="Times New Roman" w:hAnsi="Times New Roman"/>
          <w:sz w:val="24"/>
          <w:szCs w:val="24"/>
        </w:rPr>
        <w:t xml:space="preserve"> te za financiranje rashoda za nabavu nefinancijske imovine </w:t>
      </w:r>
      <w:r w:rsidR="00CE5BDF" w:rsidRPr="00E37FDD">
        <w:rPr>
          <w:rFonts w:ascii="Times New Roman" w:hAnsi="Times New Roman"/>
          <w:sz w:val="24"/>
          <w:szCs w:val="24"/>
        </w:rPr>
        <w:t xml:space="preserve">u iznosu od </w:t>
      </w:r>
      <w:r w:rsidR="00335E96" w:rsidRPr="00E37FDD">
        <w:rPr>
          <w:rFonts w:ascii="Times New Roman" w:hAnsi="Times New Roman"/>
          <w:sz w:val="24"/>
          <w:szCs w:val="24"/>
        </w:rPr>
        <w:t>676.577,60 €</w:t>
      </w:r>
      <w:r w:rsidR="00CE5BDF" w:rsidRPr="00E37FDD">
        <w:rPr>
          <w:rFonts w:ascii="Times New Roman" w:hAnsi="Times New Roman"/>
          <w:sz w:val="24"/>
          <w:szCs w:val="24"/>
        </w:rPr>
        <w:t xml:space="preserve"> </w:t>
      </w:r>
      <w:r w:rsidRPr="00E37FDD">
        <w:rPr>
          <w:rFonts w:ascii="Times New Roman" w:hAnsi="Times New Roman"/>
          <w:sz w:val="24"/>
          <w:szCs w:val="24"/>
        </w:rPr>
        <w:t>a sastoje se od :</w:t>
      </w:r>
    </w:p>
    <w:p w14:paraId="500DD285" w14:textId="1828852F" w:rsidR="00CD73A1" w:rsidRPr="00057DF1" w:rsidRDefault="002D14BB" w:rsidP="00DF0FCF">
      <w:pPr>
        <w:pStyle w:val="Odlomakpopisa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prihodi za materijalne rashode u iznosi od </w:t>
      </w:r>
      <w:r w:rsidR="00057DF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57DF1" w:rsidRPr="00057DF1">
        <w:rPr>
          <w:rFonts w:ascii="Times New Roman" w:hAnsi="Times New Roman"/>
          <w:sz w:val="24"/>
          <w:szCs w:val="24"/>
        </w:rPr>
        <w:t>91.188,45 €</w:t>
      </w:r>
    </w:p>
    <w:p w14:paraId="3D522B1B" w14:textId="4C9A57A7" w:rsidR="002D14BB" w:rsidRPr="00E37FDD" w:rsidRDefault="002D14BB" w:rsidP="00DF0FCF">
      <w:pPr>
        <w:pStyle w:val="Odlomakpopisa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Prihodi za prijevoz zaposlenika u iznosu od </w:t>
      </w:r>
      <w:r w:rsidR="00335E96" w:rsidRPr="00E37FDD">
        <w:rPr>
          <w:rFonts w:ascii="Times New Roman" w:hAnsi="Times New Roman"/>
          <w:sz w:val="24"/>
          <w:szCs w:val="24"/>
        </w:rPr>
        <w:t>13.966,50 €</w:t>
      </w:r>
      <w:r w:rsidRPr="00E37FDD">
        <w:rPr>
          <w:rFonts w:ascii="Times New Roman" w:hAnsi="Times New Roman"/>
          <w:sz w:val="24"/>
          <w:szCs w:val="24"/>
        </w:rPr>
        <w:t xml:space="preserve"> </w:t>
      </w:r>
    </w:p>
    <w:p w14:paraId="144C8F24" w14:textId="02053023" w:rsidR="002D14BB" w:rsidRPr="00E37FDD" w:rsidRDefault="002D14BB" w:rsidP="00DF0FCF">
      <w:pPr>
        <w:pStyle w:val="Odlomakpopisa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Prihodi za plaće zaposlenika u iznosu od </w:t>
      </w:r>
      <w:r w:rsidR="00335E96" w:rsidRPr="00E37FDD">
        <w:rPr>
          <w:rFonts w:ascii="Times New Roman" w:hAnsi="Times New Roman"/>
          <w:sz w:val="24"/>
          <w:szCs w:val="24"/>
        </w:rPr>
        <w:t>211.190,31 €</w:t>
      </w:r>
    </w:p>
    <w:p w14:paraId="68B951A5" w14:textId="2E95344F" w:rsidR="00CE5BDF" w:rsidRPr="00E37FDD" w:rsidRDefault="00CE5BDF" w:rsidP="00DF0FCF">
      <w:pPr>
        <w:pStyle w:val="Odlomakpopisa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Prihod za doprinose u iznosu od</w:t>
      </w:r>
      <w:r w:rsidR="00335E96" w:rsidRPr="00E37FDD">
        <w:rPr>
          <w:rFonts w:ascii="Times New Roman" w:hAnsi="Times New Roman"/>
          <w:sz w:val="24"/>
          <w:szCs w:val="24"/>
        </w:rPr>
        <w:t xml:space="preserve"> 34.767,55 €</w:t>
      </w:r>
    </w:p>
    <w:p w14:paraId="581C13DF" w14:textId="684653FC" w:rsidR="002D14BB" w:rsidRPr="00E37FDD" w:rsidRDefault="002D14BB" w:rsidP="00DF0FCF">
      <w:pPr>
        <w:pStyle w:val="Odlomakpopisa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Prihodi za jubilarne nagrade zaposlenika u iznosu od </w:t>
      </w:r>
      <w:r w:rsidR="00335E96" w:rsidRPr="00E37FDD">
        <w:rPr>
          <w:rFonts w:ascii="Times New Roman" w:hAnsi="Times New Roman"/>
          <w:sz w:val="24"/>
          <w:szCs w:val="24"/>
        </w:rPr>
        <w:t>1.223,25 €</w:t>
      </w:r>
      <w:r w:rsidRPr="00E37FDD">
        <w:rPr>
          <w:rFonts w:ascii="Times New Roman" w:hAnsi="Times New Roman"/>
          <w:sz w:val="24"/>
          <w:szCs w:val="24"/>
        </w:rPr>
        <w:t xml:space="preserve"> </w:t>
      </w:r>
    </w:p>
    <w:p w14:paraId="483329E7" w14:textId="7E08B3DD" w:rsidR="002D14BB" w:rsidRPr="00E37FDD" w:rsidRDefault="002D14BB" w:rsidP="00DF0FCF">
      <w:pPr>
        <w:pStyle w:val="Odlomakpopisa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Prihod za božićnicu i regres u </w:t>
      </w:r>
      <w:r w:rsidR="00CE5BDF" w:rsidRPr="00E37FDD">
        <w:rPr>
          <w:rFonts w:ascii="Times New Roman" w:hAnsi="Times New Roman"/>
          <w:sz w:val="24"/>
          <w:szCs w:val="24"/>
        </w:rPr>
        <w:t xml:space="preserve">iznosu od </w:t>
      </w:r>
      <w:r w:rsidR="001A297E" w:rsidRPr="00E37FDD">
        <w:rPr>
          <w:rFonts w:ascii="Times New Roman" w:hAnsi="Times New Roman"/>
          <w:sz w:val="24"/>
          <w:szCs w:val="24"/>
        </w:rPr>
        <w:t>10.148,95</w:t>
      </w:r>
      <w:r w:rsidRPr="00E37FDD">
        <w:rPr>
          <w:rFonts w:ascii="Times New Roman" w:hAnsi="Times New Roman"/>
          <w:sz w:val="24"/>
          <w:szCs w:val="24"/>
        </w:rPr>
        <w:t xml:space="preserve"> </w:t>
      </w:r>
      <w:r w:rsidR="001A297E" w:rsidRPr="00E37FDD">
        <w:rPr>
          <w:rFonts w:ascii="Times New Roman" w:hAnsi="Times New Roman"/>
          <w:sz w:val="24"/>
          <w:szCs w:val="24"/>
        </w:rPr>
        <w:t>€</w:t>
      </w:r>
      <w:r w:rsidRPr="00E37FDD">
        <w:rPr>
          <w:rFonts w:ascii="Times New Roman" w:hAnsi="Times New Roman"/>
          <w:sz w:val="24"/>
          <w:szCs w:val="24"/>
        </w:rPr>
        <w:t xml:space="preserve"> </w:t>
      </w:r>
    </w:p>
    <w:p w14:paraId="6DDB5F3A" w14:textId="6ABCF8CD" w:rsidR="002D14BB" w:rsidRPr="00E37FDD" w:rsidRDefault="002D14BB" w:rsidP="00DF0FCF">
      <w:pPr>
        <w:pStyle w:val="Odlomakpopisa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Prigodi za dječje darove u iznosu od </w:t>
      </w:r>
      <w:r w:rsidR="001A297E" w:rsidRPr="00E37FDD">
        <w:rPr>
          <w:rFonts w:ascii="Times New Roman" w:hAnsi="Times New Roman"/>
          <w:sz w:val="24"/>
          <w:szCs w:val="24"/>
        </w:rPr>
        <w:t>700,00</w:t>
      </w:r>
      <w:r w:rsidRPr="00E37FDD">
        <w:rPr>
          <w:rFonts w:ascii="Times New Roman" w:hAnsi="Times New Roman"/>
          <w:sz w:val="24"/>
          <w:szCs w:val="24"/>
        </w:rPr>
        <w:t xml:space="preserve"> </w:t>
      </w:r>
      <w:r w:rsidR="001A297E" w:rsidRPr="00E37FDD">
        <w:rPr>
          <w:rFonts w:ascii="Times New Roman" w:hAnsi="Times New Roman"/>
          <w:sz w:val="24"/>
          <w:szCs w:val="24"/>
        </w:rPr>
        <w:t>€</w:t>
      </w:r>
      <w:r w:rsidRPr="00E37FDD">
        <w:rPr>
          <w:rFonts w:ascii="Times New Roman" w:hAnsi="Times New Roman"/>
          <w:sz w:val="24"/>
          <w:szCs w:val="24"/>
        </w:rPr>
        <w:t xml:space="preserve"> </w:t>
      </w:r>
    </w:p>
    <w:p w14:paraId="08DC6EAA" w14:textId="12BBC456" w:rsidR="00CE5BDF" w:rsidRPr="00E37FDD" w:rsidRDefault="001A297E" w:rsidP="00DF0FCF">
      <w:pPr>
        <w:pStyle w:val="Odlomakpopisa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Prihod za naknade za bolest, invalidnost i smrtni slučaj u iznosu od 957,49 €</w:t>
      </w:r>
    </w:p>
    <w:p w14:paraId="27C86690" w14:textId="4C5612DF" w:rsidR="001A297E" w:rsidRPr="00E37FDD" w:rsidRDefault="001A297E" w:rsidP="00DF0FCF">
      <w:pPr>
        <w:pStyle w:val="Odlomakpopisa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Prihod za ostali nenavedeni rashod za zaposlene (potpora za novorođeno dijete) u iznosu od 220,72 €. </w:t>
      </w:r>
    </w:p>
    <w:p w14:paraId="405D41A9" w14:textId="54BB6D32" w:rsidR="002D14BB" w:rsidRPr="00E37FDD" w:rsidRDefault="004502DB" w:rsidP="00C67D62">
      <w:pPr>
        <w:pStyle w:val="Odlomakpopisa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Za financiranje rashoda za </w:t>
      </w:r>
      <w:r w:rsidR="00A335C9" w:rsidRPr="00E37FDD">
        <w:rPr>
          <w:rFonts w:ascii="Times New Roman" w:hAnsi="Times New Roman"/>
          <w:sz w:val="24"/>
          <w:szCs w:val="24"/>
        </w:rPr>
        <w:t xml:space="preserve">materijalne rashode – programska djelatnost </w:t>
      </w:r>
      <w:r w:rsidR="000518AB" w:rsidRPr="00E37FDD">
        <w:rPr>
          <w:rFonts w:ascii="Times New Roman" w:hAnsi="Times New Roman"/>
          <w:sz w:val="24"/>
          <w:szCs w:val="24"/>
        </w:rPr>
        <w:t xml:space="preserve">u iznosu  </w:t>
      </w:r>
      <w:r w:rsidR="001A297E" w:rsidRPr="00E37FDD">
        <w:rPr>
          <w:rFonts w:ascii="Times New Roman" w:hAnsi="Times New Roman"/>
          <w:sz w:val="24"/>
          <w:szCs w:val="24"/>
        </w:rPr>
        <w:t xml:space="preserve">6.463,60 € za restauriranje slika.  </w:t>
      </w:r>
      <w:r w:rsidRPr="00E37FDD">
        <w:rPr>
          <w:rFonts w:ascii="Times New Roman" w:hAnsi="Times New Roman"/>
          <w:sz w:val="24"/>
          <w:szCs w:val="24"/>
        </w:rPr>
        <w:t xml:space="preserve"> </w:t>
      </w:r>
    </w:p>
    <w:p w14:paraId="0C88D678" w14:textId="66F4E067" w:rsidR="009A1110" w:rsidRPr="00E37FDD" w:rsidRDefault="009A1110" w:rsidP="00C67D62">
      <w:pPr>
        <w:pStyle w:val="Odlomakpopisa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Prihod iz nadležnog proračuna za financiranje rashoda za nabavku nefinancijske imovine u iznosu od 305.750,78 €, a odnosi se na uređenje kulturnog dobra, uređenje staza oko jezera IV etapa građenja, 3D virtualna i proširena stvarnost u stalnom postavu, nabavka uređaja za saniranje kapilarne vlage u prizemnoj građevini. </w:t>
      </w:r>
    </w:p>
    <w:p w14:paraId="54ACD1F3" w14:textId="0BDC625A" w:rsidR="007D0C85" w:rsidRPr="00E37FDD" w:rsidRDefault="007309D4" w:rsidP="00C67D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Prihodi iz nad</w:t>
      </w:r>
      <w:r w:rsidR="00CA0150" w:rsidRPr="00E37FDD">
        <w:rPr>
          <w:rFonts w:ascii="Times New Roman" w:hAnsi="Times New Roman"/>
          <w:sz w:val="24"/>
          <w:szCs w:val="24"/>
        </w:rPr>
        <w:t xml:space="preserve">ležnog proračuna </w:t>
      </w:r>
      <w:r w:rsidR="001A297E" w:rsidRPr="00E37FDD">
        <w:rPr>
          <w:rFonts w:ascii="Times New Roman" w:hAnsi="Times New Roman"/>
          <w:sz w:val="24"/>
          <w:szCs w:val="24"/>
        </w:rPr>
        <w:t xml:space="preserve">povećani </w:t>
      </w:r>
      <w:r w:rsidR="000518AB" w:rsidRPr="00E37FDD">
        <w:rPr>
          <w:rFonts w:ascii="Times New Roman" w:hAnsi="Times New Roman"/>
          <w:sz w:val="24"/>
          <w:szCs w:val="24"/>
        </w:rPr>
        <w:t xml:space="preserve">su </w:t>
      </w:r>
      <w:r w:rsidR="00A1102F" w:rsidRPr="00E37FDD">
        <w:rPr>
          <w:rFonts w:ascii="Times New Roman" w:hAnsi="Times New Roman"/>
          <w:sz w:val="24"/>
          <w:szCs w:val="24"/>
        </w:rPr>
        <w:t xml:space="preserve"> za </w:t>
      </w:r>
      <w:r w:rsidR="001A297E" w:rsidRPr="00E37FDD">
        <w:rPr>
          <w:rFonts w:ascii="Times New Roman" w:hAnsi="Times New Roman"/>
          <w:sz w:val="24"/>
          <w:szCs w:val="24"/>
        </w:rPr>
        <w:t xml:space="preserve"> 87,1 </w:t>
      </w:r>
      <w:r w:rsidR="00A1102F" w:rsidRPr="00E37FDD">
        <w:rPr>
          <w:rFonts w:ascii="Times New Roman" w:hAnsi="Times New Roman"/>
          <w:sz w:val="24"/>
          <w:szCs w:val="24"/>
        </w:rPr>
        <w:t>%</w:t>
      </w:r>
      <w:r w:rsidR="00CA0150" w:rsidRPr="00E37FDD">
        <w:rPr>
          <w:rFonts w:ascii="Times New Roman" w:hAnsi="Times New Roman"/>
          <w:sz w:val="24"/>
          <w:szCs w:val="24"/>
        </w:rPr>
        <w:t xml:space="preserve"> odnosu na prošlu godinu, </w:t>
      </w:r>
      <w:r w:rsidR="001A297E" w:rsidRPr="00E37FDD">
        <w:rPr>
          <w:rFonts w:ascii="Times New Roman" w:hAnsi="Times New Roman"/>
          <w:sz w:val="24"/>
          <w:szCs w:val="24"/>
        </w:rPr>
        <w:t xml:space="preserve">razlog povećanja je isplata većeg iznosa sredstava za programsku djelatnost te povećani su i troškovi za zaposlene zbog novog zapošljavanja novih djelatnika. </w:t>
      </w:r>
    </w:p>
    <w:p w14:paraId="2DC99295" w14:textId="77777777" w:rsidR="009A1110" w:rsidRPr="00E37FDD" w:rsidRDefault="009A1110" w:rsidP="009A1110">
      <w:pPr>
        <w:pStyle w:val="Odlomakpopisa"/>
        <w:spacing w:line="240" w:lineRule="auto"/>
        <w:ind w:left="2136"/>
        <w:jc w:val="both"/>
        <w:rPr>
          <w:rFonts w:ascii="Times New Roman" w:hAnsi="Times New Roman"/>
          <w:sz w:val="24"/>
          <w:szCs w:val="24"/>
        </w:rPr>
      </w:pPr>
    </w:p>
    <w:p w14:paraId="4FE63CB9" w14:textId="3C75FCA1" w:rsidR="007F201B" w:rsidRPr="00E37FDD" w:rsidRDefault="007F201B" w:rsidP="00C67D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POMOĆI OD IZVANPRORAČUNSKIH KORISNIKA</w:t>
      </w:r>
      <w:r w:rsidR="00C67D62" w:rsidRPr="00E37FDD">
        <w:rPr>
          <w:rFonts w:ascii="Times New Roman" w:hAnsi="Times New Roman"/>
          <w:sz w:val="24"/>
          <w:szCs w:val="24"/>
        </w:rPr>
        <w:t xml:space="preserve"> </w:t>
      </w:r>
      <w:r w:rsidR="00A1102F" w:rsidRPr="00E37FDD">
        <w:rPr>
          <w:rFonts w:ascii="Times New Roman" w:hAnsi="Times New Roman"/>
          <w:sz w:val="24"/>
          <w:szCs w:val="24"/>
        </w:rPr>
        <w:t>(šifra 63)</w:t>
      </w:r>
    </w:p>
    <w:p w14:paraId="087B78BB" w14:textId="0A8B141C" w:rsidR="009F42EF" w:rsidRPr="00E37FDD" w:rsidRDefault="007F201B" w:rsidP="00C323DA">
      <w:pPr>
        <w:pStyle w:val="Odlomakpopisa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HZZ na temelju sklopljenog ugovora za sufinanciranje zapošljavanja za stjecanje</w:t>
      </w:r>
      <w:r w:rsidR="00C40850" w:rsidRPr="00E37FDD">
        <w:rPr>
          <w:rFonts w:ascii="Times New Roman" w:hAnsi="Times New Roman"/>
          <w:sz w:val="24"/>
          <w:szCs w:val="24"/>
        </w:rPr>
        <w:t xml:space="preserve"> </w:t>
      </w:r>
      <w:r w:rsidRPr="00E37FDD">
        <w:rPr>
          <w:rFonts w:ascii="Times New Roman" w:hAnsi="Times New Roman"/>
          <w:sz w:val="24"/>
          <w:szCs w:val="24"/>
        </w:rPr>
        <w:t>prvog radnog iskustva /pripravništ</w:t>
      </w:r>
      <w:r w:rsidR="001850A3" w:rsidRPr="00E37FDD">
        <w:rPr>
          <w:rFonts w:ascii="Times New Roman" w:hAnsi="Times New Roman"/>
          <w:sz w:val="24"/>
          <w:szCs w:val="24"/>
        </w:rPr>
        <w:t>v</w:t>
      </w:r>
      <w:r w:rsidRPr="00E37FDD">
        <w:rPr>
          <w:rFonts w:ascii="Times New Roman" w:hAnsi="Times New Roman"/>
          <w:sz w:val="24"/>
          <w:szCs w:val="24"/>
        </w:rPr>
        <w:t>a isplatio na</w:t>
      </w:r>
      <w:r w:rsidR="00D649E5" w:rsidRPr="00E37FDD">
        <w:rPr>
          <w:rFonts w:ascii="Times New Roman" w:hAnsi="Times New Roman"/>
          <w:sz w:val="24"/>
          <w:szCs w:val="24"/>
        </w:rPr>
        <w:t>m</w:t>
      </w:r>
      <w:r w:rsidRPr="00E37FDD">
        <w:rPr>
          <w:rFonts w:ascii="Times New Roman" w:hAnsi="Times New Roman"/>
          <w:sz w:val="24"/>
          <w:szCs w:val="24"/>
        </w:rPr>
        <w:t xml:space="preserve"> je </w:t>
      </w:r>
      <w:r w:rsidR="00C323DA" w:rsidRPr="00E37FDD">
        <w:rPr>
          <w:rFonts w:ascii="Times New Roman" w:hAnsi="Times New Roman"/>
          <w:sz w:val="24"/>
          <w:szCs w:val="24"/>
        </w:rPr>
        <w:t>15.808,56 €</w:t>
      </w:r>
      <w:r w:rsidRPr="00E37FDD">
        <w:rPr>
          <w:rFonts w:ascii="Times New Roman" w:hAnsi="Times New Roman"/>
          <w:sz w:val="24"/>
          <w:szCs w:val="24"/>
        </w:rPr>
        <w:t xml:space="preserve"> </w:t>
      </w:r>
      <w:r w:rsidR="00C323DA" w:rsidRPr="00E37FDD">
        <w:rPr>
          <w:rFonts w:ascii="Times New Roman" w:hAnsi="Times New Roman"/>
          <w:sz w:val="24"/>
          <w:szCs w:val="24"/>
        </w:rPr>
        <w:t xml:space="preserve"> za troškove za plaću i ostala materijalna prava za jednu pripravnicu. </w:t>
      </w:r>
    </w:p>
    <w:p w14:paraId="479B82B1" w14:textId="60BDF2E9" w:rsidR="00C323DA" w:rsidRPr="00E37FDD" w:rsidRDefault="00C323DA" w:rsidP="00C323DA">
      <w:pPr>
        <w:pStyle w:val="Odlomakpopisa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Prijenosi između proračunskih korisnika istog proračuna u iznosu od 9.500,00 €, a odnosi se na troškove izložbe „Žene nose svijet“. </w:t>
      </w:r>
    </w:p>
    <w:p w14:paraId="53D70044" w14:textId="7791090F" w:rsidR="00C323DA" w:rsidRPr="00E37FDD" w:rsidRDefault="00C323DA" w:rsidP="00C323D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KAZNE, UPRAVNE MJERE I OSTALI PRIHODI  (šifra 68)</w:t>
      </w:r>
    </w:p>
    <w:p w14:paraId="4C1A07D4" w14:textId="1957C335" w:rsidR="00326621" w:rsidRPr="00E37FDD" w:rsidRDefault="00326621" w:rsidP="00326621">
      <w:pPr>
        <w:pStyle w:val="Odlomakpopisa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U iznosu od 1.465,98 € odnosi se na prefakturirane troškove za refundaciju troškova službenog puta u Brazil, Paragvaj za ravnateljicu, te za ispravke pretporeza koji su nastali po zadnjem obračuna pdv-a u 2023. </w:t>
      </w:r>
    </w:p>
    <w:p w14:paraId="5390F33A" w14:textId="276E88C5" w:rsidR="00C323DA" w:rsidRPr="00E37FDD" w:rsidRDefault="00C323DA" w:rsidP="00C323D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7DE5319" w14:textId="77777777" w:rsidR="007E6929" w:rsidRPr="00E37FDD" w:rsidRDefault="007E6929" w:rsidP="0070534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7FDD">
        <w:rPr>
          <w:rFonts w:ascii="Times New Roman" w:hAnsi="Times New Roman"/>
          <w:b/>
          <w:sz w:val="24"/>
          <w:szCs w:val="24"/>
        </w:rPr>
        <w:t xml:space="preserve">RASHODI I IZDACI </w:t>
      </w:r>
    </w:p>
    <w:p w14:paraId="3726B309" w14:textId="6023B7FC" w:rsidR="00B41234" w:rsidRPr="00E37FDD" w:rsidRDefault="008A00BB" w:rsidP="007053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Ukupni rashodi poslovanja i rashodi od nefin</w:t>
      </w:r>
      <w:r w:rsidR="00D649E5" w:rsidRPr="00E37FDD">
        <w:rPr>
          <w:rFonts w:ascii="Times New Roman" w:hAnsi="Times New Roman"/>
          <w:sz w:val="24"/>
          <w:szCs w:val="24"/>
        </w:rPr>
        <w:t xml:space="preserve">ancijske imovine iznose  </w:t>
      </w:r>
      <w:r w:rsidR="00101544" w:rsidRPr="00E37FDD">
        <w:rPr>
          <w:rFonts w:ascii="Times New Roman" w:hAnsi="Times New Roman"/>
          <w:sz w:val="24"/>
          <w:szCs w:val="24"/>
        </w:rPr>
        <w:t>1.013.001,24</w:t>
      </w:r>
      <w:r w:rsidR="008352AF" w:rsidRPr="00E37FDD">
        <w:rPr>
          <w:rFonts w:ascii="Times New Roman" w:hAnsi="Times New Roman"/>
          <w:sz w:val="24"/>
          <w:szCs w:val="24"/>
        </w:rPr>
        <w:t xml:space="preserve"> €</w:t>
      </w:r>
      <w:r w:rsidR="00966758" w:rsidRPr="00E37FDD">
        <w:rPr>
          <w:rFonts w:ascii="Times New Roman" w:hAnsi="Times New Roman"/>
          <w:sz w:val="24"/>
          <w:szCs w:val="24"/>
        </w:rPr>
        <w:t xml:space="preserve"> </w:t>
      </w:r>
      <w:r w:rsidRPr="00E37FDD">
        <w:rPr>
          <w:rFonts w:ascii="Times New Roman" w:hAnsi="Times New Roman"/>
          <w:sz w:val="24"/>
          <w:szCs w:val="24"/>
        </w:rPr>
        <w:t xml:space="preserve"> </w:t>
      </w:r>
      <w:r w:rsidR="00966758" w:rsidRPr="00E37FDD">
        <w:rPr>
          <w:rFonts w:ascii="Times New Roman" w:hAnsi="Times New Roman"/>
          <w:sz w:val="24"/>
          <w:szCs w:val="24"/>
        </w:rPr>
        <w:t>(</w:t>
      </w:r>
      <w:r w:rsidR="00B03A68" w:rsidRPr="00E37FDD">
        <w:rPr>
          <w:rFonts w:ascii="Times New Roman" w:hAnsi="Times New Roman"/>
          <w:sz w:val="24"/>
          <w:szCs w:val="24"/>
        </w:rPr>
        <w:t>šifra 3</w:t>
      </w:r>
      <w:r w:rsidR="00FD47B7" w:rsidRPr="00E37FDD">
        <w:rPr>
          <w:rFonts w:ascii="Times New Roman" w:hAnsi="Times New Roman"/>
          <w:sz w:val="24"/>
          <w:szCs w:val="24"/>
        </w:rPr>
        <w:t xml:space="preserve"> i 4</w:t>
      </w:r>
      <w:r w:rsidR="00B03A68" w:rsidRPr="00E37FDD">
        <w:rPr>
          <w:rFonts w:ascii="Times New Roman" w:hAnsi="Times New Roman"/>
          <w:sz w:val="24"/>
          <w:szCs w:val="24"/>
        </w:rPr>
        <w:t>)</w:t>
      </w:r>
      <w:r w:rsidR="00966758" w:rsidRPr="00E37FDD">
        <w:rPr>
          <w:rFonts w:ascii="Times New Roman" w:hAnsi="Times New Roman"/>
          <w:sz w:val="24"/>
          <w:szCs w:val="24"/>
        </w:rPr>
        <w:t xml:space="preserve"> a sastoje se od: </w:t>
      </w:r>
    </w:p>
    <w:p w14:paraId="62AF28A6" w14:textId="7E2D4AEB" w:rsidR="007E6929" w:rsidRPr="00E37FDD" w:rsidRDefault="00B41234" w:rsidP="00705349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RASHODI POSLOVANJA</w:t>
      </w:r>
      <w:r w:rsidR="00101544" w:rsidRPr="00E37FDD">
        <w:rPr>
          <w:rFonts w:ascii="Times New Roman" w:hAnsi="Times New Roman"/>
          <w:sz w:val="24"/>
          <w:szCs w:val="24"/>
        </w:rPr>
        <w:t xml:space="preserve"> u iznosu od 606.200,99 € </w:t>
      </w:r>
    </w:p>
    <w:p w14:paraId="5B4CAAC9" w14:textId="77777777" w:rsidR="00101544" w:rsidRPr="00E37FDD" w:rsidRDefault="00101544" w:rsidP="00101544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4B753F9" w14:textId="4B2E37FF" w:rsidR="00966758" w:rsidRPr="00E37FDD" w:rsidRDefault="001D07AA" w:rsidP="00705349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Plaće za zaposlene (</w:t>
      </w:r>
      <w:r w:rsidR="00B03A68" w:rsidRPr="00E37FDD">
        <w:rPr>
          <w:rFonts w:ascii="Times New Roman" w:hAnsi="Times New Roman"/>
          <w:sz w:val="24"/>
          <w:szCs w:val="24"/>
        </w:rPr>
        <w:t>šifra 311</w:t>
      </w:r>
      <w:r w:rsidR="00966758" w:rsidRPr="00E37FDD">
        <w:rPr>
          <w:rFonts w:ascii="Times New Roman" w:hAnsi="Times New Roman"/>
          <w:sz w:val="24"/>
          <w:szCs w:val="24"/>
        </w:rPr>
        <w:t xml:space="preserve">)  u iznosu od </w:t>
      </w:r>
      <w:r w:rsidR="008352AF" w:rsidRPr="00E37FDD">
        <w:rPr>
          <w:rFonts w:ascii="Times New Roman" w:hAnsi="Times New Roman"/>
          <w:sz w:val="24"/>
          <w:szCs w:val="24"/>
        </w:rPr>
        <w:t>2</w:t>
      </w:r>
      <w:r w:rsidR="00136FC7" w:rsidRPr="00E37FDD">
        <w:rPr>
          <w:rFonts w:ascii="Times New Roman" w:hAnsi="Times New Roman"/>
          <w:sz w:val="24"/>
          <w:szCs w:val="24"/>
        </w:rPr>
        <w:t>37.089,12</w:t>
      </w:r>
      <w:r w:rsidR="008352AF" w:rsidRPr="00E37FDD">
        <w:rPr>
          <w:rFonts w:ascii="Times New Roman" w:hAnsi="Times New Roman"/>
          <w:sz w:val="24"/>
          <w:szCs w:val="24"/>
        </w:rPr>
        <w:t xml:space="preserve"> €</w:t>
      </w:r>
      <w:r w:rsidR="00966758" w:rsidRPr="00E37FDD">
        <w:rPr>
          <w:rFonts w:ascii="Times New Roman" w:hAnsi="Times New Roman"/>
          <w:sz w:val="24"/>
          <w:szCs w:val="24"/>
        </w:rPr>
        <w:t xml:space="preserve">. Plaće </w:t>
      </w:r>
      <w:r w:rsidR="008E3A76" w:rsidRPr="00E37FDD">
        <w:rPr>
          <w:rFonts w:ascii="Times New Roman" w:hAnsi="Times New Roman"/>
          <w:sz w:val="24"/>
          <w:szCs w:val="24"/>
        </w:rPr>
        <w:t xml:space="preserve">su </w:t>
      </w:r>
      <w:r w:rsidR="00B03A68" w:rsidRPr="00E37FDD">
        <w:rPr>
          <w:rFonts w:ascii="Times New Roman" w:hAnsi="Times New Roman"/>
          <w:sz w:val="24"/>
          <w:szCs w:val="24"/>
        </w:rPr>
        <w:t xml:space="preserve">povećane </w:t>
      </w:r>
      <w:r w:rsidRPr="00E37FDD">
        <w:rPr>
          <w:rFonts w:ascii="Times New Roman" w:hAnsi="Times New Roman"/>
          <w:sz w:val="24"/>
          <w:szCs w:val="24"/>
        </w:rPr>
        <w:t xml:space="preserve">za </w:t>
      </w:r>
      <w:r w:rsidR="008352AF" w:rsidRPr="00E37FDD">
        <w:rPr>
          <w:rFonts w:ascii="Times New Roman" w:hAnsi="Times New Roman"/>
          <w:sz w:val="24"/>
          <w:szCs w:val="24"/>
        </w:rPr>
        <w:t xml:space="preserve">22,7 </w:t>
      </w:r>
      <w:r w:rsidRPr="00E37FDD">
        <w:rPr>
          <w:rFonts w:ascii="Times New Roman" w:hAnsi="Times New Roman"/>
          <w:sz w:val="24"/>
          <w:szCs w:val="24"/>
        </w:rPr>
        <w:t xml:space="preserve">% zbog </w:t>
      </w:r>
      <w:r w:rsidR="008352AF" w:rsidRPr="00E37FDD">
        <w:rPr>
          <w:rFonts w:ascii="Times New Roman" w:hAnsi="Times New Roman"/>
          <w:sz w:val="24"/>
          <w:szCs w:val="24"/>
        </w:rPr>
        <w:t xml:space="preserve">povećanje osnovice plaća, te zbog zapošljavanja novih </w:t>
      </w:r>
      <w:r w:rsidR="00057DF1">
        <w:rPr>
          <w:rFonts w:ascii="Times New Roman" w:hAnsi="Times New Roman"/>
          <w:sz w:val="24"/>
          <w:szCs w:val="24"/>
        </w:rPr>
        <w:t>4</w:t>
      </w:r>
      <w:r w:rsidR="008352AF" w:rsidRPr="00E37FDD">
        <w:rPr>
          <w:rFonts w:ascii="Times New Roman" w:hAnsi="Times New Roman"/>
          <w:sz w:val="24"/>
          <w:szCs w:val="24"/>
        </w:rPr>
        <w:t xml:space="preserve"> radn</w:t>
      </w:r>
      <w:r w:rsidR="00057DF1">
        <w:rPr>
          <w:rFonts w:ascii="Times New Roman" w:hAnsi="Times New Roman"/>
          <w:sz w:val="24"/>
          <w:szCs w:val="24"/>
        </w:rPr>
        <w:t>a</w:t>
      </w:r>
      <w:r w:rsidR="008352AF" w:rsidRPr="00E37FDD">
        <w:rPr>
          <w:rFonts w:ascii="Times New Roman" w:hAnsi="Times New Roman"/>
          <w:sz w:val="24"/>
          <w:szCs w:val="24"/>
        </w:rPr>
        <w:t xml:space="preserve"> mjesta na poslovima: manipulant, održavatelj čistoće, voditelj marketinga</w:t>
      </w:r>
      <w:r w:rsidR="00057DF1">
        <w:rPr>
          <w:rFonts w:ascii="Times New Roman" w:hAnsi="Times New Roman"/>
          <w:sz w:val="24"/>
          <w:szCs w:val="24"/>
        </w:rPr>
        <w:t xml:space="preserve"> i restaurator. </w:t>
      </w:r>
      <w:r w:rsidR="00136FC7" w:rsidRPr="00E37FDD">
        <w:rPr>
          <w:rFonts w:ascii="Times New Roman" w:hAnsi="Times New Roman"/>
          <w:sz w:val="24"/>
          <w:szCs w:val="24"/>
        </w:rPr>
        <w:t>Plaće u naravi, povećanje su za 46,80</w:t>
      </w:r>
      <w:r w:rsidR="00057DF1">
        <w:rPr>
          <w:rFonts w:ascii="Times New Roman" w:hAnsi="Times New Roman"/>
          <w:sz w:val="24"/>
          <w:szCs w:val="24"/>
        </w:rPr>
        <w:t xml:space="preserve">% </w:t>
      </w:r>
      <w:r w:rsidR="00136FC7" w:rsidRPr="00E37FDD">
        <w:rPr>
          <w:rFonts w:ascii="Times New Roman" w:hAnsi="Times New Roman"/>
          <w:sz w:val="24"/>
          <w:szCs w:val="24"/>
        </w:rPr>
        <w:t xml:space="preserve">zbog povećanja iznosa za kupnju svečane odjeće i obuće koje djelatnici koriste za rad sa 66,36 € na 100,00 € te sa 132,72 € na 200,00 €. </w:t>
      </w:r>
    </w:p>
    <w:p w14:paraId="1389CCD6" w14:textId="5BBE4A64" w:rsidR="00F80B87" w:rsidRPr="00E37FDD" w:rsidRDefault="00AB60CC" w:rsidP="00F80B87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Ostali rashodi za zaposlene </w:t>
      </w:r>
      <w:r w:rsidR="008E3A76" w:rsidRPr="00E37FDD">
        <w:rPr>
          <w:rFonts w:ascii="Times New Roman" w:hAnsi="Times New Roman"/>
          <w:sz w:val="24"/>
          <w:szCs w:val="24"/>
        </w:rPr>
        <w:t xml:space="preserve"> (</w:t>
      </w:r>
      <w:r w:rsidR="00B03A68" w:rsidRPr="00E37FDD">
        <w:rPr>
          <w:rFonts w:ascii="Times New Roman" w:hAnsi="Times New Roman"/>
          <w:sz w:val="24"/>
          <w:szCs w:val="24"/>
        </w:rPr>
        <w:t>šifra 312</w:t>
      </w:r>
      <w:r w:rsidR="00BB17F4" w:rsidRPr="00E37FDD">
        <w:rPr>
          <w:rFonts w:ascii="Times New Roman" w:hAnsi="Times New Roman"/>
          <w:sz w:val="24"/>
          <w:szCs w:val="24"/>
        </w:rPr>
        <w:t xml:space="preserve">) </w:t>
      </w:r>
      <w:r w:rsidR="00B03A68" w:rsidRPr="00E37FDD">
        <w:rPr>
          <w:rFonts w:ascii="Times New Roman" w:hAnsi="Times New Roman"/>
          <w:sz w:val="24"/>
          <w:szCs w:val="24"/>
        </w:rPr>
        <w:t xml:space="preserve"> u </w:t>
      </w:r>
      <w:r w:rsidR="00BB17F4" w:rsidRPr="00E37FDD">
        <w:rPr>
          <w:rFonts w:ascii="Times New Roman" w:hAnsi="Times New Roman"/>
          <w:sz w:val="24"/>
          <w:szCs w:val="24"/>
        </w:rPr>
        <w:t>iznos</w:t>
      </w:r>
      <w:r w:rsidR="00B03A68" w:rsidRPr="00E37FDD">
        <w:rPr>
          <w:rFonts w:ascii="Times New Roman" w:hAnsi="Times New Roman"/>
          <w:sz w:val="24"/>
          <w:szCs w:val="24"/>
        </w:rPr>
        <w:t xml:space="preserve">u od </w:t>
      </w:r>
      <w:r w:rsidR="00136FC7" w:rsidRPr="00E37FDD">
        <w:rPr>
          <w:rFonts w:ascii="Times New Roman" w:hAnsi="Times New Roman"/>
          <w:sz w:val="24"/>
          <w:szCs w:val="24"/>
        </w:rPr>
        <w:t>34.524,20 €</w:t>
      </w:r>
      <w:r w:rsidR="00B03A68" w:rsidRPr="00E37FDD">
        <w:rPr>
          <w:rFonts w:ascii="Times New Roman" w:hAnsi="Times New Roman"/>
          <w:sz w:val="24"/>
          <w:szCs w:val="24"/>
        </w:rPr>
        <w:t xml:space="preserve"> </w:t>
      </w:r>
      <w:r w:rsidR="001D07AA" w:rsidRPr="00E37FDD">
        <w:rPr>
          <w:rFonts w:ascii="Times New Roman" w:hAnsi="Times New Roman"/>
          <w:sz w:val="24"/>
          <w:szCs w:val="24"/>
        </w:rPr>
        <w:t xml:space="preserve"> što je povećanje</w:t>
      </w:r>
      <w:r w:rsidR="008E3A76" w:rsidRPr="00E37FDD">
        <w:rPr>
          <w:rFonts w:ascii="Times New Roman" w:hAnsi="Times New Roman"/>
          <w:sz w:val="24"/>
          <w:szCs w:val="24"/>
        </w:rPr>
        <w:t xml:space="preserve"> od </w:t>
      </w:r>
      <w:r w:rsidR="00136FC7" w:rsidRPr="00E37FDD">
        <w:rPr>
          <w:rFonts w:ascii="Times New Roman" w:hAnsi="Times New Roman"/>
          <w:sz w:val="24"/>
          <w:szCs w:val="24"/>
        </w:rPr>
        <w:t>2,6</w:t>
      </w:r>
      <w:r w:rsidR="00905EA5" w:rsidRPr="00E37FDD">
        <w:rPr>
          <w:rFonts w:ascii="Times New Roman" w:hAnsi="Times New Roman"/>
          <w:sz w:val="24"/>
          <w:szCs w:val="24"/>
        </w:rPr>
        <w:t xml:space="preserve"> </w:t>
      </w:r>
      <w:r w:rsidR="008E3A76" w:rsidRPr="00E37FDD">
        <w:rPr>
          <w:rFonts w:ascii="Times New Roman" w:hAnsi="Times New Roman"/>
          <w:sz w:val="24"/>
          <w:szCs w:val="24"/>
        </w:rPr>
        <w:t>%</w:t>
      </w:r>
      <w:r w:rsidRPr="00E37FDD">
        <w:rPr>
          <w:rFonts w:ascii="Times New Roman" w:hAnsi="Times New Roman"/>
          <w:sz w:val="24"/>
          <w:szCs w:val="24"/>
        </w:rPr>
        <w:t xml:space="preserve"> u odnosu na prošlu godinu </w:t>
      </w:r>
      <w:r w:rsidR="00136FC7" w:rsidRPr="00E37FDD">
        <w:rPr>
          <w:rFonts w:ascii="Times New Roman" w:hAnsi="Times New Roman"/>
          <w:sz w:val="24"/>
          <w:szCs w:val="24"/>
        </w:rPr>
        <w:t xml:space="preserve">a odnosi se na: 3 jubilarne nagrade za zaposlenike, isplata božićnice, dar za djecu, 2 naknade za smrtni slučaj, regres za godišnji odmor, 1 potpora za novorođeno dijete. </w:t>
      </w:r>
    </w:p>
    <w:p w14:paraId="5D9E3EE7" w14:textId="5932279B" w:rsidR="00AB60CC" w:rsidRPr="00E37FDD" w:rsidRDefault="00AB60CC" w:rsidP="00705349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Doprinosi na plaće </w:t>
      </w:r>
      <w:r w:rsidR="00F80B87" w:rsidRPr="00E37FDD">
        <w:rPr>
          <w:rFonts w:ascii="Times New Roman" w:hAnsi="Times New Roman"/>
          <w:sz w:val="24"/>
          <w:szCs w:val="24"/>
        </w:rPr>
        <w:t xml:space="preserve">u </w:t>
      </w:r>
      <w:r w:rsidR="00BB17F4" w:rsidRPr="00E37FDD">
        <w:rPr>
          <w:rFonts w:ascii="Times New Roman" w:hAnsi="Times New Roman"/>
          <w:sz w:val="24"/>
          <w:szCs w:val="24"/>
        </w:rPr>
        <w:t xml:space="preserve"> </w:t>
      </w:r>
      <w:r w:rsidRPr="00E37FDD">
        <w:rPr>
          <w:rFonts w:ascii="Times New Roman" w:hAnsi="Times New Roman"/>
          <w:sz w:val="24"/>
          <w:szCs w:val="24"/>
        </w:rPr>
        <w:t xml:space="preserve">iznose </w:t>
      </w:r>
      <w:r w:rsidR="00136FC7" w:rsidRPr="00E37FDD">
        <w:rPr>
          <w:rFonts w:ascii="Times New Roman" w:hAnsi="Times New Roman"/>
          <w:sz w:val="24"/>
          <w:szCs w:val="24"/>
        </w:rPr>
        <w:t>39..071,87</w:t>
      </w:r>
      <w:r w:rsidRPr="00E37FDD">
        <w:rPr>
          <w:rFonts w:ascii="Times New Roman" w:hAnsi="Times New Roman"/>
          <w:sz w:val="24"/>
          <w:szCs w:val="24"/>
        </w:rPr>
        <w:t xml:space="preserve"> </w:t>
      </w:r>
      <w:r w:rsidR="00136FC7" w:rsidRPr="00E37FDD">
        <w:rPr>
          <w:rFonts w:ascii="Times New Roman" w:hAnsi="Times New Roman"/>
          <w:sz w:val="24"/>
          <w:szCs w:val="24"/>
        </w:rPr>
        <w:t xml:space="preserve">€ povećani su za 30,4 % u odnosu na prošlu godinu zbog novih zapošljavanja. </w:t>
      </w:r>
      <w:r w:rsidR="00F80B87" w:rsidRPr="00E37FDD">
        <w:rPr>
          <w:rFonts w:ascii="Times New Roman" w:hAnsi="Times New Roman"/>
          <w:sz w:val="24"/>
          <w:szCs w:val="24"/>
        </w:rPr>
        <w:t xml:space="preserve"> </w:t>
      </w:r>
    </w:p>
    <w:p w14:paraId="1980BCAC" w14:textId="0277C594" w:rsidR="00FB17F4" w:rsidRPr="00E37FDD" w:rsidRDefault="00BB17F4" w:rsidP="00C83E8B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Naknad</w:t>
      </w:r>
      <w:r w:rsidR="00905EA5" w:rsidRPr="00E37FDD">
        <w:rPr>
          <w:rFonts w:ascii="Times New Roman" w:hAnsi="Times New Roman"/>
          <w:sz w:val="24"/>
          <w:szCs w:val="24"/>
        </w:rPr>
        <w:t xml:space="preserve">e troškova zaposlenima  </w:t>
      </w:r>
      <w:r w:rsidR="00F80B87" w:rsidRPr="00E37FDD">
        <w:rPr>
          <w:rFonts w:ascii="Times New Roman" w:hAnsi="Times New Roman"/>
          <w:sz w:val="24"/>
          <w:szCs w:val="24"/>
        </w:rPr>
        <w:t xml:space="preserve">(šifra 321 </w:t>
      </w:r>
      <w:r w:rsidRPr="00E37FDD">
        <w:rPr>
          <w:rFonts w:ascii="Times New Roman" w:hAnsi="Times New Roman"/>
          <w:sz w:val="24"/>
          <w:szCs w:val="24"/>
        </w:rPr>
        <w:t xml:space="preserve">) </w:t>
      </w:r>
      <w:r w:rsidR="00F80B87" w:rsidRPr="00E37FDD">
        <w:rPr>
          <w:rFonts w:ascii="Times New Roman" w:hAnsi="Times New Roman"/>
          <w:sz w:val="24"/>
          <w:szCs w:val="24"/>
        </w:rPr>
        <w:t xml:space="preserve">u iznosu od </w:t>
      </w:r>
      <w:r w:rsidR="00FB17F4" w:rsidRPr="00E37FDD">
        <w:rPr>
          <w:rFonts w:ascii="Times New Roman" w:hAnsi="Times New Roman"/>
          <w:sz w:val="24"/>
          <w:szCs w:val="24"/>
        </w:rPr>
        <w:t>37.156,89</w:t>
      </w:r>
      <w:r w:rsidRPr="00E37FDD">
        <w:rPr>
          <w:rFonts w:ascii="Times New Roman" w:hAnsi="Times New Roman"/>
          <w:sz w:val="24"/>
          <w:szCs w:val="24"/>
        </w:rPr>
        <w:t xml:space="preserve"> </w:t>
      </w:r>
      <w:r w:rsidR="00F80B87" w:rsidRPr="00E37FDD">
        <w:rPr>
          <w:rFonts w:ascii="Times New Roman" w:hAnsi="Times New Roman"/>
          <w:sz w:val="24"/>
          <w:szCs w:val="24"/>
        </w:rPr>
        <w:t xml:space="preserve">povećanje od </w:t>
      </w:r>
      <w:r w:rsidR="00FB17F4" w:rsidRPr="00E37FDD">
        <w:rPr>
          <w:rFonts w:ascii="Times New Roman" w:hAnsi="Times New Roman"/>
          <w:sz w:val="24"/>
          <w:szCs w:val="24"/>
        </w:rPr>
        <w:t>92,7</w:t>
      </w:r>
      <w:r w:rsidR="00F80B87" w:rsidRPr="00E37FDD">
        <w:rPr>
          <w:rFonts w:ascii="Times New Roman" w:hAnsi="Times New Roman"/>
          <w:sz w:val="24"/>
          <w:szCs w:val="24"/>
        </w:rPr>
        <w:t xml:space="preserve">% u odnosu na prošlu godinu zbog </w:t>
      </w:r>
      <w:r w:rsidR="00FB17F4" w:rsidRPr="00E37FDD">
        <w:rPr>
          <w:rFonts w:ascii="Times New Roman" w:hAnsi="Times New Roman"/>
          <w:sz w:val="24"/>
          <w:szCs w:val="24"/>
        </w:rPr>
        <w:t xml:space="preserve">troškova prijevoza zaposlenika na posao i sa posla, povećanje zbog zapošljavanja novih zaposlenika. Povećani su i rashodi za službena putovanja čestih službenih putovanja ravnateljice u inozemstvo (dnevnice i troškovi smještaja u hotelu). </w:t>
      </w:r>
      <w:r w:rsidR="006251ED" w:rsidRPr="00E37FDD">
        <w:rPr>
          <w:rFonts w:ascii="Times New Roman" w:hAnsi="Times New Roman"/>
          <w:sz w:val="24"/>
          <w:szCs w:val="24"/>
        </w:rPr>
        <w:t xml:space="preserve">Povećanje se uočava i kod troškova stručnog usavršavanja zaposlenika zbog većeg broja pristupa webinarima iz područja javne nabave i proračuna. </w:t>
      </w:r>
      <w:r w:rsidR="00600F1C" w:rsidRPr="00E37FDD">
        <w:rPr>
          <w:rFonts w:ascii="Times New Roman" w:hAnsi="Times New Roman"/>
          <w:sz w:val="24"/>
          <w:szCs w:val="24"/>
        </w:rPr>
        <w:t xml:space="preserve">Ostale naknade troškova zaposlenima odnosi se na troškove korištenja privatnog vozila u službene svrhe. </w:t>
      </w:r>
    </w:p>
    <w:p w14:paraId="3C4D3FCD" w14:textId="47E36EDF" w:rsidR="00905EA5" w:rsidRPr="00E37FDD" w:rsidRDefault="00BB17F4" w:rsidP="005D0176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Rashodi za materij</w:t>
      </w:r>
      <w:r w:rsidR="00905EA5" w:rsidRPr="00E37FDD">
        <w:rPr>
          <w:rFonts w:ascii="Times New Roman" w:hAnsi="Times New Roman"/>
          <w:sz w:val="24"/>
          <w:szCs w:val="24"/>
        </w:rPr>
        <w:t>al i energiju (</w:t>
      </w:r>
      <w:r w:rsidR="00F07E66" w:rsidRPr="00E37FDD">
        <w:rPr>
          <w:rFonts w:ascii="Times New Roman" w:hAnsi="Times New Roman"/>
          <w:sz w:val="24"/>
          <w:szCs w:val="24"/>
        </w:rPr>
        <w:t>šifra 322</w:t>
      </w:r>
      <w:r w:rsidR="00746D3D" w:rsidRPr="00E37FDD">
        <w:rPr>
          <w:rFonts w:ascii="Times New Roman" w:hAnsi="Times New Roman"/>
          <w:sz w:val="24"/>
          <w:szCs w:val="24"/>
        </w:rPr>
        <w:t>) iznose</w:t>
      </w:r>
      <w:r w:rsidR="00C40850" w:rsidRPr="00E37FDD">
        <w:rPr>
          <w:rFonts w:ascii="Times New Roman" w:hAnsi="Times New Roman"/>
          <w:sz w:val="24"/>
          <w:szCs w:val="24"/>
        </w:rPr>
        <w:t xml:space="preserve"> </w:t>
      </w:r>
      <w:r w:rsidR="006251ED" w:rsidRPr="00E37FDD">
        <w:rPr>
          <w:rFonts w:ascii="Times New Roman" w:hAnsi="Times New Roman"/>
          <w:sz w:val="24"/>
          <w:szCs w:val="24"/>
        </w:rPr>
        <w:t>62.437,28 €</w:t>
      </w:r>
      <w:r w:rsidR="00F07E66" w:rsidRPr="00E37FDD">
        <w:rPr>
          <w:rFonts w:ascii="Times New Roman" w:hAnsi="Times New Roman"/>
          <w:sz w:val="24"/>
          <w:szCs w:val="24"/>
        </w:rPr>
        <w:t xml:space="preserve"> </w:t>
      </w:r>
      <w:r w:rsidRPr="00E37FDD">
        <w:rPr>
          <w:rFonts w:ascii="Times New Roman" w:hAnsi="Times New Roman"/>
          <w:sz w:val="24"/>
          <w:szCs w:val="24"/>
        </w:rPr>
        <w:t xml:space="preserve">kn što je </w:t>
      </w:r>
      <w:r w:rsidR="006251ED" w:rsidRPr="00E37FDD">
        <w:rPr>
          <w:rFonts w:ascii="Times New Roman" w:hAnsi="Times New Roman"/>
          <w:sz w:val="24"/>
          <w:szCs w:val="24"/>
        </w:rPr>
        <w:t>smanjenje</w:t>
      </w:r>
      <w:r w:rsidR="00905EA5" w:rsidRPr="00E37FDD">
        <w:rPr>
          <w:rFonts w:ascii="Times New Roman" w:hAnsi="Times New Roman"/>
          <w:sz w:val="24"/>
          <w:szCs w:val="24"/>
        </w:rPr>
        <w:t xml:space="preserve"> od</w:t>
      </w:r>
      <w:r w:rsidR="00600F1C" w:rsidRPr="00E37FDD">
        <w:rPr>
          <w:rFonts w:ascii="Times New Roman" w:hAnsi="Times New Roman"/>
          <w:sz w:val="24"/>
          <w:szCs w:val="24"/>
        </w:rPr>
        <w:t xml:space="preserve"> </w:t>
      </w:r>
      <w:r w:rsidR="006251ED" w:rsidRPr="00E37FDD">
        <w:rPr>
          <w:rFonts w:ascii="Times New Roman" w:hAnsi="Times New Roman"/>
          <w:sz w:val="24"/>
          <w:szCs w:val="24"/>
        </w:rPr>
        <w:t>10,1</w:t>
      </w:r>
      <w:r w:rsidR="00F07E66" w:rsidRPr="00E37FDD">
        <w:rPr>
          <w:rFonts w:ascii="Times New Roman" w:hAnsi="Times New Roman"/>
          <w:sz w:val="24"/>
          <w:szCs w:val="24"/>
        </w:rPr>
        <w:t xml:space="preserve"> % </w:t>
      </w:r>
      <w:r w:rsidR="00905EA5" w:rsidRPr="00E37FDD">
        <w:rPr>
          <w:rFonts w:ascii="Times New Roman" w:hAnsi="Times New Roman"/>
          <w:sz w:val="24"/>
          <w:szCs w:val="24"/>
        </w:rPr>
        <w:t xml:space="preserve"> </w:t>
      </w:r>
      <w:r w:rsidRPr="00E37FDD">
        <w:rPr>
          <w:rFonts w:ascii="Times New Roman" w:hAnsi="Times New Roman"/>
          <w:sz w:val="24"/>
          <w:szCs w:val="24"/>
        </w:rPr>
        <w:t xml:space="preserve">u odnosu na prošlu godinu. </w:t>
      </w:r>
    </w:p>
    <w:p w14:paraId="6A1BC2D3" w14:textId="05846890" w:rsidR="00F07E66" w:rsidRPr="00E37FDD" w:rsidRDefault="006251ED" w:rsidP="00807C30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Drastično smanjenje od 35,2 % uočava se kod troškova energije, Vlada Republike Hrvatske donijela</w:t>
      </w:r>
      <w:r w:rsidR="00057DF1">
        <w:rPr>
          <w:rFonts w:ascii="Times New Roman" w:hAnsi="Times New Roman"/>
          <w:sz w:val="24"/>
          <w:szCs w:val="24"/>
        </w:rPr>
        <w:t xml:space="preserve"> je</w:t>
      </w:r>
      <w:r w:rsidRPr="00E37FDD">
        <w:rPr>
          <w:rFonts w:ascii="Times New Roman" w:hAnsi="Times New Roman"/>
          <w:sz w:val="24"/>
          <w:szCs w:val="24"/>
        </w:rPr>
        <w:t xml:space="preserve"> Uredbu o odredbi cijena el. energije, plina, pa prema tome nema drastičnih povećanja troškova kao prošle godine. Također ove godine nabavljeno je manje sredstva za čišćenje </w:t>
      </w:r>
      <w:r w:rsidR="00600F1C" w:rsidRPr="00E37FDD">
        <w:rPr>
          <w:rFonts w:ascii="Times New Roman" w:hAnsi="Times New Roman"/>
          <w:sz w:val="24"/>
          <w:szCs w:val="24"/>
        </w:rPr>
        <w:t xml:space="preserve">i manje rezervnih dijelova za tekuće i investicijsko održavanje. Povećanje od 30 % uočava se kod nabavke sitnog inventara i auto guma zbog nabavke 2 nove gume za teretno vozilo, nabavke nove perilice rublja, hladnjaka i mikrovalne pećnice, plinskog grijača, kompresora… Povećanje se primjećuje i kod službene, radne i zaštitne odjeće i obuće  zbog nabavke novih odijela i radne obuće za naše tehničko osoblje. </w:t>
      </w:r>
    </w:p>
    <w:p w14:paraId="7EED31B6" w14:textId="167952E2" w:rsidR="00C80670" w:rsidRPr="00E37FDD" w:rsidRDefault="00410687" w:rsidP="00600F1C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Rashodi za</w:t>
      </w:r>
      <w:r w:rsidR="00BD1CDB" w:rsidRPr="00E37FDD">
        <w:rPr>
          <w:rFonts w:ascii="Times New Roman" w:hAnsi="Times New Roman"/>
          <w:sz w:val="24"/>
          <w:szCs w:val="24"/>
        </w:rPr>
        <w:t xml:space="preserve"> usluge (</w:t>
      </w:r>
      <w:r w:rsidR="00A032D8" w:rsidRPr="00E37FDD">
        <w:rPr>
          <w:rFonts w:ascii="Times New Roman" w:hAnsi="Times New Roman"/>
          <w:sz w:val="24"/>
          <w:szCs w:val="24"/>
        </w:rPr>
        <w:t>šifra 323</w:t>
      </w:r>
      <w:r w:rsidR="00B9135D" w:rsidRPr="00E37FDD">
        <w:rPr>
          <w:rFonts w:ascii="Times New Roman" w:hAnsi="Times New Roman"/>
          <w:sz w:val="24"/>
          <w:szCs w:val="24"/>
        </w:rPr>
        <w:t>) izn</w:t>
      </w:r>
      <w:r w:rsidR="00BD1CDB" w:rsidRPr="00E37FDD">
        <w:rPr>
          <w:rFonts w:ascii="Times New Roman" w:hAnsi="Times New Roman"/>
          <w:sz w:val="24"/>
          <w:szCs w:val="24"/>
        </w:rPr>
        <w:t xml:space="preserve">ose </w:t>
      </w:r>
      <w:r w:rsidR="00600F1C" w:rsidRPr="00E37FDD">
        <w:rPr>
          <w:rFonts w:ascii="Times New Roman" w:hAnsi="Times New Roman"/>
          <w:sz w:val="24"/>
          <w:szCs w:val="24"/>
        </w:rPr>
        <w:t xml:space="preserve">183.354,72 €, povećanje od 9,3 % u odnosu na prošlu godinu. </w:t>
      </w:r>
      <w:r w:rsidR="00D33A85" w:rsidRPr="00E37FDD">
        <w:rPr>
          <w:rFonts w:ascii="Times New Roman" w:hAnsi="Times New Roman"/>
          <w:sz w:val="24"/>
          <w:szCs w:val="24"/>
        </w:rPr>
        <w:t xml:space="preserve">Veliko povećanje se uočava i kod usluga telefona, pošte i prijevoza zbog troškova prijevoza slika za izložbu „Žene nose svijet“ iz Malage u Trakošćan, te troškova prijevoza sudionika iz Zagreba u Trakošćan i natrag na panelu „Žene nose svijet“. Smanjenje se primjećuje kod usluge tekućeg i investicijskog održavanja </w:t>
      </w:r>
      <w:r w:rsidR="00DA26BE" w:rsidRPr="00E37FDD">
        <w:rPr>
          <w:rFonts w:ascii="Times New Roman" w:hAnsi="Times New Roman"/>
          <w:sz w:val="24"/>
          <w:szCs w:val="24"/>
        </w:rPr>
        <w:t>jer je prošle godine bilo ugovoreno izrada projektne obnove konstrukcije zgrade dvorca i kapelice. Ove godine od radova su obavljeni</w:t>
      </w:r>
      <w:r w:rsidR="00E85ACC" w:rsidRPr="00E37FDD">
        <w:rPr>
          <w:rFonts w:ascii="Times New Roman" w:hAnsi="Times New Roman"/>
          <w:sz w:val="24"/>
          <w:szCs w:val="24"/>
        </w:rPr>
        <w:t xml:space="preserve">: obnova zidova, sanacija krovišta na dvorcu Trakošćan, servis plinskih uređaja, servisi službenog vozila…Povećanje se uočava i kod usluge </w:t>
      </w:r>
      <w:r w:rsidR="00E85ACC" w:rsidRPr="00E37FDD">
        <w:rPr>
          <w:rFonts w:ascii="Times New Roman" w:hAnsi="Times New Roman"/>
          <w:sz w:val="24"/>
          <w:szCs w:val="24"/>
        </w:rPr>
        <w:lastRenderedPageBreak/>
        <w:t>promidžbe i informiranja zbog poveće usluge oglašavanja na raznim portalima</w:t>
      </w:r>
      <w:r w:rsidR="00392E6F" w:rsidRPr="00E37FDD">
        <w:rPr>
          <w:rFonts w:ascii="Times New Roman" w:hAnsi="Times New Roman"/>
          <w:sz w:val="24"/>
          <w:szCs w:val="24"/>
        </w:rPr>
        <w:t>, časopisima…Povećanje se uočava i kod zdravstvenim uslugama zbog odlaska zaposlenika na sistematske preglede te cijepljene zaposlenika</w:t>
      </w:r>
      <w:r w:rsidR="00057DF1">
        <w:rPr>
          <w:rFonts w:ascii="Times New Roman" w:hAnsi="Times New Roman"/>
          <w:sz w:val="24"/>
          <w:szCs w:val="24"/>
        </w:rPr>
        <w:t xml:space="preserve"> (tehničkog osoblja zbog rada u šumi).</w:t>
      </w:r>
      <w:r w:rsidR="00392E6F" w:rsidRPr="00E37FDD">
        <w:rPr>
          <w:rFonts w:ascii="Times New Roman" w:hAnsi="Times New Roman"/>
          <w:sz w:val="24"/>
          <w:szCs w:val="24"/>
        </w:rPr>
        <w:t xml:space="preserve"> Povećanje se uočava i kod intelektualnih i osobnih usluga zbog većeg broja autorskih naknada za razna događanja, ugovorene su i odvjetničke usluge za pružanje pravne pomoći sa odvjetnicom, sklopljen je i ugovor sa studentskim servisom za rad studentice. Također nabavljen je i Elaborat ocjene postojećeg stanja nosive konstrukcije uz provedbu detaljnog pregleda </w:t>
      </w:r>
      <w:r w:rsidR="00E85ACC" w:rsidRPr="00E37FDD">
        <w:rPr>
          <w:rFonts w:ascii="Times New Roman" w:hAnsi="Times New Roman"/>
          <w:sz w:val="24"/>
          <w:szCs w:val="24"/>
        </w:rPr>
        <w:t xml:space="preserve"> </w:t>
      </w:r>
      <w:r w:rsidR="00BD1CDB" w:rsidRPr="00E37FDD">
        <w:rPr>
          <w:rFonts w:ascii="Times New Roman" w:hAnsi="Times New Roman"/>
          <w:sz w:val="24"/>
          <w:szCs w:val="24"/>
        </w:rPr>
        <w:t xml:space="preserve"> </w:t>
      </w:r>
      <w:r w:rsidR="00392E6F" w:rsidRPr="00E37FDD">
        <w:rPr>
          <w:rFonts w:ascii="Times New Roman" w:hAnsi="Times New Roman"/>
          <w:sz w:val="24"/>
          <w:szCs w:val="24"/>
        </w:rPr>
        <w:t>na vrtlarskog kući koja se nalazi u našem perivoju. Povećanje se primje</w:t>
      </w:r>
      <w:r w:rsidR="00215114" w:rsidRPr="00E37FDD">
        <w:rPr>
          <w:rFonts w:ascii="Times New Roman" w:hAnsi="Times New Roman"/>
          <w:sz w:val="24"/>
          <w:szCs w:val="24"/>
        </w:rPr>
        <w:t>ćuje i kod ostalih usluga zbog usluge izvlačenja trupaca iz naše park šume, najam osvjetljenog reklamnog panoa…</w:t>
      </w:r>
    </w:p>
    <w:p w14:paraId="15553994" w14:textId="72C0F7F4" w:rsidR="00324A77" w:rsidRPr="00E37FDD" w:rsidRDefault="00324A77" w:rsidP="00C80670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Nak</w:t>
      </w:r>
      <w:r w:rsidR="002064CD" w:rsidRPr="00E37FDD">
        <w:rPr>
          <w:rFonts w:ascii="Times New Roman" w:hAnsi="Times New Roman"/>
          <w:sz w:val="24"/>
          <w:szCs w:val="24"/>
        </w:rPr>
        <w:t>nade</w:t>
      </w:r>
      <w:r w:rsidRPr="00E37FDD">
        <w:rPr>
          <w:rFonts w:ascii="Times New Roman" w:hAnsi="Times New Roman"/>
          <w:sz w:val="24"/>
          <w:szCs w:val="24"/>
        </w:rPr>
        <w:t xml:space="preserve"> troškova osobama izvan radnog odnosa </w:t>
      </w:r>
      <w:r w:rsidR="00C80670" w:rsidRPr="00E37FDD">
        <w:rPr>
          <w:rFonts w:ascii="Times New Roman" w:hAnsi="Times New Roman"/>
          <w:sz w:val="24"/>
          <w:szCs w:val="24"/>
        </w:rPr>
        <w:t>(šifra 324</w:t>
      </w:r>
      <w:r w:rsidRPr="00E37FDD">
        <w:rPr>
          <w:rFonts w:ascii="Times New Roman" w:hAnsi="Times New Roman"/>
          <w:sz w:val="24"/>
          <w:szCs w:val="24"/>
        </w:rPr>
        <w:t xml:space="preserve">) </w:t>
      </w:r>
      <w:r w:rsidR="000C268C" w:rsidRPr="00E37FDD">
        <w:rPr>
          <w:rFonts w:ascii="Times New Roman" w:hAnsi="Times New Roman"/>
          <w:sz w:val="24"/>
          <w:szCs w:val="24"/>
        </w:rPr>
        <w:t xml:space="preserve">– </w:t>
      </w:r>
      <w:r w:rsidR="00215114" w:rsidRPr="00E37FDD">
        <w:rPr>
          <w:rFonts w:ascii="Times New Roman" w:hAnsi="Times New Roman"/>
          <w:sz w:val="24"/>
          <w:szCs w:val="24"/>
        </w:rPr>
        <w:t xml:space="preserve">odnosi se na trošak smještaja u hotelu za umjetnice izložbe „Žene nose svijet“. </w:t>
      </w:r>
    </w:p>
    <w:p w14:paraId="63896092" w14:textId="0BF20310" w:rsidR="0050598A" w:rsidRPr="00E37FDD" w:rsidRDefault="00467C33" w:rsidP="00F64549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Ostali nespomenuti rashodi poslovanja (</w:t>
      </w:r>
      <w:r w:rsidR="00F57852" w:rsidRPr="00E37FDD">
        <w:rPr>
          <w:rFonts w:ascii="Times New Roman" w:hAnsi="Times New Roman"/>
          <w:sz w:val="24"/>
          <w:szCs w:val="24"/>
        </w:rPr>
        <w:t>šifra 329</w:t>
      </w:r>
      <w:r w:rsidRPr="00E37FDD">
        <w:rPr>
          <w:rFonts w:ascii="Times New Roman" w:hAnsi="Times New Roman"/>
          <w:sz w:val="24"/>
          <w:szCs w:val="24"/>
        </w:rPr>
        <w:t xml:space="preserve">)  iznose </w:t>
      </w:r>
      <w:r w:rsidR="004C7BF9" w:rsidRPr="00E37FDD">
        <w:rPr>
          <w:rFonts w:ascii="Times New Roman" w:hAnsi="Times New Roman"/>
          <w:sz w:val="24"/>
          <w:szCs w:val="24"/>
        </w:rPr>
        <w:t xml:space="preserve">8.896,08 € povećanje od 205,6 % zbog povećanja naknada članovima Upravnog vijeća, ugovorene su premije osiguranja za izložbu. Povećanje se primjećuje i kod troškova članarine zbog plaćanja članarina ICOM-u, kotizacija za sudjelovanje u međunarodnim seminarima. </w:t>
      </w:r>
    </w:p>
    <w:p w14:paraId="085A2B5E" w14:textId="04E1C5B4" w:rsidR="001E2742" w:rsidRPr="00E37FDD" w:rsidRDefault="000D45E8" w:rsidP="000509FD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Ostali  </w:t>
      </w:r>
      <w:r w:rsidR="007E6929" w:rsidRPr="00E37FDD">
        <w:rPr>
          <w:rFonts w:ascii="Times New Roman" w:hAnsi="Times New Roman"/>
          <w:sz w:val="24"/>
          <w:szCs w:val="24"/>
        </w:rPr>
        <w:t>financijs</w:t>
      </w:r>
      <w:r w:rsidR="001A5F3B" w:rsidRPr="00E37FDD">
        <w:rPr>
          <w:rFonts w:ascii="Times New Roman" w:hAnsi="Times New Roman"/>
          <w:sz w:val="24"/>
          <w:szCs w:val="24"/>
        </w:rPr>
        <w:t>k</w:t>
      </w:r>
      <w:r w:rsidR="004E1A04" w:rsidRPr="00E37FDD">
        <w:rPr>
          <w:rFonts w:ascii="Times New Roman" w:hAnsi="Times New Roman"/>
          <w:sz w:val="24"/>
          <w:szCs w:val="24"/>
        </w:rPr>
        <w:t>i rashodi  (</w:t>
      </w:r>
      <w:r w:rsidR="001E2742" w:rsidRPr="00E37FDD">
        <w:rPr>
          <w:rFonts w:ascii="Times New Roman" w:hAnsi="Times New Roman"/>
          <w:sz w:val="24"/>
          <w:szCs w:val="24"/>
        </w:rPr>
        <w:t>šifra 34</w:t>
      </w:r>
      <w:r w:rsidR="006D57C2" w:rsidRPr="00E37FDD">
        <w:rPr>
          <w:rFonts w:ascii="Times New Roman" w:hAnsi="Times New Roman"/>
          <w:sz w:val="24"/>
          <w:szCs w:val="24"/>
        </w:rPr>
        <w:t xml:space="preserve">)  iznose  </w:t>
      </w:r>
      <w:r w:rsidR="004C7BF9" w:rsidRPr="00E37FDD">
        <w:rPr>
          <w:rFonts w:ascii="Times New Roman" w:hAnsi="Times New Roman"/>
          <w:sz w:val="24"/>
          <w:szCs w:val="24"/>
        </w:rPr>
        <w:t xml:space="preserve">3.585,10 € </w:t>
      </w:r>
      <w:r w:rsidR="006D57C2" w:rsidRPr="00E37FDD">
        <w:rPr>
          <w:rFonts w:ascii="Times New Roman" w:hAnsi="Times New Roman"/>
          <w:sz w:val="24"/>
          <w:szCs w:val="24"/>
        </w:rPr>
        <w:t xml:space="preserve">i </w:t>
      </w:r>
      <w:r w:rsidR="004C7BF9" w:rsidRPr="00E37FDD">
        <w:rPr>
          <w:rFonts w:ascii="Times New Roman" w:hAnsi="Times New Roman"/>
          <w:sz w:val="24"/>
          <w:szCs w:val="24"/>
        </w:rPr>
        <w:t>veći</w:t>
      </w:r>
      <w:r w:rsidR="004E1A04" w:rsidRPr="00E37FDD">
        <w:rPr>
          <w:rFonts w:ascii="Times New Roman" w:hAnsi="Times New Roman"/>
          <w:sz w:val="24"/>
          <w:szCs w:val="24"/>
        </w:rPr>
        <w:t xml:space="preserve"> su za </w:t>
      </w:r>
      <w:r w:rsidR="004C7BF9" w:rsidRPr="00E37FDD">
        <w:rPr>
          <w:rFonts w:ascii="Times New Roman" w:hAnsi="Times New Roman"/>
          <w:sz w:val="24"/>
          <w:szCs w:val="24"/>
        </w:rPr>
        <w:t>32</w:t>
      </w:r>
      <w:r w:rsidR="001E2742" w:rsidRPr="00E37FDD">
        <w:rPr>
          <w:rFonts w:ascii="Times New Roman" w:hAnsi="Times New Roman"/>
          <w:sz w:val="24"/>
          <w:szCs w:val="24"/>
        </w:rPr>
        <w:t>,</w:t>
      </w:r>
      <w:r w:rsidR="004C7BF9" w:rsidRPr="00E37FDD">
        <w:rPr>
          <w:rFonts w:ascii="Times New Roman" w:hAnsi="Times New Roman"/>
          <w:sz w:val="24"/>
          <w:szCs w:val="24"/>
        </w:rPr>
        <w:t>6</w:t>
      </w:r>
      <w:r w:rsidR="007E6929" w:rsidRPr="00E37FDD">
        <w:rPr>
          <w:rFonts w:ascii="Times New Roman" w:hAnsi="Times New Roman"/>
          <w:sz w:val="24"/>
          <w:szCs w:val="24"/>
        </w:rPr>
        <w:t xml:space="preserve"> % u odnosu na prošlu godinu. </w:t>
      </w:r>
      <w:r w:rsidR="003A01C5" w:rsidRPr="00E37FDD">
        <w:rPr>
          <w:rFonts w:ascii="Times New Roman" w:hAnsi="Times New Roman"/>
          <w:sz w:val="24"/>
          <w:szCs w:val="24"/>
        </w:rPr>
        <w:t xml:space="preserve">Povećanje naknade za kartice sa kojima naplaćujemo ulaznice za dvorac. </w:t>
      </w:r>
    </w:p>
    <w:p w14:paraId="42F064A5" w14:textId="169160E0" w:rsidR="004E1A04" w:rsidRPr="00E37FDD" w:rsidRDefault="004E1A04" w:rsidP="004E1A04">
      <w:pPr>
        <w:pStyle w:val="Odlomakpopisa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0A7E24B1" w14:textId="2204FFB2" w:rsidR="00B41234" w:rsidRPr="00E37FDD" w:rsidRDefault="00B41234" w:rsidP="001015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RASHODI ZA NABAVU NEFINANCIJSKE IMOVINE</w:t>
      </w:r>
      <w:r w:rsidR="00101544" w:rsidRPr="00E37FDD">
        <w:rPr>
          <w:rFonts w:ascii="Times New Roman" w:hAnsi="Times New Roman"/>
          <w:sz w:val="24"/>
          <w:szCs w:val="24"/>
        </w:rPr>
        <w:t xml:space="preserve"> u iznosu od 406.800,25 €</w:t>
      </w:r>
    </w:p>
    <w:p w14:paraId="6C139230" w14:textId="45DC22B0" w:rsidR="007B5E6B" w:rsidRPr="00E37FDD" w:rsidRDefault="007B5E6B" w:rsidP="001A5F3B">
      <w:pPr>
        <w:pStyle w:val="Odlomakpopisa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292B9F78" w14:textId="5A61BFDC" w:rsidR="007B5E6B" w:rsidRPr="00E37FDD" w:rsidRDefault="00101544" w:rsidP="007B5E6B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Rashodi za nabavu neproizvedene dugotrajne imovine (šifra 41</w:t>
      </w:r>
      <w:r w:rsidR="001B73A5" w:rsidRPr="00E37FDD">
        <w:rPr>
          <w:rFonts w:ascii="Times New Roman" w:hAnsi="Times New Roman"/>
          <w:sz w:val="24"/>
          <w:szCs w:val="24"/>
        </w:rPr>
        <w:t>2</w:t>
      </w:r>
      <w:r w:rsidRPr="00E37FDD">
        <w:rPr>
          <w:rFonts w:ascii="Times New Roman" w:hAnsi="Times New Roman"/>
          <w:sz w:val="24"/>
          <w:szCs w:val="24"/>
        </w:rPr>
        <w:t xml:space="preserve">) u iznosu od 43.025,00 € odnosi se na nabavu 3 D virtualne i proširene stvarnosti u stalnom postavu Dvora Trakošćan koja služi kao dodatni sadržaj za razgledavanje stalnog postava. </w:t>
      </w:r>
    </w:p>
    <w:p w14:paraId="24524E27" w14:textId="77777777" w:rsidR="00B41234" w:rsidRPr="00E37FDD" w:rsidRDefault="00B41234" w:rsidP="00705349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F11F2" w14:textId="77777777" w:rsidR="001B73A5" w:rsidRPr="00E37FDD" w:rsidRDefault="00B41234" w:rsidP="00705349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Rashodi za ostale građevinske objekte</w:t>
      </w:r>
      <w:r w:rsidR="00064330" w:rsidRPr="00E37FDD">
        <w:rPr>
          <w:rFonts w:ascii="Times New Roman" w:hAnsi="Times New Roman"/>
          <w:sz w:val="24"/>
          <w:szCs w:val="24"/>
        </w:rPr>
        <w:t xml:space="preserve"> (</w:t>
      </w:r>
      <w:r w:rsidR="000C3DE1" w:rsidRPr="00E37FDD">
        <w:rPr>
          <w:rFonts w:ascii="Times New Roman" w:hAnsi="Times New Roman"/>
          <w:sz w:val="24"/>
          <w:szCs w:val="24"/>
        </w:rPr>
        <w:t>šifra 421</w:t>
      </w:r>
      <w:r w:rsidR="00543D82" w:rsidRPr="00E37FDD">
        <w:rPr>
          <w:rFonts w:ascii="Times New Roman" w:hAnsi="Times New Roman"/>
          <w:sz w:val="24"/>
          <w:szCs w:val="24"/>
        </w:rPr>
        <w:t>)</w:t>
      </w:r>
      <w:r w:rsidRPr="00E37FDD">
        <w:rPr>
          <w:rFonts w:ascii="Times New Roman" w:hAnsi="Times New Roman"/>
          <w:sz w:val="24"/>
          <w:szCs w:val="24"/>
        </w:rPr>
        <w:t xml:space="preserve"> iznose </w:t>
      </w:r>
      <w:r w:rsidR="001B73A5" w:rsidRPr="00E37FDD">
        <w:rPr>
          <w:rFonts w:ascii="Times New Roman" w:hAnsi="Times New Roman"/>
          <w:sz w:val="24"/>
          <w:szCs w:val="24"/>
        </w:rPr>
        <w:t>318.996,38 €</w:t>
      </w:r>
      <w:r w:rsidRPr="00E37FDD">
        <w:rPr>
          <w:rFonts w:ascii="Times New Roman" w:hAnsi="Times New Roman"/>
          <w:sz w:val="24"/>
          <w:szCs w:val="24"/>
        </w:rPr>
        <w:t xml:space="preserve"> što je</w:t>
      </w:r>
      <w:r w:rsidR="001B73A5" w:rsidRPr="00E37FDD">
        <w:rPr>
          <w:rFonts w:ascii="Times New Roman" w:hAnsi="Times New Roman"/>
          <w:sz w:val="24"/>
          <w:szCs w:val="24"/>
        </w:rPr>
        <w:t xml:space="preserve"> povećanje od 60,6 % u odnosu na prošlu godinu. Troškovi se odnose na: dovršetak projektne dokumentacije za izradu mosta preko jezera Trakošćan, uređenje južnog dijela staze oko jezera IV etapa građenja. </w:t>
      </w:r>
    </w:p>
    <w:p w14:paraId="40053724" w14:textId="77777777" w:rsidR="008D6545" w:rsidRPr="00E37FDD" w:rsidRDefault="001B73A5" w:rsidP="00705349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Uredska oprema i namještaj (šifra 4221) u iznosu od 5.205,82 €, povećanje od 99,8 %, odnosi se na nabavku novog prijenosnog računala za ravnateljicu, nabavku uredskih stolica, nabavku uredskog namještaja za ured ravnateljice</w:t>
      </w:r>
      <w:r w:rsidR="008D6545" w:rsidRPr="00E37FDD">
        <w:rPr>
          <w:rFonts w:ascii="Times New Roman" w:hAnsi="Times New Roman"/>
          <w:sz w:val="24"/>
          <w:szCs w:val="24"/>
        </w:rPr>
        <w:t xml:space="preserve">. </w:t>
      </w:r>
    </w:p>
    <w:p w14:paraId="4BD63926" w14:textId="09C70A38" w:rsidR="001B73A5" w:rsidRPr="00E37FDD" w:rsidRDefault="008D6545" w:rsidP="00705349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Komunikacijska oprema (šifra 4222) u iznosu od 477,68 € odnosi se na nabavku novog audio sustava sony. </w:t>
      </w:r>
    </w:p>
    <w:p w14:paraId="6A8EB726" w14:textId="209E5C8C" w:rsidR="00064330" w:rsidRPr="00E37FDD" w:rsidRDefault="008D6545" w:rsidP="009C3A15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Uređaji, strojevi i oprema za ostale namjene (šifra 4227) u iznosu od 16.190,19 € odnosi se na nabavku prosystem sustava HS-27 za rješavanje kapilarne vlage u prizemnoj građevini koja je smještena u podnožju dvorca. </w:t>
      </w:r>
    </w:p>
    <w:p w14:paraId="580EC980" w14:textId="7BB26320" w:rsidR="00543D82" w:rsidRPr="00E37FDD" w:rsidRDefault="00780095" w:rsidP="00705349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Knjige</w:t>
      </w:r>
      <w:r w:rsidR="004F4629" w:rsidRPr="00E37FDD">
        <w:rPr>
          <w:rFonts w:ascii="Times New Roman" w:hAnsi="Times New Roman"/>
          <w:sz w:val="24"/>
          <w:szCs w:val="24"/>
        </w:rPr>
        <w:t>, umjetnička djela i ostale izložbene vrijednosti</w:t>
      </w:r>
      <w:r w:rsidRPr="00E37FDD">
        <w:rPr>
          <w:rFonts w:ascii="Times New Roman" w:hAnsi="Times New Roman"/>
          <w:sz w:val="24"/>
          <w:szCs w:val="24"/>
        </w:rPr>
        <w:t xml:space="preserve"> (</w:t>
      </w:r>
      <w:r w:rsidR="00434867" w:rsidRPr="00E37FDD">
        <w:rPr>
          <w:rFonts w:ascii="Times New Roman" w:hAnsi="Times New Roman"/>
          <w:sz w:val="24"/>
          <w:szCs w:val="24"/>
        </w:rPr>
        <w:t>šifra 424</w:t>
      </w:r>
      <w:r w:rsidRPr="00E37FDD">
        <w:rPr>
          <w:rFonts w:ascii="Times New Roman" w:hAnsi="Times New Roman"/>
          <w:sz w:val="24"/>
          <w:szCs w:val="24"/>
        </w:rPr>
        <w:t xml:space="preserve">) u iznosu od </w:t>
      </w:r>
      <w:r w:rsidR="009C3A15" w:rsidRPr="00E37FDD">
        <w:rPr>
          <w:rFonts w:ascii="Times New Roman" w:hAnsi="Times New Roman"/>
          <w:sz w:val="24"/>
          <w:szCs w:val="24"/>
        </w:rPr>
        <w:t>396,18 €</w:t>
      </w:r>
      <w:r w:rsidR="00543D82" w:rsidRPr="00E37FDD">
        <w:rPr>
          <w:rFonts w:ascii="Times New Roman" w:hAnsi="Times New Roman"/>
          <w:sz w:val="24"/>
          <w:szCs w:val="24"/>
        </w:rPr>
        <w:t>.</w:t>
      </w:r>
      <w:r w:rsidR="00E37FDD">
        <w:rPr>
          <w:rFonts w:ascii="Times New Roman" w:hAnsi="Times New Roman"/>
          <w:sz w:val="24"/>
          <w:szCs w:val="24"/>
        </w:rPr>
        <w:t xml:space="preserve"> </w:t>
      </w:r>
      <w:r w:rsidR="00434867" w:rsidRPr="00E37FDD">
        <w:rPr>
          <w:rFonts w:ascii="Times New Roman" w:hAnsi="Times New Roman"/>
          <w:sz w:val="24"/>
          <w:szCs w:val="24"/>
        </w:rPr>
        <w:t>Tijekom godine kupljen</w:t>
      </w:r>
      <w:r w:rsidR="009C3A15" w:rsidRPr="00E37FDD">
        <w:rPr>
          <w:rFonts w:ascii="Times New Roman" w:hAnsi="Times New Roman"/>
          <w:sz w:val="24"/>
          <w:szCs w:val="24"/>
        </w:rPr>
        <w:t>e</w:t>
      </w:r>
      <w:r w:rsidR="00434867" w:rsidRPr="00E37FDD">
        <w:rPr>
          <w:rFonts w:ascii="Times New Roman" w:hAnsi="Times New Roman"/>
          <w:sz w:val="24"/>
          <w:szCs w:val="24"/>
        </w:rPr>
        <w:t xml:space="preserve"> </w:t>
      </w:r>
      <w:r w:rsidR="009C3A15" w:rsidRPr="00E37FDD">
        <w:rPr>
          <w:rFonts w:ascii="Times New Roman" w:hAnsi="Times New Roman"/>
          <w:sz w:val="24"/>
          <w:szCs w:val="24"/>
        </w:rPr>
        <w:t>su</w:t>
      </w:r>
      <w:r w:rsidR="00434867" w:rsidRPr="00E37FDD">
        <w:rPr>
          <w:rFonts w:ascii="Times New Roman" w:hAnsi="Times New Roman"/>
          <w:sz w:val="24"/>
          <w:szCs w:val="24"/>
        </w:rPr>
        <w:t xml:space="preserve"> </w:t>
      </w:r>
      <w:r w:rsidR="009C3A15" w:rsidRPr="00E37FDD">
        <w:rPr>
          <w:rFonts w:ascii="Times New Roman" w:hAnsi="Times New Roman"/>
          <w:sz w:val="24"/>
          <w:szCs w:val="24"/>
        </w:rPr>
        <w:t>4</w:t>
      </w:r>
      <w:r w:rsidR="00434867" w:rsidRPr="00E37FDD">
        <w:rPr>
          <w:rFonts w:ascii="Times New Roman" w:hAnsi="Times New Roman"/>
          <w:sz w:val="24"/>
          <w:szCs w:val="24"/>
        </w:rPr>
        <w:t xml:space="preserve"> knjig</w:t>
      </w:r>
      <w:r w:rsidR="009C3A15" w:rsidRPr="00E37FDD">
        <w:rPr>
          <w:rFonts w:ascii="Times New Roman" w:hAnsi="Times New Roman"/>
          <w:sz w:val="24"/>
          <w:szCs w:val="24"/>
        </w:rPr>
        <w:t xml:space="preserve">e u vrijednosti od 125,18 €. Dobivene </w:t>
      </w:r>
      <w:r w:rsidR="00434867" w:rsidRPr="00E37FDD">
        <w:rPr>
          <w:rFonts w:ascii="Times New Roman" w:hAnsi="Times New Roman"/>
          <w:sz w:val="24"/>
          <w:szCs w:val="24"/>
        </w:rPr>
        <w:t xml:space="preserve"> na poklon u vrijednosti od </w:t>
      </w:r>
      <w:r w:rsidR="009C3A15" w:rsidRPr="00E37FDD">
        <w:rPr>
          <w:rFonts w:ascii="Times New Roman" w:hAnsi="Times New Roman"/>
          <w:sz w:val="24"/>
          <w:szCs w:val="24"/>
        </w:rPr>
        <w:t xml:space="preserve">210,00 €. Pronađene knjige u vrijednosti od 33,17 €.  </w:t>
      </w:r>
      <w:r w:rsidR="00434867" w:rsidRPr="00E37FDD">
        <w:rPr>
          <w:rFonts w:ascii="Times New Roman" w:hAnsi="Times New Roman"/>
          <w:sz w:val="24"/>
          <w:szCs w:val="24"/>
        </w:rPr>
        <w:t>Tijekom 202</w:t>
      </w:r>
      <w:r w:rsidR="009C3A15" w:rsidRPr="00E37FDD">
        <w:rPr>
          <w:rFonts w:ascii="Times New Roman" w:hAnsi="Times New Roman"/>
          <w:sz w:val="24"/>
          <w:szCs w:val="24"/>
        </w:rPr>
        <w:t>3</w:t>
      </w:r>
      <w:r w:rsidR="00434867" w:rsidRPr="00E37FDD">
        <w:rPr>
          <w:rFonts w:ascii="Times New Roman" w:hAnsi="Times New Roman"/>
          <w:sz w:val="24"/>
          <w:szCs w:val="24"/>
        </w:rPr>
        <w:t xml:space="preserve">. godine otkupljene su stare razglednice u vrijednosti od </w:t>
      </w:r>
      <w:r w:rsidR="009C3A15" w:rsidRPr="00E37FDD">
        <w:rPr>
          <w:rFonts w:ascii="Times New Roman" w:hAnsi="Times New Roman"/>
          <w:sz w:val="24"/>
          <w:szCs w:val="24"/>
        </w:rPr>
        <w:t xml:space="preserve">61,00 €. </w:t>
      </w:r>
      <w:r w:rsidR="00434867" w:rsidRPr="00E37FDD">
        <w:rPr>
          <w:rFonts w:ascii="Times New Roman" w:hAnsi="Times New Roman"/>
          <w:sz w:val="24"/>
          <w:szCs w:val="24"/>
        </w:rPr>
        <w:t xml:space="preserve"> </w:t>
      </w:r>
    </w:p>
    <w:p w14:paraId="6221654F" w14:textId="60B3FAF4" w:rsidR="004F4629" w:rsidRPr="00E37FDD" w:rsidRDefault="00041FA6" w:rsidP="00041FA6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Dodatna ulaganja na građevinskim objektima ( šifra 451) u iznosu od </w:t>
      </w:r>
      <w:r w:rsidR="009C3A15" w:rsidRPr="00E37FDD">
        <w:rPr>
          <w:rFonts w:ascii="Times New Roman" w:hAnsi="Times New Roman"/>
          <w:sz w:val="24"/>
          <w:szCs w:val="24"/>
        </w:rPr>
        <w:t>22.509,00 €</w:t>
      </w:r>
      <w:r w:rsidRPr="00E37FDD">
        <w:rPr>
          <w:rFonts w:ascii="Times New Roman" w:hAnsi="Times New Roman"/>
          <w:sz w:val="24"/>
          <w:szCs w:val="24"/>
        </w:rPr>
        <w:t xml:space="preserve">  – odnosi se na </w:t>
      </w:r>
      <w:r w:rsidR="009C3A15" w:rsidRPr="00E37FDD">
        <w:rPr>
          <w:rFonts w:ascii="Times New Roman" w:hAnsi="Times New Roman"/>
          <w:sz w:val="24"/>
          <w:szCs w:val="24"/>
        </w:rPr>
        <w:t xml:space="preserve"> troškove </w:t>
      </w:r>
      <w:r w:rsidR="009C3A15" w:rsidRPr="00E37FDD">
        <w:rPr>
          <w:rFonts w:ascii="Times New Roman" w:hAnsi="Times New Roman"/>
          <w:sz w:val="24"/>
          <w:szCs w:val="24"/>
          <w:lang w:eastAsia="hr-HR"/>
        </w:rPr>
        <w:t xml:space="preserve">usluge prijave projekta na EnO zgrada </w:t>
      </w:r>
      <w:r w:rsidR="009C3A15" w:rsidRPr="00E37FDD">
        <w:rPr>
          <w:rFonts w:ascii="Times New Roman" w:hAnsi="Times New Roman"/>
          <w:sz w:val="24"/>
          <w:szCs w:val="24"/>
          <w:lang w:eastAsia="hr-HR"/>
        </w:rPr>
        <w:lastRenderedPageBreak/>
        <w:t xml:space="preserve">kulturnog dobra, nabavljen je i energetski certifikat za tu zgradu, trošak usluge </w:t>
      </w:r>
      <w:r w:rsidR="00E37FDD">
        <w:rPr>
          <w:rFonts w:ascii="Times New Roman" w:hAnsi="Times New Roman"/>
          <w:sz w:val="24"/>
          <w:szCs w:val="24"/>
          <w:lang w:eastAsia="hr-HR"/>
        </w:rPr>
        <w:t xml:space="preserve">izrade projektno tehničke dokumentacije za dubinsku obnovu pomoćne zgrade. </w:t>
      </w:r>
    </w:p>
    <w:p w14:paraId="146016BE" w14:textId="77777777" w:rsidR="004F4629" w:rsidRPr="00E37FDD" w:rsidRDefault="004F4629" w:rsidP="004F4629">
      <w:pPr>
        <w:pStyle w:val="Odlomakpopisa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3CED68C5" w14:textId="631B3D98" w:rsidR="00671739" w:rsidRPr="00E37FDD" w:rsidRDefault="00671739" w:rsidP="0070534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7FDD">
        <w:rPr>
          <w:rFonts w:ascii="Times New Roman" w:hAnsi="Times New Roman"/>
          <w:b/>
          <w:sz w:val="24"/>
          <w:szCs w:val="24"/>
        </w:rPr>
        <w:t>OBRAZAC BILANCA</w:t>
      </w:r>
      <w:r w:rsidR="00EF697A" w:rsidRPr="00E37FDD">
        <w:rPr>
          <w:rFonts w:ascii="Times New Roman" w:hAnsi="Times New Roman"/>
          <w:b/>
          <w:sz w:val="24"/>
          <w:szCs w:val="24"/>
        </w:rPr>
        <w:t xml:space="preserve"> </w:t>
      </w:r>
    </w:p>
    <w:p w14:paraId="7AD91173" w14:textId="77777777" w:rsidR="00671739" w:rsidRPr="00E37FDD" w:rsidRDefault="00671739" w:rsidP="007053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IMOVINA </w:t>
      </w:r>
    </w:p>
    <w:p w14:paraId="747F5858" w14:textId="6051A9E5" w:rsidR="0068497C" w:rsidRPr="00E37FDD" w:rsidRDefault="00671739" w:rsidP="00E05C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Nefinancijska imovina (</w:t>
      </w:r>
      <w:r w:rsidR="006E7EE7" w:rsidRPr="00E37FDD">
        <w:rPr>
          <w:rFonts w:ascii="Times New Roman" w:hAnsi="Times New Roman"/>
          <w:sz w:val="24"/>
          <w:szCs w:val="24"/>
        </w:rPr>
        <w:t>šifra 002</w:t>
      </w:r>
      <w:r w:rsidRPr="00E37FDD">
        <w:rPr>
          <w:rFonts w:ascii="Times New Roman" w:hAnsi="Times New Roman"/>
          <w:sz w:val="24"/>
          <w:szCs w:val="24"/>
        </w:rPr>
        <w:t xml:space="preserve">) iznosi </w:t>
      </w:r>
      <w:r w:rsidR="004A75BC">
        <w:rPr>
          <w:rFonts w:ascii="Times New Roman" w:hAnsi="Times New Roman"/>
          <w:sz w:val="24"/>
          <w:szCs w:val="24"/>
        </w:rPr>
        <w:t>5.273.170,90 €</w:t>
      </w:r>
      <w:r w:rsidRPr="00E37FDD">
        <w:rPr>
          <w:rFonts w:ascii="Times New Roman" w:hAnsi="Times New Roman"/>
          <w:sz w:val="24"/>
          <w:szCs w:val="24"/>
        </w:rPr>
        <w:t xml:space="preserve"> što je povećanje od </w:t>
      </w:r>
      <w:r w:rsidR="004A75BC">
        <w:rPr>
          <w:rFonts w:ascii="Times New Roman" w:hAnsi="Times New Roman"/>
          <w:sz w:val="24"/>
          <w:szCs w:val="24"/>
        </w:rPr>
        <w:t>7,5</w:t>
      </w:r>
      <w:r w:rsidR="00337347" w:rsidRPr="00E37FDD">
        <w:rPr>
          <w:rFonts w:ascii="Times New Roman" w:hAnsi="Times New Roman"/>
          <w:sz w:val="24"/>
          <w:szCs w:val="24"/>
        </w:rPr>
        <w:t xml:space="preserve"> % u odnosu na prošlu godinu, a sastoji se od :</w:t>
      </w:r>
    </w:p>
    <w:p w14:paraId="546D13A4" w14:textId="77777777" w:rsidR="00E05CDF" w:rsidRPr="00E37FDD" w:rsidRDefault="00E05CDF" w:rsidP="00E05CDF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797552A" w14:textId="09700AF7" w:rsidR="0068497C" w:rsidRDefault="00337347" w:rsidP="0014176D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Materijalne imovine (</w:t>
      </w:r>
      <w:r w:rsidR="006E7EE7" w:rsidRPr="00E37FDD">
        <w:rPr>
          <w:rFonts w:ascii="Times New Roman" w:hAnsi="Times New Roman"/>
          <w:sz w:val="24"/>
          <w:szCs w:val="24"/>
        </w:rPr>
        <w:t>šifra 011</w:t>
      </w:r>
      <w:r w:rsidRPr="00E37FDD">
        <w:rPr>
          <w:rFonts w:ascii="Times New Roman" w:hAnsi="Times New Roman"/>
          <w:sz w:val="24"/>
          <w:szCs w:val="24"/>
        </w:rPr>
        <w:t xml:space="preserve">) u iznosu od </w:t>
      </w:r>
      <w:r w:rsidR="004A75BC">
        <w:rPr>
          <w:rFonts w:ascii="Times New Roman" w:hAnsi="Times New Roman"/>
          <w:sz w:val="24"/>
          <w:szCs w:val="24"/>
        </w:rPr>
        <w:t>860.688,84 €</w:t>
      </w:r>
      <w:r w:rsidRPr="00E37FDD">
        <w:rPr>
          <w:rFonts w:ascii="Times New Roman" w:hAnsi="Times New Roman"/>
          <w:sz w:val="24"/>
          <w:szCs w:val="24"/>
        </w:rPr>
        <w:t xml:space="preserve"> a sastoje se od zemljišta i park šume Trakošćan</w:t>
      </w:r>
    </w:p>
    <w:p w14:paraId="75294698" w14:textId="7AA32280" w:rsidR="004A75BC" w:rsidRPr="00E37FDD" w:rsidRDefault="004A75BC" w:rsidP="0014176D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Nematerijalna imovina (šifra 012) u iznosu od 43.546,34 €, povećanje zbog nabavke 3D  virtualne i proširene stvarnosti stalnom postavu Dvora Trakošćan. </w:t>
      </w:r>
    </w:p>
    <w:p w14:paraId="374469FE" w14:textId="77777777" w:rsidR="004A75BC" w:rsidRDefault="00337347" w:rsidP="00CD6577">
      <w:pPr>
        <w:pStyle w:val="Odlomakpopisa"/>
        <w:keepLines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Građevinski objekti i umanjeni za iznos isprav</w:t>
      </w:r>
      <w:r w:rsidR="0068497C" w:rsidRPr="00E37FDD">
        <w:rPr>
          <w:rFonts w:ascii="Times New Roman" w:hAnsi="Times New Roman"/>
          <w:sz w:val="24"/>
          <w:szCs w:val="24"/>
        </w:rPr>
        <w:t>ka vrijednosti (</w:t>
      </w:r>
      <w:r w:rsidR="006E7EE7" w:rsidRPr="00E37FDD">
        <w:rPr>
          <w:rFonts w:ascii="Times New Roman" w:hAnsi="Times New Roman"/>
          <w:sz w:val="24"/>
          <w:szCs w:val="24"/>
        </w:rPr>
        <w:t>šifra 021 i 02921</w:t>
      </w:r>
      <w:r w:rsidR="0068497C" w:rsidRPr="00E37FDD">
        <w:rPr>
          <w:rFonts w:ascii="Times New Roman" w:hAnsi="Times New Roman"/>
          <w:sz w:val="24"/>
          <w:szCs w:val="24"/>
        </w:rPr>
        <w:t xml:space="preserve">) sa stanjem </w:t>
      </w:r>
      <w:r w:rsidRPr="00E37FDD">
        <w:rPr>
          <w:rFonts w:ascii="Times New Roman" w:hAnsi="Times New Roman"/>
          <w:sz w:val="24"/>
          <w:szCs w:val="24"/>
        </w:rPr>
        <w:t xml:space="preserve"> od </w:t>
      </w:r>
      <w:r w:rsidR="004A75BC">
        <w:rPr>
          <w:rFonts w:ascii="Times New Roman" w:hAnsi="Times New Roman"/>
          <w:sz w:val="24"/>
          <w:szCs w:val="24"/>
        </w:rPr>
        <w:t>1.651.283,41</w:t>
      </w:r>
      <w:r w:rsidR="006E7EE7" w:rsidRPr="00E37FDD">
        <w:rPr>
          <w:rFonts w:ascii="Times New Roman" w:hAnsi="Times New Roman"/>
          <w:sz w:val="24"/>
          <w:szCs w:val="24"/>
        </w:rPr>
        <w:t xml:space="preserve"> </w:t>
      </w:r>
      <w:r w:rsidR="004A75BC">
        <w:rPr>
          <w:rFonts w:ascii="Times New Roman" w:hAnsi="Times New Roman"/>
          <w:sz w:val="24"/>
          <w:szCs w:val="24"/>
        </w:rPr>
        <w:t>€</w:t>
      </w:r>
      <w:r w:rsidR="006E7EE7" w:rsidRPr="00E37FDD">
        <w:rPr>
          <w:rFonts w:ascii="Times New Roman" w:hAnsi="Times New Roman"/>
          <w:sz w:val="24"/>
          <w:szCs w:val="24"/>
        </w:rPr>
        <w:t xml:space="preserve"> </w:t>
      </w:r>
      <w:r w:rsidR="00967181" w:rsidRPr="00E37FDD">
        <w:rPr>
          <w:rFonts w:ascii="Times New Roman" w:hAnsi="Times New Roman"/>
          <w:sz w:val="24"/>
          <w:szCs w:val="24"/>
        </w:rPr>
        <w:t xml:space="preserve">što </w:t>
      </w:r>
      <w:r w:rsidR="004A75BC">
        <w:rPr>
          <w:rFonts w:ascii="Times New Roman" w:hAnsi="Times New Roman"/>
          <w:sz w:val="24"/>
          <w:szCs w:val="24"/>
        </w:rPr>
        <w:t xml:space="preserve">smanjenje od 4,9 € zbog ispravka vrijednosti. </w:t>
      </w:r>
    </w:p>
    <w:p w14:paraId="568DF6CB" w14:textId="52C0FAAA" w:rsidR="00D66077" w:rsidRPr="00E37FDD" w:rsidRDefault="004A75BC" w:rsidP="00CD6577">
      <w:pPr>
        <w:pStyle w:val="Odlomakpopisa"/>
        <w:keepLines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Stambeni objekti – vikend kuća prodana je početkom godine, zato je vrijednost 0,00 €. </w:t>
      </w:r>
      <w:r w:rsidR="00582E2A" w:rsidRPr="00E37FDD">
        <w:rPr>
          <w:rFonts w:ascii="Times New Roman" w:hAnsi="Times New Roman"/>
          <w:sz w:val="24"/>
          <w:szCs w:val="24"/>
        </w:rPr>
        <w:t xml:space="preserve"> </w:t>
      </w:r>
    </w:p>
    <w:p w14:paraId="1F419BB8" w14:textId="19C8F754" w:rsidR="007A4884" w:rsidRDefault="007A4884" w:rsidP="0014176D">
      <w:pPr>
        <w:pStyle w:val="Odlomakpopisa"/>
        <w:keepLines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Uredska oprema i namještaj </w:t>
      </w:r>
      <w:r w:rsidR="00582E2A" w:rsidRPr="00E37FDD">
        <w:rPr>
          <w:rFonts w:ascii="Times New Roman" w:hAnsi="Times New Roman"/>
          <w:sz w:val="24"/>
          <w:szCs w:val="24"/>
        </w:rPr>
        <w:t>(šifra 0221</w:t>
      </w:r>
      <w:r w:rsidRPr="00E37FDD">
        <w:rPr>
          <w:rFonts w:ascii="Times New Roman" w:hAnsi="Times New Roman"/>
          <w:sz w:val="24"/>
          <w:szCs w:val="24"/>
        </w:rPr>
        <w:t xml:space="preserve">) u iznosu od </w:t>
      </w:r>
      <w:r w:rsidR="004A75BC">
        <w:rPr>
          <w:rFonts w:ascii="Times New Roman" w:hAnsi="Times New Roman"/>
          <w:sz w:val="24"/>
          <w:szCs w:val="24"/>
        </w:rPr>
        <w:t>112.947,33</w:t>
      </w:r>
      <w:r w:rsidR="00582E2A" w:rsidRPr="00E37FDD">
        <w:rPr>
          <w:rFonts w:ascii="Times New Roman" w:hAnsi="Times New Roman"/>
          <w:sz w:val="24"/>
          <w:szCs w:val="24"/>
        </w:rPr>
        <w:t xml:space="preserve"> </w:t>
      </w:r>
      <w:r w:rsidR="004A75BC">
        <w:rPr>
          <w:rFonts w:ascii="Times New Roman" w:hAnsi="Times New Roman"/>
          <w:sz w:val="24"/>
          <w:szCs w:val="24"/>
        </w:rPr>
        <w:t>€</w:t>
      </w:r>
      <w:r w:rsidR="00582E2A" w:rsidRPr="00E37FDD">
        <w:rPr>
          <w:rFonts w:ascii="Times New Roman" w:hAnsi="Times New Roman"/>
          <w:sz w:val="24"/>
          <w:szCs w:val="24"/>
        </w:rPr>
        <w:t xml:space="preserve"> </w:t>
      </w:r>
      <w:r w:rsidR="00FB5DDC" w:rsidRPr="00E37FDD">
        <w:rPr>
          <w:rFonts w:ascii="Times New Roman" w:hAnsi="Times New Roman"/>
          <w:sz w:val="24"/>
          <w:szCs w:val="24"/>
        </w:rPr>
        <w:t xml:space="preserve"> što je povećanje od </w:t>
      </w:r>
      <w:r w:rsidR="004A75BC">
        <w:rPr>
          <w:rFonts w:ascii="Times New Roman" w:hAnsi="Times New Roman"/>
          <w:sz w:val="24"/>
          <w:szCs w:val="24"/>
        </w:rPr>
        <w:t>4,8</w:t>
      </w:r>
      <w:r w:rsidR="00582E2A" w:rsidRPr="00E37FDD">
        <w:rPr>
          <w:rFonts w:ascii="Times New Roman" w:hAnsi="Times New Roman"/>
          <w:sz w:val="24"/>
          <w:szCs w:val="24"/>
        </w:rPr>
        <w:t xml:space="preserve"> </w:t>
      </w:r>
      <w:r w:rsidRPr="00E37FDD">
        <w:rPr>
          <w:rFonts w:ascii="Times New Roman" w:hAnsi="Times New Roman"/>
          <w:sz w:val="24"/>
          <w:szCs w:val="24"/>
        </w:rPr>
        <w:t xml:space="preserve">% u odnosu na prošlu godinu zbog </w:t>
      </w:r>
      <w:r w:rsidR="00582E2A" w:rsidRPr="00E37FDD">
        <w:rPr>
          <w:rFonts w:ascii="Times New Roman" w:hAnsi="Times New Roman"/>
          <w:sz w:val="24"/>
          <w:szCs w:val="24"/>
        </w:rPr>
        <w:t xml:space="preserve">nabavke </w:t>
      </w:r>
      <w:r w:rsidR="004A75BC">
        <w:rPr>
          <w:rFonts w:ascii="Times New Roman" w:hAnsi="Times New Roman"/>
          <w:sz w:val="24"/>
          <w:szCs w:val="24"/>
        </w:rPr>
        <w:t>novog prijenosnog računala</w:t>
      </w:r>
      <w:r w:rsidR="008E78B8">
        <w:rPr>
          <w:rFonts w:ascii="Times New Roman" w:hAnsi="Times New Roman"/>
          <w:sz w:val="24"/>
          <w:szCs w:val="24"/>
        </w:rPr>
        <w:t xml:space="preserve"> </w:t>
      </w:r>
      <w:r w:rsidR="004A75BC">
        <w:rPr>
          <w:rFonts w:ascii="Times New Roman" w:hAnsi="Times New Roman"/>
          <w:sz w:val="24"/>
          <w:szCs w:val="24"/>
        </w:rPr>
        <w:t xml:space="preserve">za ravnateljicu, uredske stolice za urede, novi radni stol za blagajnu dvorca, nabavljen je novi uredski namještaj za ured ravnateljice. </w:t>
      </w:r>
    </w:p>
    <w:p w14:paraId="3FEDAA69" w14:textId="1F997352" w:rsidR="007B59C0" w:rsidRPr="008E78B8" w:rsidRDefault="008E78B8" w:rsidP="008E78B8">
      <w:pPr>
        <w:pStyle w:val="Odlomakpopisa"/>
        <w:keepLines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Komunikacijska oprema (šifra 0222) u iznosu od 3.520,06 €, povećanje od 15 % zbog nabavke novog audio sustava sony. </w:t>
      </w:r>
    </w:p>
    <w:p w14:paraId="32FFB0BF" w14:textId="0DB76610" w:rsidR="007A4884" w:rsidRPr="00E37FDD" w:rsidRDefault="007A4884" w:rsidP="0014176D">
      <w:pPr>
        <w:pStyle w:val="Odlomakpopisa"/>
        <w:keepLines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Uređaji, strojevi i oprema za ostale n</w:t>
      </w:r>
      <w:r w:rsidR="00CC635B" w:rsidRPr="00E37FDD">
        <w:rPr>
          <w:rFonts w:ascii="Times New Roman" w:hAnsi="Times New Roman"/>
          <w:sz w:val="24"/>
          <w:szCs w:val="24"/>
        </w:rPr>
        <w:t xml:space="preserve">amjene </w:t>
      </w:r>
      <w:r w:rsidR="007B59C0" w:rsidRPr="00E37FDD">
        <w:rPr>
          <w:rFonts w:ascii="Times New Roman" w:hAnsi="Times New Roman"/>
          <w:sz w:val="24"/>
          <w:szCs w:val="24"/>
        </w:rPr>
        <w:t>( šifra 0227</w:t>
      </w:r>
      <w:r w:rsidR="00CC635B" w:rsidRPr="00E37FDD">
        <w:rPr>
          <w:rFonts w:ascii="Times New Roman" w:hAnsi="Times New Roman"/>
          <w:sz w:val="24"/>
          <w:szCs w:val="24"/>
        </w:rPr>
        <w:t xml:space="preserve">) u iznosu od </w:t>
      </w:r>
      <w:r w:rsidR="008E78B8">
        <w:rPr>
          <w:rFonts w:ascii="Times New Roman" w:hAnsi="Times New Roman"/>
          <w:sz w:val="24"/>
          <w:szCs w:val="24"/>
        </w:rPr>
        <w:t>172.996,67 €</w:t>
      </w:r>
      <w:r w:rsidR="007B59C0" w:rsidRPr="00E37FDD">
        <w:rPr>
          <w:rFonts w:ascii="Times New Roman" w:hAnsi="Times New Roman"/>
          <w:sz w:val="24"/>
          <w:szCs w:val="24"/>
        </w:rPr>
        <w:t xml:space="preserve"> </w:t>
      </w:r>
      <w:r w:rsidR="00CC635B" w:rsidRPr="00E37FDD">
        <w:rPr>
          <w:rFonts w:ascii="Times New Roman" w:hAnsi="Times New Roman"/>
          <w:sz w:val="24"/>
          <w:szCs w:val="24"/>
        </w:rPr>
        <w:t xml:space="preserve"> što je </w:t>
      </w:r>
      <w:r w:rsidR="008E78B8">
        <w:rPr>
          <w:rFonts w:ascii="Times New Roman" w:hAnsi="Times New Roman"/>
          <w:sz w:val="24"/>
          <w:szCs w:val="24"/>
        </w:rPr>
        <w:t>povećanje</w:t>
      </w:r>
      <w:r w:rsidR="007B59C0" w:rsidRPr="00E37FDD">
        <w:rPr>
          <w:rFonts w:ascii="Times New Roman" w:hAnsi="Times New Roman"/>
          <w:sz w:val="24"/>
          <w:szCs w:val="24"/>
        </w:rPr>
        <w:t xml:space="preserve"> </w:t>
      </w:r>
      <w:r w:rsidR="00CC635B" w:rsidRPr="00E37FDD">
        <w:rPr>
          <w:rFonts w:ascii="Times New Roman" w:hAnsi="Times New Roman"/>
          <w:sz w:val="24"/>
          <w:szCs w:val="24"/>
        </w:rPr>
        <w:t xml:space="preserve">od </w:t>
      </w:r>
      <w:r w:rsidR="008E78B8">
        <w:rPr>
          <w:rFonts w:ascii="Times New Roman" w:hAnsi="Times New Roman"/>
          <w:sz w:val="24"/>
          <w:szCs w:val="24"/>
        </w:rPr>
        <w:t>7%</w:t>
      </w:r>
      <w:r w:rsidR="007B59C0" w:rsidRPr="00E37FDD">
        <w:rPr>
          <w:rFonts w:ascii="Times New Roman" w:hAnsi="Times New Roman"/>
          <w:sz w:val="24"/>
          <w:szCs w:val="24"/>
        </w:rPr>
        <w:t xml:space="preserve"> </w:t>
      </w:r>
      <w:r w:rsidR="008E78B8">
        <w:rPr>
          <w:rFonts w:ascii="Times New Roman" w:hAnsi="Times New Roman"/>
          <w:sz w:val="24"/>
          <w:szCs w:val="24"/>
        </w:rPr>
        <w:t xml:space="preserve">zbog nabavke uređaja za rješavanje kapilarne vlage u prizemnoj građevini. </w:t>
      </w:r>
      <w:r w:rsidR="007B59C0" w:rsidRPr="00E37FDD">
        <w:rPr>
          <w:rFonts w:ascii="Times New Roman" w:hAnsi="Times New Roman"/>
          <w:sz w:val="24"/>
          <w:szCs w:val="24"/>
        </w:rPr>
        <w:t xml:space="preserve"> </w:t>
      </w:r>
    </w:p>
    <w:p w14:paraId="162C4D21" w14:textId="5B2E78A6" w:rsidR="00D43F2B" w:rsidRPr="00E37FDD" w:rsidRDefault="00D43F2B" w:rsidP="00CC635B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knjige, umjetnička djela i ostale izložbene vrijedno</w:t>
      </w:r>
      <w:r w:rsidR="00CC635B" w:rsidRPr="00E37FDD">
        <w:rPr>
          <w:rFonts w:ascii="Times New Roman" w:hAnsi="Times New Roman"/>
          <w:sz w:val="24"/>
          <w:szCs w:val="24"/>
        </w:rPr>
        <w:t xml:space="preserve">sti </w:t>
      </w:r>
      <w:r w:rsidR="00A84357" w:rsidRPr="00E37FDD">
        <w:rPr>
          <w:rFonts w:ascii="Times New Roman" w:hAnsi="Times New Roman"/>
          <w:sz w:val="24"/>
          <w:szCs w:val="24"/>
        </w:rPr>
        <w:t xml:space="preserve">(šifra 024) u iznosu od </w:t>
      </w:r>
      <w:r w:rsidR="008E78B8">
        <w:rPr>
          <w:rFonts w:ascii="Times New Roman" w:hAnsi="Times New Roman"/>
          <w:sz w:val="24"/>
          <w:szCs w:val="24"/>
        </w:rPr>
        <w:t xml:space="preserve">2.004.420,32 €, povećanje od 3,3 % zbog nabavke novi knjiga, dobivenih knjiga te pronađenih knjiga za vrijeme inventure knjižnice. Tijekom 2023. nabavljene su i stare razglednice. </w:t>
      </w:r>
    </w:p>
    <w:p w14:paraId="5324001E" w14:textId="20691054" w:rsidR="00815BAE" w:rsidRPr="00E37FDD" w:rsidRDefault="00DF0FCF" w:rsidP="00DF0FCF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Sitni inventar </w:t>
      </w:r>
      <w:r w:rsidR="00956917" w:rsidRPr="00E37FDD">
        <w:rPr>
          <w:rFonts w:ascii="Times New Roman" w:hAnsi="Times New Roman"/>
          <w:sz w:val="24"/>
          <w:szCs w:val="24"/>
        </w:rPr>
        <w:t>i auto gume(</w:t>
      </w:r>
      <w:r w:rsidR="00616877" w:rsidRPr="00E37FDD">
        <w:rPr>
          <w:rFonts w:ascii="Times New Roman" w:hAnsi="Times New Roman"/>
          <w:sz w:val="24"/>
          <w:szCs w:val="24"/>
        </w:rPr>
        <w:t>šifra 042</w:t>
      </w:r>
      <w:r w:rsidR="00956917" w:rsidRPr="00E37FDD">
        <w:rPr>
          <w:rFonts w:ascii="Times New Roman" w:hAnsi="Times New Roman"/>
          <w:sz w:val="24"/>
          <w:szCs w:val="24"/>
        </w:rPr>
        <w:t xml:space="preserve">) u iznosu </w:t>
      </w:r>
      <w:r w:rsidR="008E78B8">
        <w:rPr>
          <w:rFonts w:ascii="Times New Roman" w:hAnsi="Times New Roman"/>
          <w:sz w:val="24"/>
          <w:szCs w:val="24"/>
        </w:rPr>
        <w:t xml:space="preserve">od 14.632,87 € </w:t>
      </w:r>
      <w:r w:rsidR="00A3390A" w:rsidRPr="00E37FDD">
        <w:rPr>
          <w:rFonts w:ascii="Times New Roman" w:hAnsi="Times New Roman"/>
          <w:sz w:val="24"/>
          <w:szCs w:val="24"/>
        </w:rPr>
        <w:t xml:space="preserve"> što je povećanje za </w:t>
      </w:r>
      <w:r w:rsidR="008E78B8">
        <w:rPr>
          <w:rFonts w:ascii="Times New Roman" w:hAnsi="Times New Roman"/>
          <w:sz w:val="24"/>
          <w:szCs w:val="24"/>
        </w:rPr>
        <w:t xml:space="preserve">13,4 &amp; zbog nabavke novih guma za teretno vozilo. Tijekom godine nabavljen je i sitni inventar: perilica rublja, hladnjak, mikrovalna pećnica, klipni kompresor, plinski grijač, ak. prskalice… </w:t>
      </w:r>
    </w:p>
    <w:p w14:paraId="6F5F34B4" w14:textId="2582C367" w:rsidR="00467B0D" w:rsidRPr="00C0320C" w:rsidRDefault="00D43F2B" w:rsidP="00C0320C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građevinski objekti u pripr</w:t>
      </w:r>
      <w:r w:rsidR="00956917" w:rsidRPr="00E37FDD">
        <w:rPr>
          <w:rFonts w:ascii="Times New Roman" w:hAnsi="Times New Roman"/>
          <w:sz w:val="24"/>
          <w:szCs w:val="24"/>
        </w:rPr>
        <w:t>emi (</w:t>
      </w:r>
      <w:r w:rsidR="00616877" w:rsidRPr="00E37FDD">
        <w:rPr>
          <w:rFonts w:ascii="Times New Roman" w:hAnsi="Times New Roman"/>
          <w:sz w:val="24"/>
          <w:szCs w:val="24"/>
        </w:rPr>
        <w:t>šifra 051</w:t>
      </w:r>
      <w:r w:rsidR="00956917" w:rsidRPr="00E37FDD">
        <w:rPr>
          <w:rFonts w:ascii="Times New Roman" w:hAnsi="Times New Roman"/>
          <w:sz w:val="24"/>
          <w:szCs w:val="24"/>
        </w:rPr>
        <w:t xml:space="preserve">) u </w:t>
      </w:r>
      <w:r w:rsidR="00A3390A" w:rsidRPr="00E37FDD">
        <w:rPr>
          <w:rFonts w:ascii="Times New Roman" w:hAnsi="Times New Roman"/>
          <w:sz w:val="24"/>
          <w:szCs w:val="24"/>
        </w:rPr>
        <w:t xml:space="preserve">iznosu od </w:t>
      </w:r>
      <w:r w:rsidR="00C0320C">
        <w:rPr>
          <w:rFonts w:ascii="Times New Roman" w:hAnsi="Times New Roman"/>
          <w:sz w:val="24"/>
          <w:szCs w:val="24"/>
        </w:rPr>
        <w:t>462.761,04 €</w:t>
      </w:r>
      <w:r w:rsidR="00616877" w:rsidRPr="00E37FDD">
        <w:rPr>
          <w:rFonts w:ascii="Times New Roman" w:hAnsi="Times New Roman"/>
          <w:sz w:val="24"/>
          <w:szCs w:val="24"/>
        </w:rPr>
        <w:t xml:space="preserve"> </w:t>
      </w:r>
      <w:r w:rsidR="00A3390A" w:rsidRPr="00E37FDD">
        <w:rPr>
          <w:rFonts w:ascii="Times New Roman" w:hAnsi="Times New Roman"/>
          <w:sz w:val="24"/>
          <w:szCs w:val="24"/>
        </w:rPr>
        <w:t xml:space="preserve"> što je </w:t>
      </w:r>
      <w:r w:rsidR="00C0320C">
        <w:rPr>
          <w:rFonts w:ascii="Times New Roman" w:hAnsi="Times New Roman"/>
          <w:sz w:val="24"/>
          <w:szCs w:val="24"/>
        </w:rPr>
        <w:t>povećanje</w:t>
      </w:r>
      <w:r w:rsidR="00A3390A" w:rsidRPr="00E37FDD">
        <w:rPr>
          <w:rFonts w:ascii="Times New Roman" w:hAnsi="Times New Roman"/>
          <w:sz w:val="24"/>
          <w:szCs w:val="24"/>
        </w:rPr>
        <w:t xml:space="preserve"> od</w:t>
      </w:r>
      <w:r w:rsidR="00616877" w:rsidRPr="00E37FDD">
        <w:rPr>
          <w:rFonts w:ascii="Times New Roman" w:hAnsi="Times New Roman"/>
          <w:sz w:val="24"/>
          <w:szCs w:val="24"/>
        </w:rPr>
        <w:t xml:space="preserve"> </w:t>
      </w:r>
      <w:r w:rsidR="00C0320C">
        <w:rPr>
          <w:rFonts w:ascii="Times New Roman" w:hAnsi="Times New Roman"/>
          <w:sz w:val="24"/>
          <w:szCs w:val="24"/>
        </w:rPr>
        <w:t>381,6 % zbog radova na južnom dijelu staza oko jezera Iv etapa građenja.</w:t>
      </w:r>
    </w:p>
    <w:p w14:paraId="15451DB3" w14:textId="055BD267" w:rsidR="00D43F2B" w:rsidRDefault="00D43F2B" w:rsidP="00705349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zal</w:t>
      </w:r>
      <w:r w:rsidR="001B4EA5" w:rsidRPr="00E37FDD">
        <w:rPr>
          <w:rFonts w:ascii="Times New Roman" w:hAnsi="Times New Roman"/>
          <w:sz w:val="24"/>
          <w:szCs w:val="24"/>
        </w:rPr>
        <w:t>ihe za obavljanje djelatnosti (</w:t>
      </w:r>
      <w:r w:rsidR="00E53676" w:rsidRPr="00E37FDD">
        <w:rPr>
          <w:rFonts w:ascii="Times New Roman" w:hAnsi="Times New Roman"/>
          <w:sz w:val="24"/>
          <w:szCs w:val="24"/>
        </w:rPr>
        <w:t>šifra 061</w:t>
      </w:r>
      <w:r w:rsidRPr="00E37FDD">
        <w:rPr>
          <w:rFonts w:ascii="Times New Roman" w:hAnsi="Times New Roman"/>
          <w:sz w:val="24"/>
          <w:szCs w:val="24"/>
        </w:rPr>
        <w:t xml:space="preserve">) </w:t>
      </w:r>
      <w:r w:rsidR="00956917" w:rsidRPr="00E37FDD">
        <w:rPr>
          <w:rFonts w:ascii="Times New Roman" w:hAnsi="Times New Roman"/>
          <w:sz w:val="24"/>
          <w:szCs w:val="24"/>
        </w:rPr>
        <w:t xml:space="preserve"> sa stanjem od</w:t>
      </w:r>
      <w:r w:rsidR="00E53676" w:rsidRPr="00E37FDD">
        <w:rPr>
          <w:rFonts w:ascii="Times New Roman" w:hAnsi="Times New Roman"/>
          <w:sz w:val="24"/>
          <w:szCs w:val="24"/>
        </w:rPr>
        <w:t xml:space="preserve"> </w:t>
      </w:r>
      <w:r w:rsidR="00C0320C">
        <w:rPr>
          <w:rFonts w:ascii="Times New Roman" w:hAnsi="Times New Roman"/>
          <w:sz w:val="24"/>
          <w:szCs w:val="24"/>
        </w:rPr>
        <w:t>82.282,83 € što je povećanje</w:t>
      </w:r>
      <w:r w:rsidR="00A3390A" w:rsidRPr="00E37FDD">
        <w:rPr>
          <w:rFonts w:ascii="Times New Roman" w:hAnsi="Times New Roman"/>
          <w:sz w:val="24"/>
          <w:szCs w:val="24"/>
        </w:rPr>
        <w:t xml:space="preserve"> od </w:t>
      </w:r>
      <w:r w:rsidR="00C0320C">
        <w:rPr>
          <w:rFonts w:ascii="Times New Roman" w:hAnsi="Times New Roman"/>
          <w:sz w:val="24"/>
          <w:szCs w:val="24"/>
        </w:rPr>
        <w:t>0,08</w:t>
      </w:r>
      <w:r w:rsidR="00E53676" w:rsidRPr="00E37FDD">
        <w:rPr>
          <w:rFonts w:ascii="Times New Roman" w:hAnsi="Times New Roman"/>
          <w:sz w:val="24"/>
          <w:szCs w:val="24"/>
        </w:rPr>
        <w:t xml:space="preserve"> </w:t>
      </w:r>
      <w:r w:rsidR="007022DC" w:rsidRPr="00E37FDD">
        <w:rPr>
          <w:rFonts w:ascii="Times New Roman" w:hAnsi="Times New Roman"/>
          <w:sz w:val="24"/>
          <w:szCs w:val="24"/>
        </w:rPr>
        <w:t xml:space="preserve">% u odnosu na prošlu godinu zbog </w:t>
      </w:r>
      <w:r w:rsidR="00C0320C">
        <w:rPr>
          <w:rFonts w:ascii="Times New Roman" w:hAnsi="Times New Roman"/>
          <w:sz w:val="24"/>
          <w:szCs w:val="24"/>
        </w:rPr>
        <w:t xml:space="preserve"> nabavke  novih suvenira te </w:t>
      </w:r>
      <w:r w:rsidR="007022DC" w:rsidRPr="00E37FDD">
        <w:rPr>
          <w:rFonts w:ascii="Times New Roman" w:hAnsi="Times New Roman"/>
          <w:sz w:val="24"/>
          <w:szCs w:val="24"/>
        </w:rPr>
        <w:t xml:space="preserve">prodaje suvenira te suvenira koji su darovani na poklon poslovnim partnerima. </w:t>
      </w:r>
    </w:p>
    <w:p w14:paraId="354EDAFA" w14:textId="77777777" w:rsidR="000C271C" w:rsidRDefault="000C271C" w:rsidP="000C27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CCEC45" w14:textId="77777777" w:rsidR="000C271C" w:rsidRPr="000C271C" w:rsidRDefault="000C271C" w:rsidP="000C27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970ED9" w14:textId="4CEE0E2F" w:rsidR="00422894" w:rsidRPr="00E37FDD" w:rsidRDefault="00422894" w:rsidP="0042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9111AE" w14:textId="77777777" w:rsidR="00E05CDF" w:rsidRPr="00E37FDD" w:rsidRDefault="00E05CDF" w:rsidP="00E05CDF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320583" w14:textId="0A823005" w:rsidR="00E53676" w:rsidRPr="00E37FDD" w:rsidRDefault="00D43F2B" w:rsidP="007022DC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Financijska imovina </w:t>
      </w:r>
      <w:r w:rsidR="00981C9E" w:rsidRPr="00E37FDD">
        <w:rPr>
          <w:rFonts w:ascii="Times New Roman" w:hAnsi="Times New Roman"/>
          <w:sz w:val="24"/>
          <w:szCs w:val="24"/>
        </w:rPr>
        <w:t>( šifra 1</w:t>
      </w:r>
      <w:r w:rsidRPr="00E37FDD">
        <w:rPr>
          <w:rFonts w:ascii="Times New Roman" w:hAnsi="Times New Roman"/>
          <w:sz w:val="24"/>
          <w:szCs w:val="24"/>
        </w:rPr>
        <w:t>) sa stanjem sa 31.12.20</w:t>
      </w:r>
      <w:r w:rsidR="007022DC" w:rsidRPr="00E37FDD">
        <w:rPr>
          <w:rFonts w:ascii="Times New Roman" w:hAnsi="Times New Roman"/>
          <w:sz w:val="24"/>
          <w:szCs w:val="24"/>
        </w:rPr>
        <w:t>2</w:t>
      </w:r>
      <w:r w:rsidR="006A0DC9">
        <w:rPr>
          <w:rFonts w:ascii="Times New Roman" w:hAnsi="Times New Roman"/>
          <w:sz w:val="24"/>
          <w:szCs w:val="24"/>
        </w:rPr>
        <w:t>3</w:t>
      </w:r>
      <w:r w:rsidRPr="00E37FDD">
        <w:rPr>
          <w:rFonts w:ascii="Times New Roman" w:hAnsi="Times New Roman"/>
          <w:sz w:val="24"/>
          <w:szCs w:val="24"/>
        </w:rPr>
        <w:t xml:space="preserve">. u iznosu od </w:t>
      </w:r>
      <w:r w:rsidR="006A0DC9">
        <w:rPr>
          <w:rFonts w:ascii="Times New Roman" w:hAnsi="Times New Roman"/>
          <w:sz w:val="24"/>
          <w:szCs w:val="24"/>
        </w:rPr>
        <w:t>470.321,05</w:t>
      </w:r>
      <w:r w:rsidRPr="00E37FDD">
        <w:rPr>
          <w:rFonts w:ascii="Times New Roman" w:hAnsi="Times New Roman"/>
          <w:sz w:val="24"/>
          <w:szCs w:val="24"/>
        </w:rPr>
        <w:t xml:space="preserve"> </w:t>
      </w:r>
      <w:r w:rsidR="006A0DC9">
        <w:rPr>
          <w:rFonts w:ascii="Times New Roman" w:hAnsi="Times New Roman"/>
          <w:sz w:val="24"/>
          <w:szCs w:val="24"/>
        </w:rPr>
        <w:t>€</w:t>
      </w:r>
      <w:r w:rsidR="00E05CDF" w:rsidRPr="00E37FDD">
        <w:rPr>
          <w:rFonts w:ascii="Times New Roman" w:hAnsi="Times New Roman"/>
          <w:sz w:val="24"/>
          <w:szCs w:val="24"/>
        </w:rPr>
        <w:t xml:space="preserve">, </w:t>
      </w:r>
      <w:r w:rsidR="006A0DC9">
        <w:rPr>
          <w:rFonts w:ascii="Times New Roman" w:hAnsi="Times New Roman"/>
          <w:sz w:val="24"/>
          <w:szCs w:val="24"/>
        </w:rPr>
        <w:t xml:space="preserve">povećanje od 28,9 </w:t>
      </w:r>
      <w:r w:rsidR="00B70CAD">
        <w:rPr>
          <w:rFonts w:ascii="Times New Roman" w:hAnsi="Times New Roman"/>
          <w:sz w:val="24"/>
          <w:szCs w:val="24"/>
        </w:rPr>
        <w:t>%</w:t>
      </w:r>
      <w:r w:rsidR="006A0DC9">
        <w:rPr>
          <w:rFonts w:ascii="Times New Roman" w:hAnsi="Times New Roman"/>
          <w:sz w:val="24"/>
          <w:szCs w:val="24"/>
        </w:rPr>
        <w:t xml:space="preserve"> a sastoji se </w:t>
      </w:r>
      <w:r w:rsidR="00467B0D" w:rsidRPr="00E37FDD">
        <w:rPr>
          <w:rFonts w:ascii="Times New Roman" w:hAnsi="Times New Roman"/>
          <w:sz w:val="24"/>
          <w:szCs w:val="24"/>
        </w:rPr>
        <w:t>od:</w:t>
      </w:r>
      <w:r w:rsidR="00CB1031" w:rsidRPr="00E37FDD">
        <w:rPr>
          <w:rFonts w:ascii="Times New Roman" w:hAnsi="Times New Roman"/>
          <w:sz w:val="24"/>
          <w:szCs w:val="24"/>
        </w:rPr>
        <w:t xml:space="preserve"> </w:t>
      </w:r>
    </w:p>
    <w:p w14:paraId="0364F4FE" w14:textId="1B1BBA35" w:rsidR="00E05CDF" w:rsidRDefault="009312E9" w:rsidP="007022DC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Stanje na </w:t>
      </w:r>
      <w:r w:rsidR="001B4EA5" w:rsidRPr="00E37FDD">
        <w:rPr>
          <w:rFonts w:ascii="Times New Roman" w:hAnsi="Times New Roman"/>
          <w:sz w:val="24"/>
          <w:szCs w:val="24"/>
        </w:rPr>
        <w:t>ž</w:t>
      </w:r>
      <w:r w:rsidR="007022DC" w:rsidRPr="00E37FDD">
        <w:rPr>
          <w:rFonts w:ascii="Times New Roman" w:hAnsi="Times New Roman"/>
          <w:sz w:val="24"/>
          <w:szCs w:val="24"/>
        </w:rPr>
        <w:t>iro računu sa 31.12.202</w:t>
      </w:r>
      <w:r w:rsidR="00B70CAD">
        <w:rPr>
          <w:rFonts w:ascii="Times New Roman" w:hAnsi="Times New Roman"/>
          <w:sz w:val="24"/>
          <w:szCs w:val="24"/>
        </w:rPr>
        <w:t>3</w:t>
      </w:r>
      <w:r w:rsidR="00CB1031" w:rsidRPr="00E37FDD">
        <w:rPr>
          <w:rFonts w:ascii="Times New Roman" w:hAnsi="Times New Roman"/>
          <w:sz w:val="24"/>
          <w:szCs w:val="24"/>
        </w:rPr>
        <w:t xml:space="preserve">. iznosi </w:t>
      </w:r>
      <w:r w:rsidR="00B70CAD">
        <w:rPr>
          <w:rFonts w:ascii="Times New Roman" w:hAnsi="Times New Roman"/>
          <w:sz w:val="24"/>
          <w:szCs w:val="24"/>
        </w:rPr>
        <w:t>427.233,28 €</w:t>
      </w:r>
      <w:r w:rsidRPr="00E37FDD">
        <w:rPr>
          <w:rFonts w:ascii="Times New Roman" w:hAnsi="Times New Roman"/>
          <w:sz w:val="24"/>
          <w:szCs w:val="24"/>
        </w:rPr>
        <w:t xml:space="preserve">,  u blagajni </w:t>
      </w:r>
      <w:r w:rsidR="00B70CAD">
        <w:rPr>
          <w:rFonts w:ascii="Times New Roman" w:hAnsi="Times New Roman"/>
          <w:sz w:val="24"/>
          <w:szCs w:val="24"/>
        </w:rPr>
        <w:t>4.346,34 €</w:t>
      </w:r>
      <w:r w:rsidR="00E05CDF" w:rsidRPr="00E37FDD">
        <w:rPr>
          <w:rFonts w:ascii="Times New Roman" w:hAnsi="Times New Roman"/>
          <w:sz w:val="24"/>
          <w:szCs w:val="24"/>
        </w:rPr>
        <w:t xml:space="preserve"> ( sastoji se od: pologa gotovine po prodajnim mjestima, gotovine za pokrivanje troškova</w:t>
      </w:r>
      <w:r w:rsidR="00965939" w:rsidRPr="00E37FDD">
        <w:rPr>
          <w:rFonts w:ascii="Times New Roman" w:hAnsi="Times New Roman"/>
          <w:sz w:val="24"/>
          <w:szCs w:val="24"/>
        </w:rPr>
        <w:t>)</w:t>
      </w:r>
      <w:r w:rsidR="00B70CAD">
        <w:rPr>
          <w:rFonts w:ascii="Times New Roman" w:hAnsi="Times New Roman"/>
          <w:sz w:val="24"/>
          <w:szCs w:val="24"/>
        </w:rPr>
        <w:t>.</w:t>
      </w:r>
    </w:p>
    <w:p w14:paraId="0A08EABF" w14:textId="2D51D5BF" w:rsidR="00B70CAD" w:rsidRPr="00E37FDD" w:rsidRDefault="00B70CAD" w:rsidP="007022DC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Depoziti, jamčevni polozi i potraživanja od zaposlenih te za više plaćene poreze i ostalo u iznosu od 114,28 €, odnosi se na potraživanja za pretporez po obračunu za prosinac 2023. te ostala potraživanja za proviziju (naknada za kartice). </w:t>
      </w:r>
    </w:p>
    <w:p w14:paraId="344D9FB8" w14:textId="4CFC1F9C" w:rsidR="00A57813" w:rsidRPr="00E37FDD" w:rsidRDefault="007C0793" w:rsidP="000968A4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Potraživanj</w:t>
      </w:r>
      <w:r w:rsidR="00B850AA" w:rsidRPr="00E37FDD">
        <w:rPr>
          <w:rFonts w:ascii="Times New Roman" w:hAnsi="Times New Roman"/>
          <w:sz w:val="24"/>
          <w:szCs w:val="24"/>
        </w:rPr>
        <w:t xml:space="preserve">e za prihode poslovanja </w:t>
      </w:r>
      <w:r w:rsidR="00965939" w:rsidRPr="00E37FDD">
        <w:rPr>
          <w:rFonts w:ascii="Times New Roman" w:hAnsi="Times New Roman"/>
          <w:sz w:val="24"/>
          <w:szCs w:val="24"/>
        </w:rPr>
        <w:t xml:space="preserve">( šifra 16 </w:t>
      </w:r>
      <w:r w:rsidRPr="00E37FDD">
        <w:rPr>
          <w:rFonts w:ascii="Times New Roman" w:hAnsi="Times New Roman"/>
          <w:sz w:val="24"/>
          <w:szCs w:val="24"/>
        </w:rPr>
        <w:t xml:space="preserve">) iznosi </w:t>
      </w:r>
      <w:r w:rsidR="00B70CAD">
        <w:rPr>
          <w:rFonts w:ascii="Times New Roman" w:hAnsi="Times New Roman"/>
          <w:sz w:val="24"/>
          <w:szCs w:val="24"/>
        </w:rPr>
        <w:t xml:space="preserve">6.083,85 € smanjenje od </w:t>
      </w:r>
      <w:r w:rsidR="008E68C3">
        <w:rPr>
          <w:rFonts w:ascii="Times New Roman" w:hAnsi="Times New Roman"/>
          <w:sz w:val="24"/>
          <w:szCs w:val="24"/>
        </w:rPr>
        <w:t>49,6</w:t>
      </w:r>
      <w:r w:rsidR="008F2C7F" w:rsidRPr="00E37FDD">
        <w:rPr>
          <w:rFonts w:ascii="Times New Roman" w:hAnsi="Times New Roman"/>
          <w:sz w:val="24"/>
          <w:szCs w:val="24"/>
        </w:rPr>
        <w:t xml:space="preserve"> % u odnosu na prošlu godinu. O</w:t>
      </w:r>
      <w:r w:rsidRPr="00E37FDD">
        <w:rPr>
          <w:rFonts w:ascii="Times New Roman" w:hAnsi="Times New Roman"/>
          <w:sz w:val="24"/>
          <w:szCs w:val="24"/>
        </w:rPr>
        <w:t>dnose se na potraživanje za upravne i administrativne pristojbe, pristojbe</w:t>
      </w:r>
      <w:r w:rsidR="00B850AA" w:rsidRPr="00E37FDD">
        <w:rPr>
          <w:rFonts w:ascii="Times New Roman" w:hAnsi="Times New Roman"/>
          <w:sz w:val="24"/>
          <w:szCs w:val="24"/>
        </w:rPr>
        <w:t xml:space="preserve"> po posebnim propisima ( </w:t>
      </w:r>
      <w:r w:rsidR="00402C3C" w:rsidRPr="00E37FDD">
        <w:rPr>
          <w:rFonts w:ascii="Times New Roman" w:hAnsi="Times New Roman"/>
          <w:sz w:val="24"/>
          <w:szCs w:val="24"/>
        </w:rPr>
        <w:t>šifra 165</w:t>
      </w:r>
      <w:r w:rsidRPr="00E37FDD">
        <w:rPr>
          <w:rFonts w:ascii="Times New Roman" w:hAnsi="Times New Roman"/>
          <w:sz w:val="24"/>
          <w:szCs w:val="24"/>
        </w:rPr>
        <w:t xml:space="preserve">) u iznosu od </w:t>
      </w:r>
      <w:r w:rsidR="008E68C3">
        <w:rPr>
          <w:rFonts w:ascii="Times New Roman" w:hAnsi="Times New Roman"/>
          <w:sz w:val="24"/>
          <w:szCs w:val="24"/>
        </w:rPr>
        <w:t>2.925,00 €</w:t>
      </w:r>
      <w:r w:rsidR="00402C3C" w:rsidRPr="00E37FDD">
        <w:rPr>
          <w:rFonts w:ascii="Times New Roman" w:hAnsi="Times New Roman"/>
          <w:sz w:val="24"/>
          <w:szCs w:val="24"/>
        </w:rPr>
        <w:t xml:space="preserve"> </w:t>
      </w:r>
      <w:r w:rsidRPr="00E37FDD">
        <w:rPr>
          <w:rFonts w:ascii="Times New Roman" w:hAnsi="Times New Roman"/>
          <w:sz w:val="24"/>
          <w:szCs w:val="24"/>
        </w:rPr>
        <w:t xml:space="preserve"> navedena potraživanja odnose se na potraživanje prihoda od prodaje ulaznica</w:t>
      </w:r>
      <w:r w:rsidR="00282EE9" w:rsidRPr="00E37FDD">
        <w:rPr>
          <w:rFonts w:ascii="Times New Roman" w:hAnsi="Times New Roman"/>
          <w:sz w:val="24"/>
          <w:szCs w:val="24"/>
        </w:rPr>
        <w:t xml:space="preserve"> za muzej, potraživanje za prihode od prodaje proizvoda i roba te pruženih usluga (</w:t>
      </w:r>
      <w:r w:rsidR="00402C3C" w:rsidRPr="00E37FDD">
        <w:rPr>
          <w:rFonts w:ascii="Times New Roman" w:hAnsi="Times New Roman"/>
          <w:sz w:val="24"/>
          <w:szCs w:val="24"/>
        </w:rPr>
        <w:t>šifra 166</w:t>
      </w:r>
      <w:r w:rsidR="00282EE9" w:rsidRPr="00E37FDD">
        <w:rPr>
          <w:rFonts w:ascii="Times New Roman" w:hAnsi="Times New Roman"/>
          <w:sz w:val="24"/>
          <w:szCs w:val="24"/>
        </w:rPr>
        <w:t xml:space="preserve">) u iznosu od </w:t>
      </w:r>
      <w:r w:rsidR="00402C3C" w:rsidRPr="00E37FDD">
        <w:rPr>
          <w:rFonts w:ascii="Times New Roman" w:hAnsi="Times New Roman"/>
          <w:sz w:val="24"/>
          <w:szCs w:val="24"/>
        </w:rPr>
        <w:t xml:space="preserve"> </w:t>
      </w:r>
      <w:r w:rsidR="008E68C3">
        <w:rPr>
          <w:rFonts w:ascii="Times New Roman" w:hAnsi="Times New Roman"/>
          <w:sz w:val="24"/>
          <w:szCs w:val="24"/>
        </w:rPr>
        <w:t>2.808,85 €</w:t>
      </w:r>
      <w:r w:rsidR="00402C3C" w:rsidRPr="00E37FDD">
        <w:rPr>
          <w:rFonts w:ascii="Times New Roman" w:hAnsi="Times New Roman"/>
          <w:sz w:val="24"/>
          <w:szCs w:val="24"/>
        </w:rPr>
        <w:t xml:space="preserve"> </w:t>
      </w:r>
      <w:r w:rsidR="00282EE9" w:rsidRPr="00E37FDD">
        <w:rPr>
          <w:rFonts w:ascii="Times New Roman" w:hAnsi="Times New Roman"/>
          <w:sz w:val="24"/>
          <w:szCs w:val="24"/>
        </w:rPr>
        <w:t xml:space="preserve"> odnosi se na potraživanja za najam </w:t>
      </w:r>
      <w:r w:rsidR="000968A4" w:rsidRPr="00E37FDD">
        <w:rPr>
          <w:rFonts w:ascii="Times New Roman" w:hAnsi="Times New Roman"/>
          <w:sz w:val="24"/>
          <w:szCs w:val="24"/>
        </w:rPr>
        <w:t>prostora</w:t>
      </w:r>
      <w:r w:rsidR="008E68C3">
        <w:rPr>
          <w:rFonts w:ascii="Times New Roman" w:hAnsi="Times New Roman"/>
          <w:sz w:val="24"/>
          <w:szCs w:val="24"/>
        </w:rPr>
        <w:t xml:space="preserve">, potraživanje za ostale prihode (šifra 168) u iznosu od 350,00 € za izdavanje muzejske publikacije.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709"/>
        <w:gridCol w:w="1417"/>
        <w:gridCol w:w="1418"/>
        <w:gridCol w:w="1459"/>
      </w:tblGrid>
      <w:tr w:rsidR="001621B2" w:rsidRPr="00E37FDD" w14:paraId="44D000AC" w14:textId="77777777" w:rsidTr="00C30691">
        <w:tc>
          <w:tcPr>
            <w:tcW w:w="959" w:type="dxa"/>
            <w:shd w:val="clear" w:color="auto" w:fill="EEECE1" w:themeFill="background2"/>
          </w:tcPr>
          <w:p w14:paraId="20F52053" w14:textId="77777777" w:rsidR="001621B2" w:rsidRPr="00E37FDD" w:rsidRDefault="001621B2" w:rsidP="008349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>Račun</w:t>
            </w:r>
          </w:p>
        </w:tc>
        <w:tc>
          <w:tcPr>
            <w:tcW w:w="3260" w:type="dxa"/>
            <w:shd w:val="clear" w:color="auto" w:fill="EEECE1" w:themeFill="background2"/>
          </w:tcPr>
          <w:p w14:paraId="76E5D8C1" w14:textId="77777777" w:rsidR="001621B2" w:rsidRPr="00E37FDD" w:rsidRDefault="001621B2" w:rsidP="008349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709" w:type="dxa"/>
            <w:shd w:val="clear" w:color="auto" w:fill="EEECE1" w:themeFill="background2"/>
          </w:tcPr>
          <w:p w14:paraId="6AB964B0" w14:textId="3E0D4268" w:rsidR="001621B2" w:rsidRPr="00E37FDD" w:rsidRDefault="00402C3C" w:rsidP="008349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 xml:space="preserve">Šifra </w:t>
            </w:r>
          </w:p>
        </w:tc>
        <w:tc>
          <w:tcPr>
            <w:tcW w:w="1417" w:type="dxa"/>
            <w:shd w:val="clear" w:color="auto" w:fill="EEECE1" w:themeFill="background2"/>
          </w:tcPr>
          <w:p w14:paraId="6558A873" w14:textId="10ED3789" w:rsidR="001621B2" w:rsidRPr="00E37FDD" w:rsidRDefault="00402C3C" w:rsidP="00096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>202</w:t>
            </w:r>
            <w:r w:rsidR="008E68C3">
              <w:rPr>
                <w:rFonts w:ascii="Times New Roman" w:hAnsi="Times New Roman"/>
                <w:sz w:val="24"/>
                <w:szCs w:val="24"/>
              </w:rPr>
              <w:t>1</w:t>
            </w:r>
            <w:r w:rsidRPr="00E37F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EEECE1" w:themeFill="background2"/>
          </w:tcPr>
          <w:p w14:paraId="15432EED" w14:textId="5C8EC07C" w:rsidR="001621B2" w:rsidRPr="00E37FDD" w:rsidRDefault="00402C3C" w:rsidP="00096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>202</w:t>
            </w:r>
            <w:r w:rsidR="008E68C3">
              <w:rPr>
                <w:rFonts w:ascii="Times New Roman" w:hAnsi="Times New Roman"/>
                <w:sz w:val="24"/>
                <w:szCs w:val="24"/>
              </w:rPr>
              <w:t>2</w:t>
            </w:r>
            <w:r w:rsidRPr="00E37F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9" w:type="dxa"/>
            <w:shd w:val="clear" w:color="auto" w:fill="EEECE1" w:themeFill="background2"/>
          </w:tcPr>
          <w:p w14:paraId="4D6C0A32" w14:textId="71C7F4DB" w:rsidR="001621B2" w:rsidRPr="00E37FDD" w:rsidRDefault="00402C3C" w:rsidP="00096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>202</w:t>
            </w:r>
            <w:r w:rsidR="008E68C3">
              <w:rPr>
                <w:rFonts w:ascii="Times New Roman" w:hAnsi="Times New Roman"/>
                <w:sz w:val="24"/>
                <w:szCs w:val="24"/>
              </w:rPr>
              <w:t>3</w:t>
            </w:r>
            <w:r w:rsidRPr="00E37F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21B2" w:rsidRPr="00E37FDD" w14:paraId="7C5ACB62" w14:textId="77777777" w:rsidTr="00C30691">
        <w:tc>
          <w:tcPr>
            <w:tcW w:w="959" w:type="dxa"/>
            <w:shd w:val="clear" w:color="auto" w:fill="auto"/>
          </w:tcPr>
          <w:p w14:paraId="7AB69E86" w14:textId="77777777" w:rsidR="001621B2" w:rsidRPr="00E37FDD" w:rsidRDefault="001621B2" w:rsidP="008349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3260" w:type="dxa"/>
            <w:shd w:val="clear" w:color="auto" w:fill="auto"/>
          </w:tcPr>
          <w:p w14:paraId="4AEC64ED" w14:textId="77777777" w:rsidR="001621B2" w:rsidRPr="00E37FDD" w:rsidRDefault="00A57813" w:rsidP="0083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 xml:space="preserve">Potraživanja za upravne i administrativne pristojbe, pristojbe po posebnim propisima i naknade </w:t>
            </w:r>
          </w:p>
        </w:tc>
        <w:tc>
          <w:tcPr>
            <w:tcW w:w="709" w:type="dxa"/>
            <w:shd w:val="clear" w:color="auto" w:fill="auto"/>
          </w:tcPr>
          <w:p w14:paraId="69E8C7D0" w14:textId="473A6C44" w:rsidR="001621B2" w:rsidRPr="00E37FDD" w:rsidRDefault="00402C3C" w:rsidP="00096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417" w:type="dxa"/>
            <w:shd w:val="clear" w:color="auto" w:fill="auto"/>
          </w:tcPr>
          <w:p w14:paraId="22467019" w14:textId="4CEC6E53" w:rsidR="001621B2" w:rsidRPr="00E37FDD" w:rsidRDefault="008E68C3" w:rsidP="00B850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2.382,64 €</w:t>
            </w:r>
          </w:p>
        </w:tc>
        <w:tc>
          <w:tcPr>
            <w:tcW w:w="1418" w:type="dxa"/>
            <w:shd w:val="clear" w:color="auto" w:fill="auto"/>
          </w:tcPr>
          <w:p w14:paraId="03473A64" w14:textId="04932C89" w:rsidR="001621B2" w:rsidRPr="00E37FDD" w:rsidRDefault="008E68C3" w:rsidP="00B850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2.046.59 €</w:t>
            </w:r>
          </w:p>
        </w:tc>
        <w:tc>
          <w:tcPr>
            <w:tcW w:w="1459" w:type="dxa"/>
            <w:shd w:val="clear" w:color="auto" w:fill="auto"/>
          </w:tcPr>
          <w:p w14:paraId="5E97B07E" w14:textId="539F796E" w:rsidR="001621B2" w:rsidRPr="00E37FDD" w:rsidRDefault="008E68C3" w:rsidP="008349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2.925,00 €</w:t>
            </w:r>
          </w:p>
        </w:tc>
      </w:tr>
      <w:tr w:rsidR="001621B2" w:rsidRPr="00E37FDD" w14:paraId="301A8DD3" w14:textId="77777777" w:rsidTr="00C30691">
        <w:tc>
          <w:tcPr>
            <w:tcW w:w="959" w:type="dxa"/>
            <w:shd w:val="clear" w:color="auto" w:fill="auto"/>
          </w:tcPr>
          <w:p w14:paraId="423957E0" w14:textId="77777777" w:rsidR="001621B2" w:rsidRPr="00E37FDD" w:rsidRDefault="001621B2" w:rsidP="008349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3260" w:type="dxa"/>
            <w:shd w:val="clear" w:color="auto" w:fill="auto"/>
          </w:tcPr>
          <w:p w14:paraId="2CED0E28" w14:textId="77777777" w:rsidR="001621B2" w:rsidRPr="00E37FDD" w:rsidRDefault="00A57813" w:rsidP="0083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 xml:space="preserve">Potraživanje za prihode od prodaje robe te pruženih usluga </w:t>
            </w:r>
          </w:p>
        </w:tc>
        <w:tc>
          <w:tcPr>
            <w:tcW w:w="709" w:type="dxa"/>
            <w:shd w:val="clear" w:color="auto" w:fill="auto"/>
          </w:tcPr>
          <w:p w14:paraId="1D44EFF2" w14:textId="4916E0D7" w:rsidR="001621B2" w:rsidRPr="00E37FDD" w:rsidRDefault="00402C3C" w:rsidP="000968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417" w:type="dxa"/>
            <w:shd w:val="clear" w:color="auto" w:fill="auto"/>
          </w:tcPr>
          <w:p w14:paraId="78B5E177" w14:textId="3B89287F" w:rsidR="001621B2" w:rsidRPr="00E37FDD" w:rsidRDefault="008E68C3" w:rsidP="00B850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14.635,61 €</w:t>
            </w:r>
          </w:p>
        </w:tc>
        <w:tc>
          <w:tcPr>
            <w:tcW w:w="1418" w:type="dxa"/>
            <w:shd w:val="clear" w:color="auto" w:fill="auto"/>
          </w:tcPr>
          <w:p w14:paraId="7497882A" w14:textId="78C3343E" w:rsidR="001621B2" w:rsidRPr="00E37FDD" w:rsidRDefault="008E68C3" w:rsidP="00282E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16.176,67 €</w:t>
            </w:r>
          </w:p>
        </w:tc>
        <w:tc>
          <w:tcPr>
            <w:tcW w:w="1459" w:type="dxa"/>
            <w:shd w:val="clear" w:color="auto" w:fill="auto"/>
          </w:tcPr>
          <w:p w14:paraId="744FAFDC" w14:textId="79BD5A7F" w:rsidR="00D27207" w:rsidRPr="00E37FDD" w:rsidRDefault="008E68C3" w:rsidP="00B850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2.808,85 €</w:t>
            </w:r>
          </w:p>
        </w:tc>
      </w:tr>
      <w:tr w:rsidR="008E68C3" w:rsidRPr="008E68C3" w14:paraId="30FB54B2" w14:textId="77777777" w:rsidTr="00C30691">
        <w:tc>
          <w:tcPr>
            <w:tcW w:w="959" w:type="dxa"/>
            <w:shd w:val="clear" w:color="auto" w:fill="auto"/>
          </w:tcPr>
          <w:p w14:paraId="42EFD1E1" w14:textId="72F9AD35" w:rsidR="008E68C3" w:rsidRPr="00E37FDD" w:rsidRDefault="008E68C3" w:rsidP="008349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3260" w:type="dxa"/>
            <w:shd w:val="clear" w:color="auto" w:fill="auto"/>
          </w:tcPr>
          <w:p w14:paraId="05538C5E" w14:textId="5155272E" w:rsidR="008E68C3" w:rsidRPr="008E68C3" w:rsidRDefault="008E68C3" w:rsidP="008E68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8C3">
              <w:rPr>
                <w:rFonts w:ascii="Times New Roman" w:hAnsi="Times New Roman"/>
                <w:bCs/>
                <w:sz w:val="24"/>
                <w:szCs w:val="24"/>
              </w:rPr>
              <w:t>Potraživanje za kazne i upravne mjere te ostale prihode</w:t>
            </w:r>
          </w:p>
        </w:tc>
        <w:tc>
          <w:tcPr>
            <w:tcW w:w="709" w:type="dxa"/>
            <w:shd w:val="clear" w:color="auto" w:fill="auto"/>
          </w:tcPr>
          <w:p w14:paraId="713CADA4" w14:textId="44735006" w:rsidR="008E68C3" w:rsidRPr="008E68C3" w:rsidRDefault="008E68C3" w:rsidP="008349F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8C3">
              <w:rPr>
                <w:rFonts w:ascii="Times New Roman" w:hAnsi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1417" w:type="dxa"/>
            <w:shd w:val="clear" w:color="auto" w:fill="auto"/>
          </w:tcPr>
          <w:p w14:paraId="3FDE4EF6" w14:textId="77777777" w:rsidR="008E68C3" w:rsidRPr="008E68C3" w:rsidRDefault="008E68C3" w:rsidP="00402C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E87F9E0" w14:textId="77777777" w:rsidR="008E68C3" w:rsidRPr="008E68C3" w:rsidRDefault="008E68C3" w:rsidP="008349F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14:paraId="5189DD4B" w14:textId="3D89133F" w:rsidR="008E68C3" w:rsidRPr="008E68C3" w:rsidRDefault="008E68C3" w:rsidP="008E68C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8C3">
              <w:rPr>
                <w:rFonts w:ascii="Times New Roman" w:hAnsi="Times New Roman"/>
                <w:bCs/>
                <w:sz w:val="24"/>
                <w:szCs w:val="24"/>
              </w:rPr>
              <w:t>350,00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€</w:t>
            </w:r>
          </w:p>
        </w:tc>
      </w:tr>
      <w:tr w:rsidR="001621B2" w:rsidRPr="00E37FDD" w14:paraId="3658684A" w14:textId="77777777" w:rsidTr="00C30691">
        <w:tc>
          <w:tcPr>
            <w:tcW w:w="959" w:type="dxa"/>
            <w:shd w:val="clear" w:color="auto" w:fill="auto"/>
          </w:tcPr>
          <w:p w14:paraId="05BF97B8" w14:textId="77777777" w:rsidR="001621B2" w:rsidRPr="00E37FDD" w:rsidRDefault="001621B2" w:rsidP="008349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22C2CEF" w14:textId="77777777" w:rsidR="001621B2" w:rsidRPr="00E37FDD" w:rsidRDefault="00683B80" w:rsidP="008349F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37FDD">
              <w:rPr>
                <w:rFonts w:ascii="Times New Roman" w:hAnsi="Times New Roman"/>
                <w:b/>
                <w:sz w:val="24"/>
                <w:szCs w:val="24"/>
              </w:rPr>
              <w:t xml:space="preserve">UKUPNO: </w:t>
            </w:r>
          </w:p>
        </w:tc>
        <w:tc>
          <w:tcPr>
            <w:tcW w:w="709" w:type="dxa"/>
            <w:shd w:val="clear" w:color="auto" w:fill="auto"/>
          </w:tcPr>
          <w:p w14:paraId="13C4A46B" w14:textId="77777777" w:rsidR="001621B2" w:rsidRPr="00E37FDD" w:rsidRDefault="001621B2" w:rsidP="008349F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9E45D4E" w14:textId="06B0D82C" w:rsidR="001621B2" w:rsidRPr="00E37FDD" w:rsidRDefault="008E68C3" w:rsidP="008E68C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17.018,25 €</w:t>
            </w:r>
          </w:p>
        </w:tc>
        <w:tc>
          <w:tcPr>
            <w:tcW w:w="1418" w:type="dxa"/>
            <w:shd w:val="clear" w:color="auto" w:fill="auto"/>
          </w:tcPr>
          <w:p w14:paraId="48DC81A1" w14:textId="7D5B1680" w:rsidR="001621B2" w:rsidRPr="00E37FDD" w:rsidRDefault="008E68C3" w:rsidP="008E68C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18.223,26 €</w:t>
            </w:r>
          </w:p>
        </w:tc>
        <w:tc>
          <w:tcPr>
            <w:tcW w:w="1459" w:type="dxa"/>
            <w:shd w:val="clear" w:color="auto" w:fill="auto"/>
          </w:tcPr>
          <w:p w14:paraId="4E65E6E9" w14:textId="72F871D3" w:rsidR="001621B2" w:rsidRPr="00E37FDD" w:rsidRDefault="008E68C3" w:rsidP="008E68C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6.083,85 €</w:t>
            </w:r>
          </w:p>
        </w:tc>
      </w:tr>
    </w:tbl>
    <w:p w14:paraId="78A5AB15" w14:textId="77777777" w:rsidR="00A57813" w:rsidRPr="00E37FDD" w:rsidRDefault="00A57813" w:rsidP="00A57813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221B5AA" w14:textId="1ECF71B2" w:rsidR="00C30691" w:rsidRDefault="00A2033F" w:rsidP="00C30691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Ispravak vrijednosti potraživanja (</w:t>
      </w:r>
      <w:r w:rsidR="00402C3C" w:rsidRPr="00E37FDD">
        <w:rPr>
          <w:rFonts w:ascii="Times New Roman" w:hAnsi="Times New Roman"/>
          <w:sz w:val="24"/>
          <w:szCs w:val="24"/>
        </w:rPr>
        <w:t>šifra 169</w:t>
      </w:r>
      <w:r w:rsidRPr="00E37FDD">
        <w:rPr>
          <w:rFonts w:ascii="Times New Roman" w:hAnsi="Times New Roman"/>
          <w:sz w:val="24"/>
          <w:szCs w:val="24"/>
        </w:rPr>
        <w:t>)</w:t>
      </w:r>
      <w:r w:rsidR="00C30691">
        <w:rPr>
          <w:rFonts w:ascii="Times New Roman" w:hAnsi="Times New Roman"/>
          <w:sz w:val="24"/>
          <w:szCs w:val="24"/>
        </w:rPr>
        <w:t xml:space="preserve"> iznos je 0,00 €, jer dio potraživanja je naplaćen tijekom godine, a dio potraživanja je otpisan na sjednici Upravnog vijeća. Sva potraživanja koja su ostala odnose se na 2023. godinu. </w:t>
      </w:r>
    </w:p>
    <w:p w14:paraId="772C0CE7" w14:textId="77777777" w:rsidR="00C30691" w:rsidRDefault="00C30691" w:rsidP="00C30691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DF45A4F" w14:textId="0A0D6847" w:rsidR="00256F8D" w:rsidRPr="00371D2C" w:rsidRDefault="00A2033F" w:rsidP="00C30691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1D2C">
        <w:rPr>
          <w:rFonts w:ascii="Times New Roman" w:hAnsi="Times New Roman"/>
          <w:sz w:val="24"/>
          <w:szCs w:val="24"/>
        </w:rPr>
        <w:t xml:space="preserve"> Rashodi budućih rashoda i ned</w:t>
      </w:r>
      <w:r w:rsidR="00BC1693" w:rsidRPr="00371D2C">
        <w:rPr>
          <w:rFonts w:ascii="Times New Roman" w:hAnsi="Times New Roman"/>
          <w:sz w:val="24"/>
          <w:szCs w:val="24"/>
        </w:rPr>
        <w:t xml:space="preserve">ospjela naplata prihoda </w:t>
      </w:r>
      <w:r w:rsidR="006C543C" w:rsidRPr="00371D2C">
        <w:rPr>
          <w:rFonts w:ascii="Times New Roman" w:hAnsi="Times New Roman"/>
          <w:sz w:val="24"/>
          <w:szCs w:val="24"/>
        </w:rPr>
        <w:t>( šifra 19</w:t>
      </w:r>
      <w:r w:rsidRPr="00371D2C">
        <w:rPr>
          <w:rFonts w:ascii="Times New Roman" w:hAnsi="Times New Roman"/>
          <w:sz w:val="24"/>
          <w:szCs w:val="24"/>
        </w:rPr>
        <w:t>) iznosi</w:t>
      </w:r>
      <w:r w:rsidR="000968A4" w:rsidRPr="00371D2C">
        <w:rPr>
          <w:rFonts w:ascii="Times New Roman" w:hAnsi="Times New Roman"/>
          <w:sz w:val="24"/>
          <w:szCs w:val="24"/>
        </w:rPr>
        <w:t xml:space="preserve"> </w:t>
      </w:r>
      <w:r w:rsidR="00F25151" w:rsidRPr="00371D2C">
        <w:rPr>
          <w:rFonts w:ascii="Times New Roman" w:hAnsi="Times New Roman"/>
          <w:sz w:val="24"/>
          <w:szCs w:val="24"/>
        </w:rPr>
        <w:t>32.543,30 €</w:t>
      </w:r>
      <w:r w:rsidR="00256F8D" w:rsidRPr="00371D2C">
        <w:rPr>
          <w:rFonts w:ascii="Times New Roman" w:hAnsi="Times New Roman"/>
          <w:sz w:val="24"/>
          <w:szCs w:val="24"/>
        </w:rPr>
        <w:t>,</w:t>
      </w:r>
      <w:r w:rsidR="00F25151" w:rsidRPr="00371D2C">
        <w:rPr>
          <w:rFonts w:ascii="Times New Roman" w:hAnsi="Times New Roman"/>
          <w:sz w:val="24"/>
          <w:szCs w:val="24"/>
        </w:rPr>
        <w:t xml:space="preserve"> </w:t>
      </w:r>
      <w:r w:rsidR="00256F8D" w:rsidRPr="00371D2C">
        <w:rPr>
          <w:rFonts w:ascii="Times New Roman" w:hAnsi="Times New Roman"/>
          <w:sz w:val="24"/>
          <w:szCs w:val="24"/>
        </w:rPr>
        <w:t xml:space="preserve"> a odnosi se na : </w:t>
      </w:r>
    </w:p>
    <w:tbl>
      <w:tblPr>
        <w:tblStyle w:val="TableGrid1"/>
        <w:tblW w:w="0" w:type="auto"/>
        <w:tblInd w:w="534" w:type="dxa"/>
        <w:tblLook w:val="04A0" w:firstRow="1" w:lastRow="0" w:firstColumn="1" w:lastColumn="0" w:noHBand="0" w:noVBand="1"/>
      </w:tblPr>
      <w:tblGrid>
        <w:gridCol w:w="2486"/>
        <w:gridCol w:w="3021"/>
        <w:gridCol w:w="3021"/>
      </w:tblGrid>
      <w:tr w:rsidR="00256F8D" w:rsidRPr="00E37FDD" w14:paraId="0A7D1BFC" w14:textId="77777777" w:rsidTr="00256F8D">
        <w:tc>
          <w:tcPr>
            <w:tcW w:w="2486" w:type="dxa"/>
            <w:shd w:val="clear" w:color="auto" w:fill="EEECE1" w:themeFill="background2"/>
          </w:tcPr>
          <w:p w14:paraId="62396FB9" w14:textId="77777777" w:rsidR="00256F8D" w:rsidRPr="00E37FDD" w:rsidRDefault="00256F8D" w:rsidP="00256F8D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sz w:val="24"/>
                <w:szCs w:val="24"/>
                <w:lang w:eastAsia="hr-HR"/>
              </w:rPr>
              <w:t>Podskupina</w:t>
            </w:r>
          </w:p>
        </w:tc>
        <w:tc>
          <w:tcPr>
            <w:tcW w:w="3021" w:type="dxa"/>
            <w:shd w:val="clear" w:color="auto" w:fill="EEECE1" w:themeFill="background2"/>
          </w:tcPr>
          <w:p w14:paraId="5080030B" w14:textId="77777777" w:rsidR="00256F8D" w:rsidRPr="00E37FDD" w:rsidRDefault="00256F8D" w:rsidP="00256F8D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sz w:val="24"/>
                <w:szCs w:val="24"/>
                <w:lang w:eastAsia="hr-HR"/>
              </w:rPr>
              <w:t>Opis</w:t>
            </w:r>
          </w:p>
        </w:tc>
        <w:tc>
          <w:tcPr>
            <w:tcW w:w="3021" w:type="dxa"/>
            <w:shd w:val="clear" w:color="auto" w:fill="EEECE1" w:themeFill="background2"/>
          </w:tcPr>
          <w:p w14:paraId="5A0199FB" w14:textId="77777777" w:rsidR="00256F8D" w:rsidRPr="00E37FDD" w:rsidRDefault="00256F8D" w:rsidP="00256F8D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sz w:val="24"/>
                <w:szCs w:val="24"/>
                <w:lang w:eastAsia="hr-HR"/>
              </w:rPr>
              <w:t>Iznos</w:t>
            </w:r>
          </w:p>
        </w:tc>
      </w:tr>
      <w:tr w:rsidR="00256F8D" w:rsidRPr="00E37FDD" w14:paraId="2B73E30F" w14:textId="77777777" w:rsidTr="00256F8D">
        <w:tc>
          <w:tcPr>
            <w:tcW w:w="2486" w:type="dxa"/>
            <w:shd w:val="clear" w:color="auto" w:fill="EEECE1" w:themeFill="background2"/>
          </w:tcPr>
          <w:p w14:paraId="7CA7584D" w14:textId="77777777" w:rsidR="00256F8D" w:rsidRPr="00E37FDD" w:rsidRDefault="00256F8D" w:rsidP="00256F8D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>191</w:t>
            </w:r>
          </w:p>
        </w:tc>
        <w:tc>
          <w:tcPr>
            <w:tcW w:w="6042" w:type="dxa"/>
            <w:gridSpan w:val="2"/>
            <w:shd w:val="clear" w:color="auto" w:fill="EEECE1" w:themeFill="background2"/>
          </w:tcPr>
          <w:p w14:paraId="3AF3864C" w14:textId="77777777" w:rsidR="00256F8D" w:rsidRPr="00E37FDD" w:rsidRDefault="00256F8D" w:rsidP="00256F8D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Unaprijed plaćeni rashodi budućih razdoblja </w:t>
            </w:r>
          </w:p>
        </w:tc>
      </w:tr>
      <w:tr w:rsidR="00256F8D" w:rsidRPr="00E37FDD" w14:paraId="47349342" w14:textId="77777777" w:rsidTr="00256F8D">
        <w:tc>
          <w:tcPr>
            <w:tcW w:w="2486" w:type="dxa"/>
          </w:tcPr>
          <w:p w14:paraId="17DA7AF0" w14:textId="77777777" w:rsidR="00256F8D" w:rsidRPr="00E37FDD" w:rsidRDefault="00256F8D" w:rsidP="00256F8D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hr-HR"/>
              </w:rPr>
            </w:pPr>
          </w:p>
        </w:tc>
        <w:tc>
          <w:tcPr>
            <w:tcW w:w="3021" w:type="dxa"/>
          </w:tcPr>
          <w:p w14:paraId="33AAFD6A" w14:textId="77777777" w:rsidR="00256F8D" w:rsidRPr="00E37FDD" w:rsidRDefault="00256F8D" w:rsidP="00256F8D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sz w:val="24"/>
                <w:szCs w:val="24"/>
                <w:lang w:eastAsia="hr-HR"/>
              </w:rPr>
              <w:t xml:space="preserve">Premija osiguranja </w:t>
            </w:r>
          </w:p>
        </w:tc>
        <w:tc>
          <w:tcPr>
            <w:tcW w:w="3021" w:type="dxa"/>
          </w:tcPr>
          <w:p w14:paraId="41C89623" w14:textId="576CE026" w:rsidR="00256F8D" w:rsidRPr="00E37FDD" w:rsidRDefault="00F25151" w:rsidP="00256F8D">
            <w:pPr>
              <w:spacing w:after="0" w:line="240" w:lineRule="auto"/>
              <w:jc w:val="right"/>
              <w:rPr>
                <w:rFonts w:eastAsiaTheme="minorHAnsi"/>
                <w:sz w:val="24"/>
                <w:szCs w:val="24"/>
                <w:lang w:eastAsia="hr-HR"/>
              </w:rPr>
            </w:pPr>
            <w:r>
              <w:rPr>
                <w:rFonts w:eastAsiaTheme="minorHAnsi"/>
                <w:sz w:val="24"/>
                <w:szCs w:val="24"/>
                <w:lang w:eastAsia="hr-HR"/>
              </w:rPr>
              <w:t>824,64 €</w:t>
            </w:r>
            <w:r w:rsidR="006C543C" w:rsidRPr="00E37FDD">
              <w:rPr>
                <w:rFonts w:eastAsia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256F8D" w:rsidRPr="00E37FDD" w14:paraId="2FF15665" w14:textId="77777777" w:rsidTr="00256F8D">
        <w:tc>
          <w:tcPr>
            <w:tcW w:w="2486" w:type="dxa"/>
          </w:tcPr>
          <w:p w14:paraId="47021CF3" w14:textId="77777777" w:rsidR="00256F8D" w:rsidRPr="00E37FDD" w:rsidRDefault="00256F8D" w:rsidP="00256F8D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hr-HR"/>
              </w:rPr>
            </w:pPr>
          </w:p>
        </w:tc>
        <w:tc>
          <w:tcPr>
            <w:tcW w:w="3021" w:type="dxa"/>
          </w:tcPr>
          <w:p w14:paraId="371D652D" w14:textId="77777777" w:rsidR="00256F8D" w:rsidRPr="00E37FDD" w:rsidRDefault="00256F8D" w:rsidP="00256F8D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sz w:val="24"/>
                <w:szCs w:val="24"/>
                <w:lang w:eastAsia="hr-HR"/>
              </w:rPr>
              <w:t xml:space="preserve">Usluge registracije vozila </w:t>
            </w:r>
          </w:p>
        </w:tc>
        <w:tc>
          <w:tcPr>
            <w:tcW w:w="3021" w:type="dxa"/>
          </w:tcPr>
          <w:p w14:paraId="7DBF5373" w14:textId="336C1FEA" w:rsidR="00256F8D" w:rsidRPr="00E37FDD" w:rsidRDefault="00F25151" w:rsidP="00256F8D">
            <w:pPr>
              <w:spacing w:after="0" w:line="240" w:lineRule="auto"/>
              <w:jc w:val="right"/>
              <w:rPr>
                <w:rFonts w:eastAsiaTheme="minorHAnsi"/>
                <w:sz w:val="24"/>
                <w:szCs w:val="24"/>
                <w:lang w:eastAsia="hr-HR"/>
              </w:rPr>
            </w:pPr>
            <w:r>
              <w:rPr>
                <w:rFonts w:eastAsiaTheme="minorHAnsi"/>
                <w:sz w:val="24"/>
                <w:szCs w:val="24"/>
                <w:lang w:eastAsia="hr-HR"/>
              </w:rPr>
              <w:t>321,54 €</w:t>
            </w:r>
            <w:r w:rsidR="006C543C" w:rsidRPr="00E37FDD">
              <w:rPr>
                <w:rFonts w:eastAsia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256F8D" w:rsidRPr="00E37FDD" w14:paraId="71D814D3" w14:textId="77777777" w:rsidTr="00256F8D">
        <w:tc>
          <w:tcPr>
            <w:tcW w:w="2486" w:type="dxa"/>
          </w:tcPr>
          <w:p w14:paraId="588C1EA8" w14:textId="77777777" w:rsidR="00256F8D" w:rsidRPr="00E37FDD" w:rsidRDefault="00256F8D" w:rsidP="00256F8D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hr-HR"/>
              </w:rPr>
            </w:pPr>
          </w:p>
        </w:tc>
        <w:tc>
          <w:tcPr>
            <w:tcW w:w="3021" w:type="dxa"/>
          </w:tcPr>
          <w:p w14:paraId="1280F531" w14:textId="77777777" w:rsidR="00256F8D" w:rsidRPr="00E37FDD" w:rsidRDefault="00256F8D" w:rsidP="00256F8D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sz w:val="24"/>
                <w:szCs w:val="24"/>
                <w:lang w:eastAsia="hr-HR"/>
              </w:rPr>
              <w:t xml:space="preserve">Pretplata na časopise </w:t>
            </w:r>
          </w:p>
        </w:tc>
        <w:tc>
          <w:tcPr>
            <w:tcW w:w="3021" w:type="dxa"/>
          </w:tcPr>
          <w:p w14:paraId="784B0A53" w14:textId="62051C74" w:rsidR="00256F8D" w:rsidRPr="00E37FDD" w:rsidRDefault="00F25151" w:rsidP="00256F8D">
            <w:pPr>
              <w:spacing w:after="0" w:line="240" w:lineRule="auto"/>
              <w:jc w:val="right"/>
              <w:rPr>
                <w:rFonts w:eastAsiaTheme="minorHAnsi"/>
                <w:sz w:val="24"/>
                <w:szCs w:val="24"/>
                <w:lang w:eastAsia="hr-HR"/>
              </w:rPr>
            </w:pPr>
            <w:r>
              <w:rPr>
                <w:rFonts w:eastAsiaTheme="minorHAnsi"/>
                <w:sz w:val="24"/>
                <w:szCs w:val="24"/>
                <w:lang w:eastAsia="hr-HR"/>
              </w:rPr>
              <w:t>624,05 €</w:t>
            </w:r>
            <w:r w:rsidR="006C543C" w:rsidRPr="00E37FDD">
              <w:rPr>
                <w:rFonts w:eastAsia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256F8D" w:rsidRPr="00E37FDD" w14:paraId="4B001535" w14:textId="77777777" w:rsidTr="00256F8D">
        <w:tc>
          <w:tcPr>
            <w:tcW w:w="2486" w:type="dxa"/>
          </w:tcPr>
          <w:p w14:paraId="09A3DA77" w14:textId="77777777" w:rsidR="00256F8D" w:rsidRPr="00E37FDD" w:rsidRDefault="00256F8D" w:rsidP="00256F8D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hr-HR"/>
              </w:rPr>
            </w:pPr>
          </w:p>
        </w:tc>
        <w:tc>
          <w:tcPr>
            <w:tcW w:w="3021" w:type="dxa"/>
          </w:tcPr>
          <w:p w14:paraId="6E00CBCA" w14:textId="3FD44C7D" w:rsidR="00256F8D" w:rsidRPr="00E37FDD" w:rsidRDefault="00256F8D" w:rsidP="00256F8D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hr-HR"/>
              </w:rPr>
            </w:pPr>
          </w:p>
        </w:tc>
        <w:tc>
          <w:tcPr>
            <w:tcW w:w="3021" w:type="dxa"/>
          </w:tcPr>
          <w:p w14:paraId="2F96E5F1" w14:textId="2395AB2B" w:rsidR="00256F8D" w:rsidRPr="00E37FDD" w:rsidRDefault="00256F8D" w:rsidP="00256F8D">
            <w:pPr>
              <w:spacing w:after="0" w:line="240" w:lineRule="auto"/>
              <w:jc w:val="right"/>
              <w:rPr>
                <w:rFonts w:eastAsiaTheme="minorHAnsi"/>
                <w:sz w:val="24"/>
                <w:szCs w:val="24"/>
                <w:lang w:eastAsia="hr-HR"/>
              </w:rPr>
            </w:pPr>
          </w:p>
        </w:tc>
      </w:tr>
      <w:tr w:rsidR="00347B90" w:rsidRPr="00E37FDD" w14:paraId="695E25E0" w14:textId="77777777" w:rsidTr="00256F8D">
        <w:tc>
          <w:tcPr>
            <w:tcW w:w="2486" w:type="dxa"/>
          </w:tcPr>
          <w:p w14:paraId="5D3A771B" w14:textId="77777777" w:rsidR="00256F8D" w:rsidRPr="00E37FDD" w:rsidRDefault="00256F8D" w:rsidP="00256F8D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hr-HR"/>
              </w:rPr>
            </w:pPr>
          </w:p>
        </w:tc>
        <w:tc>
          <w:tcPr>
            <w:tcW w:w="3021" w:type="dxa"/>
          </w:tcPr>
          <w:p w14:paraId="26F83362" w14:textId="77777777" w:rsidR="00256F8D" w:rsidRPr="00E37FDD" w:rsidRDefault="00256F8D" w:rsidP="00256F8D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3021" w:type="dxa"/>
          </w:tcPr>
          <w:p w14:paraId="1AD7F1A6" w14:textId="700088B9" w:rsidR="00256F8D" w:rsidRPr="00E37FDD" w:rsidRDefault="00F25151" w:rsidP="00256F8D">
            <w:pPr>
              <w:spacing w:after="0" w:line="240" w:lineRule="auto"/>
              <w:jc w:val="right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>1.773,23 €</w:t>
            </w:r>
          </w:p>
        </w:tc>
      </w:tr>
      <w:tr w:rsidR="00256F8D" w:rsidRPr="00E37FDD" w14:paraId="33BD6D4C" w14:textId="77777777" w:rsidTr="00256F8D">
        <w:tc>
          <w:tcPr>
            <w:tcW w:w="2486" w:type="dxa"/>
          </w:tcPr>
          <w:p w14:paraId="5BDFE188" w14:textId="77777777" w:rsidR="00256F8D" w:rsidRPr="00E37FDD" w:rsidRDefault="00256F8D" w:rsidP="00256F8D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>193</w:t>
            </w:r>
          </w:p>
        </w:tc>
        <w:tc>
          <w:tcPr>
            <w:tcW w:w="6042" w:type="dxa"/>
            <w:gridSpan w:val="2"/>
          </w:tcPr>
          <w:p w14:paraId="36DC1279" w14:textId="77777777" w:rsidR="00256F8D" w:rsidRPr="00E37FDD" w:rsidRDefault="00256F8D" w:rsidP="00256F8D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Kontinuirani rashodi budućih razdoblja </w:t>
            </w:r>
          </w:p>
        </w:tc>
      </w:tr>
      <w:tr w:rsidR="00256F8D" w:rsidRPr="00E37FDD" w14:paraId="66F08495" w14:textId="77777777" w:rsidTr="00256F8D">
        <w:tc>
          <w:tcPr>
            <w:tcW w:w="2486" w:type="dxa"/>
          </w:tcPr>
          <w:p w14:paraId="0516BF13" w14:textId="77777777" w:rsidR="00256F8D" w:rsidRPr="00E37FDD" w:rsidRDefault="00256F8D" w:rsidP="00256F8D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021" w:type="dxa"/>
          </w:tcPr>
          <w:p w14:paraId="54ACF3CC" w14:textId="17029BC8" w:rsidR="00256F8D" w:rsidRPr="00E37FDD" w:rsidRDefault="00256F8D" w:rsidP="00256F8D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sz w:val="24"/>
                <w:szCs w:val="24"/>
                <w:lang w:eastAsia="hr-HR"/>
              </w:rPr>
              <w:t>Obračun plaće za 12-202</w:t>
            </w:r>
            <w:r w:rsidR="00F25151">
              <w:rPr>
                <w:rFonts w:eastAsiaTheme="minorHAnsi"/>
                <w:sz w:val="24"/>
                <w:szCs w:val="24"/>
                <w:lang w:eastAsia="hr-HR"/>
              </w:rPr>
              <w:t>3</w:t>
            </w:r>
            <w:r w:rsidRPr="00E37FDD">
              <w:rPr>
                <w:rFonts w:eastAsia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3021" w:type="dxa"/>
          </w:tcPr>
          <w:p w14:paraId="0A11C649" w14:textId="180F86EA" w:rsidR="00256F8D" w:rsidRPr="00E37FDD" w:rsidRDefault="00F25151" w:rsidP="00256F8D">
            <w:pPr>
              <w:spacing w:after="0" w:line="240" w:lineRule="auto"/>
              <w:jc w:val="right"/>
              <w:rPr>
                <w:rFonts w:eastAsiaTheme="minorHAnsi"/>
                <w:sz w:val="24"/>
                <w:szCs w:val="24"/>
                <w:lang w:eastAsia="hr-HR"/>
              </w:rPr>
            </w:pPr>
            <w:r>
              <w:rPr>
                <w:rFonts w:eastAsiaTheme="minorHAnsi"/>
                <w:sz w:val="24"/>
                <w:szCs w:val="24"/>
                <w:lang w:eastAsia="hr-HR"/>
              </w:rPr>
              <w:t>18.813,02 €</w:t>
            </w:r>
          </w:p>
        </w:tc>
      </w:tr>
      <w:tr w:rsidR="00256F8D" w:rsidRPr="00E37FDD" w14:paraId="7A6281D4" w14:textId="77777777" w:rsidTr="00683B80">
        <w:trPr>
          <w:trHeight w:val="396"/>
        </w:trPr>
        <w:tc>
          <w:tcPr>
            <w:tcW w:w="2486" w:type="dxa"/>
          </w:tcPr>
          <w:p w14:paraId="341B2C75" w14:textId="77777777" w:rsidR="00256F8D" w:rsidRPr="00E37FDD" w:rsidRDefault="00256F8D" w:rsidP="00256F8D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021" w:type="dxa"/>
          </w:tcPr>
          <w:p w14:paraId="118566AA" w14:textId="7430B8EF" w:rsidR="00256F8D" w:rsidRPr="00E37FDD" w:rsidRDefault="00256F8D" w:rsidP="00256F8D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sz w:val="24"/>
                <w:szCs w:val="24"/>
                <w:lang w:eastAsia="hr-HR"/>
              </w:rPr>
              <w:t>Obveze za materijalne rashode</w:t>
            </w:r>
          </w:p>
        </w:tc>
        <w:tc>
          <w:tcPr>
            <w:tcW w:w="3021" w:type="dxa"/>
          </w:tcPr>
          <w:p w14:paraId="45C03949" w14:textId="06C68A29" w:rsidR="00256F8D" w:rsidRPr="00E37FDD" w:rsidRDefault="00256F8D" w:rsidP="000968A4">
            <w:pPr>
              <w:tabs>
                <w:tab w:val="left" w:pos="1910"/>
              </w:tabs>
              <w:spacing w:after="0" w:line="240" w:lineRule="auto"/>
              <w:jc w:val="right"/>
              <w:rPr>
                <w:rFonts w:eastAsiaTheme="minorHAnsi"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sz w:val="24"/>
                <w:szCs w:val="24"/>
                <w:lang w:eastAsia="hr-HR"/>
              </w:rPr>
              <w:t xml:space="preserve">                                </w:t>
            </w:r>
            <w:r w:rsidR="00F25151">
              <w:rPr>
                <w:rFonts w:eastAsiaTheme="minorHAnsi"/>
                <w:sz w:val="24"/>
                <w:szCs w:val="24"/>
                <w:lang w:eastAsia="hr-HR"/>
              </w:rPr>
              <w:t>11.957,05 €</w:t>
            </w:r>
            <w:r w:rsidRPr="00E37FDD">
              <w:rPr>
                <w:rFonts w:eastAsia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256F8D" w:rsidRPr="00E37FDD" w14:paraId="2E7E79E0" w14:textId="77777777" w:rsidTr="00256F8D">
        <w:tc>
          <w:tcPr>
            <w:tcW w:w="2486" w:type="dxa"/>
          </w:tcPr>
          <w:p w14:paraId="301B99D4" w14:textId="77777777" w:rsidR="00256F8D" w:rsidRPr="00E37FDD" w:rsidRDefault="00256F8D" w:rsidP="00256F8D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021" w:type="dxa"/>
          </w:tcPr>
          <w:p w14:paraId="2DE91E94" w14:textId="77777777" w:rsidR="00256F8D" w:rsidRPr="00E37FDD" w:rsidRDefault="00256F8D" w:rsidP="00256F8D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3021" w:type="dxa"/>
          </w:tcPr>
          <w:p w14:paraId="6346CEF5" w14:textId="4949CDDD" w:rsidR="00256F8D" w:rsidRPr="00E37FDD" w:rsidRDefault="00F25151" w:rsidP="000968A4">
            <w:pPr>
              <w:spacing w:after="0" w:line="240" w:lineRule="auto"/>
              <w:jc w:val="right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>30.770,07 €</w:t>
            </w:r>
          </w:p>
        </w:tc>
      </w:tr>
    </w:tbl>
    <w:p w14:paraId="45165D4B" w14:textId="77777777" w:rsidR="00256F8D" w:rsidRPr="00E37FDD" w:rsidRDefault="00256F8D" w:rsidP="00256F8D">
      <w:pPr>
        <w:pStyle w:val="Odlomakpopisa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36F079" w14:textId="77777777" w:rsidR="000C271C" w:rsidRDefault="000C271C" w:rsidP="007053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113DDE1" w14:textId="77777777" w:rsidR="00B475F7" w:rsidRDefault="00B475F7" w:rsidP="007053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3AC9E20" w14:textId="77777777" w:rsidR="00B475F7" w:rsidRDefault="00B475F7" w:rsidP="007053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82A5841" w14:textId="77777777" w:rsidR="00B475F7" w:rsidRDefault="00B475F7" w:rsidP="007053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605D4B3" w14:textId="203B25EA" w:rsidR="00010B45" w:rsidRPr="00E37FDD" w:rsidRDefault="00010B45" w:rsidP="007053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lastRenderedPageBreak/>
        <w:t xml:space="preserve">OBVEZE  I VLASTITI IZVORI </w:t>
      </w:r>
    </w:p>
    <w:p w14:paraId="28BD9153" w14:textId="3125D914" w:rsidR="00911CA6" w:rsidRPr="00E37FDD" w:rsidRDefault="000968A4" w:rsidP="007E6268">
      <w:pPr>
        <w:pStyle w:val="Odlomakpopisa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Obveze (</w:t>
      </w:r>
      <w:r w:rsidR="006C543C" w:rsidRPr="00E37FDD">
        <w:rPr>
          <w:rFonts w:ascii="Times New Roman" w:hAnsi="Times New Roman"/>
          <w:sz w:val="24"/>
          <w:szCs w:val="24"/>
        </w:rPr>
        <w:t xml:space="preserve">šifra 2 </w:t>
      </w:r>
      <w:r w:rsidR="00010B45" w:rsidRPr="00E37FDD">
        <w:rPr>
          <w:rFonts w:ascii="Times New Roman" w:hAnsi="Times New Roman"/>
          <w:sz w:val="24"/>
          <w:szCs w:val="24"/>
        </w:rPr>
        <w:t>)  sa stanje</w:t>
      </w:r>
      <w:r w:rsidR="00683B80" w:rsidRPr="00E37FDD">
        <w:rPr>
          <w:rFonts w:ascii="Times New Roman" w:hAnsi="Times New Roman"/>
          <w:sz w:val="24"/>
          <w:szCs w:val="24"/>
        </w:rPr>
        <w:t>m 31.12.202</w:t>
      </w:r>
      <w:r w:rsidR="00F25151">
        <w:rPr>
          <w:rFonts w:ascii="Times New Roman" w:hAnsi="Times New Roman"/>
          <w:sz w:val="24"/>
          <w:szCs w:val="24"/>
        </w:rPr>
        <w:t>3</w:t>
      </w:r>
      <w:r w:rsidR="007E6268" w:rsidRPr="00E37FDD">
        <w:rPr>
          <w:rFonts w:ascii="Times New Roman" w:hAnsi="Times New Roman"/>
          <w:sz w:val="24"/>
          <w:szCs w:val="24"/>
        </w:rPr>
        <w:t>. iznose</w:t>
      </w:r>
      <w:r w:rsidRPr="00E37FDD">
        <w:rPr>
          <w:rFonts w:ascii="Times New Roman" w:hAnsi="Times New Roman"/>
          <w:sz w:val="24"/>
          <w:szCs w:val="24"/>
        </w:rPr>
        <w:t xml:space="preserve"> </w:t>
      </w:r>
      <w:r w:rsidR="00F25151">
        <w:rPr>
          <w:rFonts w:ascii="Times New Roman" w:hAnsi="Times New Roman"/>
          <w:sz w:val="24"/>
          <w:szCs w:val="24"/>
        </w:rPr>
        <w:t>54.969,02 €.</w:t>
      </w:r>
    </w:p>
    <w:p w14:paraId="502E2D35" w14:textId="4D7A37E2" w:rsidR="00010B45" w:rsidRPr="00E37FDD" w:rsidRDefault="00911CA6" w:rsidP="007E6268">
      <w:pPr>
        <w:pStyle w:val="Odlomakpopisa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O</w:t>
      </w:r>
      <w:r w:rsidR="00010B45" w:rsidRPr="00E37FDD">
        <w:rPr>
          <w:rFonts w:ascii="Times New Roman" w:hAnsi="Times New Roman"/>
          <w:sz w:val="24"/>
          <w:szCs w:val="24"/>
        </w:rPr>
        <w:t>bveze za rashode poslovanja u iznosu od</w:t>
      </w:r>
      <w:r w:rsidR="00142EFF" w:rsidRPr="00E37FDD">
        <w:rPr>
          <w:rFonts w:ascii="Times New Roman" w:hAnsi="Times New Roman"/>
          <w:sz w:val="24"/>
          <w:szCs w:val="24"/>
        </w:rPr>
        <w:t xml:space="preserve"> </w:t>
      </w:r>
      <w:r w:rsidR="000129B3">
        <w:rPr>
          <w:rFonts w:ascii="Times New Roman" w:hAnsi="Times New Roman"/>
          <w:sz w:val="24"/>
          <w:szCs w:val="24"/>
        </w:rPr>
        <w:t>54.969,02</w:t>
      </w:r>
      <w:r w:rsidR="00010B45" w:rsidRPr="00E37FDD">
        <w:rPr>
          <w:rFonts w:ascii="Times New Roman" w:hAnsi="Times New Roman"/>
          <w:sz w:val="24"/>
          <w:szCs w:val="24"/>
        </w:rPr>
        <w:t xml:space="preserve"> </w:t>
      </w:r>
      <w:r w:rsidR="000129B3">
        <w:rPr>
          <w:rFonts w:ascii="Times New Roman" w:hAnsi="Times New Roman"/>
          <w:sz w:val="24"/>
          <w:szCs w:val="24"/>
        </w:rPr>
        <w:t>€</w:t>
      </w:r>
      <w:r w:rsidR="00142EFF" w:rsidRPr="00E37FDD">
        <w:rPr>
          <w:rFonts w:ascii="Times New Roman" w:hAnsi="Times New Roman"/>
          <w:sz w:val="24"/>
          <w:szCs w:val="24"/>
        </w:rPr>
        <w:t xml:space="preserve"> (</w:t>
      </w:r>
      <w:r w:rsidR="006C543C" w:rsidRPr="00E37FDD">
        <w:rPr>
          <w:rFonts w:ascii="Times New Roman" w:hAnsi="Times New Roman"/>
          <w:sz w:val="24"/>
          <w:szCs w:val="24"/>
        </w:rPr>
        <w:t>šifra 23</w:t>
      </w:r>
      <w:r w:rsidR="00142EFF" w:rsidRPr="00E37FDD">
        <w:rPr>
          <w:rFonts w:ascii="Times New Roman" w:hAnsi="Times New Roman"/>
          <w:sz w:val="24"/>
          <w:szCs w:val="24"/>
        </w:rPr>
        <w:t>)</w:t>
      </w:r>
      <w:r w:rsidR="00010B45" w:rsidRPr="00E37FDD">
        <w:rPr>
          <w:rFonts w:ascii="Times New Roman" w:hAnsi="Times New Roman"/>
          <w:sz w:val="24"/>
          <w:szCs w:val="24"/>
        </w:rPr>
        <w:t xml:space="preserve"> Dio obveza odnosi se na o</w:t>
      </w:r>
      <w:r w:rsidR="00683B80" w:rsidRPr="00E37FDD">
        <w:rPr>
          <w:rFonts w:ascii="Times New Roman" w:hAnsi="Times New Roman"/>
          <w:sz w:val="24"/>
          <w:szCs w:val="24"/>
        </w:rPr>
        <w:t>bveze za zaposlene (plaća 12/202</w:t>
      </w:r>
      <w:r w:rsidR="000129B3">
        <w:rPr>
          <w:rFonts w:ascii="Times New Roman" w:hAnsi="Times New Roman"/>
          <w:sz w:val="24"/>
          <w:szCs w:val="24"/>
        </w:rPr>
        <w:t>3</w:t>
      </w:r>
      <w:r w:rsidR="00142EFF" w:rsidRPr="00E37FDD">
        <w:rPr>
          <w:rFonts w:ascii="Times New Roman" w:hAnsi="Times New Roman"/>
          <w:sz w:val="24"/>
          <w:szCs w:val="24"/>
        </w:rPr>
        <w:t>.</w:t>
      </w:r>
      <w:r w:rsidR="00010B45" w:rsidRPr="00E37FDD">
        <w:rPr>
          <w:rFonts w:ascii="Times New Roman" w:hAnsi="Times New Roman"/>
          <w:sz w:val="24"/>
          <w:szCs w:val="24"/>
        </w:rPr>
        <w:t>), obveze za materijalne rashode (režije, usluge…)</w:t>
      </w:r>
    </w:p>
    <w:p w14:paraId="5381343F" w14:textId="321338A0" w:rsidR="00142EFF" w:rsidRPr="00E37FDD" w:rsidRDefault="00010B45" w:rsidP="004A1128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Ostale tekuće obveze</w:t>
      </w:r>
      <w:r w:rsidR="00142EFF" w:rsidRPr="00E37FDD">
        <w:rPr>
          <w:rFonts w:ascii="Times New Roman" w:hAnsi="Times New Roman"/>
          <w:sz w:val="24"/>
          <w:szCs w:val="24"/>
        </w:rPr>
        <w:t xml:space="preserve"> </w:t>
      </w:r>
      <w:r w:rsidR="006C543C" w:rsidRPr="00E37FDD">
        <w:rPr>
          <w:rFonts w:ascii="Times New Roman" w:hAnsi="Times New Roman"/>
          <w:sz w:val="24"/>
          <w:szCs w:val="24"/>
        </w:rPr>
        <w:t>(šifra 239</w:t>
      </w:r>
      <w:r w:rsidR="00142EFF" w:rsidRPr="00E37FDD">
        <w:rPr>
          <w:rFonts w:ascii="Times New Roman" w:hAnsi="Times New Roman"/>
          <w:sz w:val="24"/>
          <w:szCs w:val="24"/>
        </w:rPr>
        <w:t>)</w:t>
      </w:r>
      <w:r w:rsidRPr="00E37FDD">
        <w:rPr>
          <w:rFonts w:ascii="Times New Roman" w:hAnsi="Times New Roman"/>
          <w:sz w:val="24"/>
          <w:szCs w:val="24"/>
        </w:rPr>
        <w:t xml:space="preserve"> u iznosu od</w:t>
      </w:r>
      <w:r w:rsidR="007E6268" w:rsidRPr="00E37FDD">
        <w:rPr>
          <w:rFonts w:ascii="Times New Roman" w:hAnsi="Times New Roman"/>
          <w:sz w:val="24"/>
          <w:szCs w:val="24"/>
        </w:rPr>
        <w:t xml:space="preserve"> </w:t>
      </w:r>
      <w:r w:rsidR="000129B3">
        <w:rPr>
          <w:rFonts w:ascii="Times New Roman" w:hAnsi="Times New Roman"/>
          <w:sz w:val="24"/>
          <w:szCs w:val="24"/>
        </w:rPr>
        <w:t>10.647,51 €</w:t>
      </w:r>
      <w:r w:rsidR="006C543C" w:rsidRPr="00E37FDD">
        <w:rPr>
          <w:rFonts w:ascii="Times New Roman" w:hAnsi="Times New Roman"/>
          <w:sz w:val="24"/>
          <w:szCs w:val="24"/>
        </w:rPr>
        <w:t xml:space="preserve"> </w:t>
      </w:r>
      <w:r w:rsidRPr="00E37FDD">
        <w:rPr>
          <w:rFonts w:ascii="Times New Roman" w:hAnsi="Times New Roman"/>
          <w:sz w:val="24"/>
          <w:szCs w:val="24"/>
        </w:rPr>
        <w:t xml:space="preserve">odnose se na </w:t>
      </w:r>
      <w:r w:rsidR="00142EFF" w:rsidRPr="00E37FDD">
        <w:rPr>
          <w:rFonts w:ascii="Times New Roman" w:hAnsi="Times New Roman"/>
          <w:sz w:val="24"/>
          <w:szCs w:val="24"/>
        </w:rPr>
        <w:t>obveze za p</w:t>
      </w:r>
      <w:r w:rsidR="003421A7" w:rsidRPr="00E37FDD">
        <w:rPr>
          <w:rFonts w:ascii="Times New Roman" w:hAnsi="Times New Roman"/>
          <w:sz w:val="24"/>
          <w:szCs w:val="24"/>
        </w:rPr>
        <w:t>o</w:t>
      </w:r>
      <w:r w:rsidR="00142EFF" w:rsidRPr="00E37FDD">
        <w:rPr>
          <w:rFonts w:ascii="Times New Roman" w:hAnsi="Times New Roman"/>
          <w:sz w:val="24"/>
          <w:szCs w:val="24"/>
        </w:rPr>
        <w:t>rez na dodanu vrijednost, obveze za pred</w:t>
      </w:r>
      <w:r w:rsidR="00BD55D7" w:rsidRPr="00E37FDD">
        <w:rPr>
          <w:rFonts w:ascii="Times New Roman" w:hAnsi="Times New Roman"/>
          <w:sz w:val="24"/>
          <w:szCs w:val="24"/>
        </w:rPr>
        <w:t>ujmove</w:t>
      </w:r>
      <w:r w:rsidR="006C543C" w:rsidRPr="00E37FDD">
        <w:rPr>
          <w:rFonts w:ascii="Times New Roman" w:hAnsi="Times New Roman"/>
          <w:sz w:val="24"/>
          <w:szCs w:val="24"/>
        </w:rPr>
        <w:t xml:space="preserve"> – uplate koje smo zapr</w:t>
      </w:r>
      <w:r w:rsidR="00754E6E" w:rsidRPr="00E37FDD">
        <w:rPr>
          <w:rFonts w:ascii="Times New Roman" w:hAnsi="Times New Roman"/>
          <w:sz w:val="24"/>
          <w:szCs w:val="24"/>
        </w:rPr>
        <w:t>i</w:t>
      </w:r>
      <w:r w:rsidR="006C543C" w:rsidRPr="00E37FDD">
        <w:rPr>
          <w:rFonts w:ascii="Times New Roman" w:hAnsi="Times New Roman"/>
          <w:sz w:val="24"/>
          <w:szCs w:val="24"/>
        </w:rPr>
        <w:t>mili po ponudama</w:t>
      </w:r>
      <w:r w:rsidR="00BD55D7" w:rsidRPr="00E37FDD">
        <w:rPr>
          <w:rFonts w:ascii="Times New Roman" w:hAnsi="Times New Roman"/>
          <w:sz w:val="24"/>
          <w:szCs w:val="24"/>
        </w:rPr>
        <w:t>, obveze za jamčevine</w:t>
      </w:r>
      <w:r w:rsidR="00754E6E" w:rsidRPr="00E37FDD">
        <w:rPr>
          <w:rFonts w:ascii="Times New Roman" w:hAnsi="Times New Roman"/>
          <w:sz w:val="24"/>
          <w:szCs w:val="24"/>
        </w:rPr>
        <w:t xml:space="preserve"> koje smo zaprimili u postupku javne nabave. </w:t>
      </w:r>
    </w:p>
    <w:p w14:paraId="2B918282" w14:textId="77777777" w:rsidR="00551925" w:rsidRPr="00E37FDD" w:rsidRDefault="00551925" w:rsidP="00551925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843ACE7" w14:textId="75B30F9A" w:rsidR="00730A78" w:rsidRPr="000129B3" w:rsidRDefault="000129B3" w:rsidP="000129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83B80" w:rsidRPr="000129B3">
        <w:rPr>
          <w:rFonts w:ascii="Times New Roman" w:hAnsi="Times New Roman"/>
          <w:sz w:val="24"/>
          <w:szCs w:val="24"/>
        </w:rPr>
        <w:t>Evidencija primljenih jamstava i garancija za 202</w:t>
      </w:r>
      <w:r>
        <w:rPr>
          <w:rFonts w:ascii="Times New Roman" w:hAnsi="Times New Roman"/>
          <w:sz w:val="24"/>
          <w:szCs w:val="24"/>
        </w:rPr>
        <w:t>3</w:t>
      </w:r>
      <w:r w:rsidR="00683B80" w:rsidRPr="000129B3">
        <w:rPr>
          <w:rFonts w:ascii="Times New Roman" w:hAnsi="Times New Roman"/>
          <w:sz w:val="24"/>
          <w:szCs w:val="24"/>
        </w:rPr>
        <w:t xml:space="preserve">. godinu: 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946"/>
        <w:gridCol w:w="1291"/>
        <w:gridCol w:w="1311"/>
        <w:gridCol w:w="1122"/>
        <w:gridCol w:w="1976"/>
        <w:gridCol w:w="1298"/>
        <w:gridCol w:w="1236"/>
      </w:tblGrid>
      <w:tr w:rsidR="001748BC" w:rsidRPr="00E37FDD" w14:paraId="472D3F3D" w14:textId="77777777" w:rsidTr="000129B3">
        <w:tc>
          <w:tcPr>
            <w:tcW w:w="851" w:type="dxa"/>
            <w:shd w:val="clear" w:color="auto" w:fill="E5B8B7" w:themeFill="accent2" w:themeFillTint="66"/>
          </w:tcPr>
          <w:p w14:paraId="68FA6727" w14:textId="77777777" w:rsidR="001748BC" w:rsidRPr="00E37FDD" w:rsidRDefault="001748BC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>Red.br.</w:t>
            </w:r>
          </w:p>
        </w:tc>
        <w:tc>
          <w:tcPr>
            <w:tcW w:w="1386" w:type="dxa"/>
            <w:shd w:val="clear" w:color="auto" w:fill="E5B8B7" w:themeFill="accent2" w:themeFillTint="66"/>
          </w:tcPr>
          <w:p w14:paraId="69543CED" w14:textId="77777777" w:rsidR="001748BC" w:rsidRPr="00E37FDD" w:rsidRDefault="001748BC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Datum </w:t>
            </w:r>
          </w:p>
        </w:tc>
        <w:tc>
          <w:tcPr>
            <w:tcW w:w="1311" w:type="dxa"/>
            <w:shd w:val="clear" w:color="auto" w:fill="E5B8B7" w:themeFill="accent2" w:themeFillTint="66"/>
          </w:tcPr>
          <w:p w14:paraId="5FB2304E" w14:textId="77777777" w:rsidR="001748BC" w:rsidRPr="00E37FDD" w:rsidRDefault="001748BC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Instrument osiguranja </w:t>
            </w:r>
          </w:p>
        </w:tc>
        <w:tc>
          <w:tcPr>
            <w:tcW w:w="1122" w:type="dxa"/>
            <w:shd w:val="clear" w:color="auto" w:fill="E5B8B7" w:themeFill="accent2" w:themeFillTint="66"/>
          </w:tcPr>
          <w:p w14:paraId="51F402DE" w14:textId="77777777" w:rsidR="001748BC" w:rsidRPr="00E37FDD" w:rsidRDefault="001748BC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Iznos </w:t>
            </w:r>
          </w:p>
        </w:tc>
        <w:tc>
          <w:tcPr>
            <w:tcW w:w="1976" w:type="dxa"/>
            <w:shd w:val="clear" w:color="auto" w:fill="E5B8B7" w:themeFill="accent2" w:themeFillTint="66"/>
          </w:tcPr>
          <w:p w14:paraId="191ED305" w14:textId="77777777" w:rsidR="001748BC" w:rsidRPr="00E37FDD" w:rsidRDefault="001748BC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Primatelj/davatelj </w:t>
            </w:r>
          </w:p>
        </w:tc>
        <w:tc>
          <w:tcPr>
            <w:tcW w:w="1298" w:type="dxa"/>
            <w:shd w:val="clear" w:color="auto" w:fill="E5B8B7" w:themeFill="accent2" w:themeFillTint="66"/>
          </w:tcPr>
          <w:p w14:paraId="4E922E86" w14:textId="77777777" w:rsidR="001748BC" w:rsidRPr="00E37FDD" w:rsidRDefault="001748BC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Namjena </w:t>
            </w:r>
          </w:p>
        </w:tc>
        <w:tc>
          <w:tcPr>
            <w:tcW w:w="1236" w:type="dxa"/>
            <w:shd w:val="clear" w:color="auto" w:fill="E5B8B7" w:themeFill="accent2" w:themeFillTint="66"/>
          </w:tcPr>
          <w:p w14:paraId="590F9E00" w14:textId="77777777" w:rsidR="001748BC" w:rsidRPr="00E37FDD" w:rsidRDefault="001748BC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Dokument </w:t>
            </w:r>
          </w:p>
        </w:tc>
      </w:tr>
      <w:tr w:rsidR="00F657DB" w:rsidRPr="00E37FDD" w14:paraId="4BB95281" w14:textId="77777777" w:rsidTr="000129B3">
        <w:tc>
          <w:tcPr>
            <w:tcW w:w="851" w:type="dxa"/>
          </w:tcPr>
          <w:p w14:paraId="2DDFEDD0" w14:textId="77777777" w:rsidR="001748BC" w:rsidRPr="00E37FDD" w:rsidRDefault="001748BC" w:rsidP="00785510">
            <w:pPr>
              <w:spacing w:after="0" w:line="240" w:lineRule="auto"/>
              <w:jc w:val="right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386" w:type="dxa"/>
          </w:tcPr>
          <w:p w14:paraId="02B31890" w14:textId="27AD10D2" w:rsidR="001748BC" w:rsidRPr="00E37FDD" w:rsidRDefault="000129B3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>23.01.2023.</w:t>
            </w:r>
          </w:p>
        </w:tc>
        <w:tc>
          <w:tcPr>
            <w:tcW w:w="1311" w:type="dxa"/>
          </w:tcPr>
          <w:p w14:paraId="2BC1F12E" w14:textId="33813EDA" w:rsidR="001748BC" w:rsidRPr="00E37FDD" w:rsidRDefault="00B626E1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Garancija </w:t>
            </w:r>
          </w:p>
        </w:tc>
        <w:tc>
          <w:tcPr>
            <w:tcW w:w="1122" w:type="dxa"/>
          </w:tcPr>
          <w:p w14:paraId="4A4E3346" w14:textId="395F9196" w:rsidR="001748BC" w:rsidRPr="00E37FDD" w:rsidRDefault="000129B3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5.146,01 € </w:t>
            </w:r>
          </w:p>
        </w:tc>
        <w:tc>
          <w:tcPr>
            <w:tcW w:w="1976" w:type="dxa"/>
          </w:tcPr>
          <w:p w14:paraId="3511F2CD" w14:textId="5E08C8BD" w:rsidR="001748BC" w:rsidRPr="00E37FDD" w:rsidRDefault="000129B3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>AKD Zaštita, Zagreb</w:t>
            </w:r>
          </w:p>
        </w:tc>
        <w:tc>
          <w:tcPr>
            <w:tcW w:w="1298" w:type="dxa"/>
          </w:tcPr>
          <w:p w14:paraId="0C9C6B4E" w14:textId="3832A879" w:rsidR="001748BC" w:rsidRPr="00E37FDD" w:rsidRDefault="00B626E1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Osiguranje </w:t>
            </w:r>
          </w:p>
        </w:tc>
        <w:tc>
          <w:tcPr>
            <w:tcW w:w="1236" w:type="dxa"/>
          </w:tcPr>
          <w:p w14:paraId="67CD5817" w14:textId="21258770" w:rsidR="001748BC" w:rsidRPr="00E37FDD" w:rsidRDefault="00B626E1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Ugovor </w:t>
            </w:r>
          </w:p>
        </w:tc>
      </w:tr>
      <w:tr w:rsidR="00F657DB" w:rsidRPr="00E37FDD" w14:paraId="4FCA4B41" w14:textId="77777777" w:rsidTr="000129B3">
        <w:tc>
          <w:tcPr>
            <w:tcW w:w="851" w:type="dxa"/>
          </w:tcPr>
          <w:p w14:paraId="1F9F0B23" w14:textId="77777777" w:rsidR="001748BC" w:rsidRPr="00E37FDD" w:rsidRDefault="001748BC" w:rsidP="00785510">
            <w:pPr>
              <w:spacing w:after="0" w:line="240" w:lineRule="auto"/>
              <w:jc w:val="right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386" w:type="dxa"/>
          </w:tcPr>
          <w:p w14:paraId="337B0340" w14:textId="7AEDD57D" w:rsidR="001748BC" w:rsidRPr="00E37FDD" w:rsidRDefault="000129B3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29.06.2023. </w:t>
            </w:r>
          </w:p>
        </w:tc>
        <w:tc>
          <w:tcPr>
            <w:tcW w:w="1311" w:type="dxa"/>
          </w:tcPr>
          <w:p w14:paraId="1138774F" w14:textId="25CBEB6B" w:rsidR="001748BC" w:rsidRPr="00E37FDD" w:rsidRDefault="00B626E1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Zadužnica </w:t>
            </w:r>
          </w:p>
        </w:tc>
        <w:tc>
          <w:tcPr>
            <w:tcW w:w="1122" w:type="dxa"/>
          </w:tcPr>
          <w:p w14:paraId="3E45C8FF" w14:textId="5FA78F23" w:rsidR="001748BC" w:rsidRPr="00E37FDD" w:rsidRDefault="000129B3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10.000,00 € </w:t>
            </w:r>
          </w:p>
        </w:tc>
        <w:tc>
          <w:tcPr>
            <w:tcW w:w="1976" w:type="dxa"/>
          </w:tcPr>
          <w:p w14:paraId="163CBA6D" w14:textId="165C7A1A" w:rsidR="001748BC" w:rsidRPr="00E37FDD" w:rsidRDefault="000129B3" w:rsidP="00BD55D7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Diversitas sustavi d.o.o., Zagreb </w:t>
            </w:r>
          </w:p>
        </w:tc>
        <w:tc>
          <w:tcPr>
            <w:tcW w:w="1298" w:type="dxa"/>
          </w:tcPr>
          <w:p w14:paraId="32C8AEA1" w14:textId="5A3B4298" w:rsidR="001748BC" w:rsidRPr="00E37FDD" w:rsidRDefault="00B626E1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Osiguranje </w:t>
            </w:r>
          </w:p>
        </w:tc>
        <w:tc>
          <w:tcPr>
            <w:tcW w:w="1236" w:type="dxa"/>
          </w:tcPr>
          <w:p w14:paraId="57E037D2" w14:textId="74B0CF2A" w:rsidR="001748BC" w:rsidRPr="00E37FDD" w:rsidRDefault="00B626E1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Ugovor </w:t>
            </w:r>
          </w:p>
        </w:tc>
      </w:tr>
      <w:tr w:rsidR="00F657DB" w:rsidRPr="00E37FDD" w14:paraId="74738EBA" w14:textId="77777777" w:rsidTr="000129B3">
        <w:tc>
          <w:tcPr>
            <w:tcW w:w="851" w:type="dxa"/>
          </w:tcPr>
          <w:p w14:paraId="54ECB804" w14:textId="28FF283A" w:rsidR="00F657DB" w:rsidRPr="00E37FDD" w:rsidRDefault="00F657DB" w:rsidP="00785510">
            <w:pPr>
              <w:spacing w:after="0" w:line="240" w:lineRule="auto"/>
              <w:jc w:val="right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3. </w:t>
            </w:r>
          </w:p>
        </w:tc>
        <w:tc>
          <w:tcPr>
            <w:tcW w:w="1386" w:type="dxa"/>
          </w:tcPr>
          <w:p w14:paraId="185C4D2B" w14:textId="6C9130CF" w:rsidR="00F657DB" w:rsidRPr="00E37FDD" w:rsidRDefault="000129B3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>18.07.2023.</w:t>
            </w:r>
          </w:p>
        </w:tc>
        <w:tc>
          <w:tcPr>
            <w:tcW w:w="1311" w:type="dxa"/>
          </w:tcPr>
          <w:p w14:paraId="28092AB0" w14:textId="08FC184E" w:rsidR="00F657DB" w:rsidRPr="00E37FDD" w:rsidRDefault="000129B3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Garancija </w:t>
            </w:r>
          </w:p>
        </w:tc>
        <w:tc>
          <w:tcPr>
            <w:tcW w:w="1122" w:type="dxa"/>
          </w:tcPr>
          <w:p w14:paraId="02B76108" w14:textId="4B7B34DF" w:rsidR="00F657DB" w:rsidRPr="00E37FDD" w:rsidRDefault="000129B3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31.576,93 € </w:t>
            </w:r>
          </w:p>
        </w:tc>
        <w:tc>
          <w:tcPr>
            <w:tcW w:w="1976" w:type="dxa"/>
          </w:tcPr>
          <w:p w14:paraId="50122122" w14:textId="58C9290D" w:rsidR="00F657DB" w:rsidRPr="00E37FDD" w:rsidRDefault="00B626E1" w:rsidP="00BD55D7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TTG d.o.o. D. Višnjica </w:t>
            </w:r>
          </w:p>
        </w:tc>
        <w:tc>
          <w:tcPr>
            <w:tcW w:w="1298" w:type="dxa"/>
          </w:tcPr>
          <w:p w14:paraId="628DFC27" w14:textId="48386149" w:rsidR="00F657DB" w:rsidRPr="00E37FDD" w:rsidRDefault="00B626E1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Osiguranje </w:t>
            </w:r>
          </w:p>
        </w:tc>
        <w:tc>
          <w:tcPr>
            <w:tcW w:w="1236" w:type="dxa"/>
          </w:tcPr>
          <w:p w14:paraId="7C0F5D19" w14:textId="06C9E736" w:rsidR="00F657DB" w:rsidRPr="00E37FDD" w:rsidRDefault="00B626E1" w:rsidP="001748BC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</w:pPr>
            <w:r w:rsidRPr="00E37FDD">
              <w:rPr>
                <w:rFonts w:eastAsiaTheme="minorHAnsi"/>
                <w:b/>
                <w:bCs/>
                <w:sz w:val="24"/>
                <w:szCs w:val="24"/>
                <w:lang w:eastAsia="hr-HR"/>
              </w:rPr>
              <w:t xml:space="preserve">Ugovor </w:t>
            </w:r>
          </w:p>
        </w:tc>
      </w:tr>
    </w:tbl>
    <w:p w14:paraId="4EACE719" w14:textId="77777777" w:rsidR="00F657DB" w:rsidRPr="00E37FDD" w:rsidRDefault="00F657DB" w:rsidP="00730A78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3921A1E" w14:textId="77777777" w:rsidR="000129B3" w:rsidRDefault="000129B3" w:rsidP="00730A78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D62C77D" w14:textId="77777777" w:rsidR="000129B3" w:rsidRDefault="000129B3" w:rsidP="00730A78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2AE778E" w14:textId="67009BB8" w:rsidR="00E95D49" w:rsidRDefault="001748BC" w:rsidP="00730A78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Potencijalne obveze po osnovi sudskih sporova u tijeku:</w:t>
      </w:r>
    </w:p>
    <w:p w14:paraId="2B7FE138" w14:textId="77777777" w:rsidR="000129B3" w:rsidRDefault="000129B3" w:rsidP="00730A78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7E312FE" w14:textId="621FE116" w:rsidR="000129B3" w:rsidRPr="00E37FDD" w:rsidRDefault="000129B3" w:rsidP="00730A78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Dvor Trakošćan nema obveze po osnovi sudskih sporova. Dana 02.11.2023. na 24. sjednici Upravnog vijeća Dvora Trakošćan, prema nalogu stečajne upraviteljice kompenzacijom je zatvoreno i otpisano dugovanje prema tvrtci Coning d.d. iz Varaždina čime više ne postoje potencijalne obveze po osnovi sudskih sporova. </w:t>
      </w:r>
    </w:p>
    <w:p w14:paraId="0CCD664F" w14:textId="4925502A" w:rsidR="00C42E9B" w:rsidRPr="00E37FDD" w:rsidRDefault="00C42E9B" w:rsidP="00730A78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EDA988D" w14:textId="77777777" w:rsidR="00E95D49" w:rsidRPr="00E37FDD" w:rsidRDefault="00E95D49" w:rsidP="00730A78">
      <w:pPr>
        <w:pStyle w:val="Odlomakpopisa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1B275F" w14:textId="77777777" w:rsidR="0066139F" w:rsidRPr="00E37FDD" w:rsidRDefault="0066139F" w:rsidP="00730A78">
      <w:pPr>
        <w:pStyle w:val="Odlomakpopisa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7FDD">
        <w:rPr>
          <w:rFonts w:ascii="Times New Roman" w:hAnsi="Times New Roman"/>
          <w:b/>
          <w:sz w:val="24"/>
          <w:szCs w:val="24"/>
        </w:rPr>
        <w:t>Višak prihoda</w:t>
      </w:r>
    </w:p>
    <w:p w14:paraId="23C252A9" w14:textId="77777777" w:rsidR="0066139F" w:rsidRPr="00E37FDD" w:rsidRDefault="0066139F" w:rsidP="00730A78">
      <w:pPr>
        <w:pStyle w:val="Odlomakpopisa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48DB48" w14:textId="2DF750DF" w:rsidR="00F81F93" w:rsidRPr="00E37FDD" w:rsidRDefault="0066139F" w:rsidP="00730A78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Podaci iskazani u bilanci nakon korekcije rezultata sukladno čl. 82. Pravilnika o proračunskom računovodstvu te je iskazan v</w:t>
      </w:r>
      <w:r w:rsidR="0054212E" w:rsidRPr="00E37FDD">
        <w:rPr>
          <w:rFonts w:ascii="Times New Roman" w:hAnsi="Times New Roman"/>
          <w:sz w:val="24"/>
          <w:szCs w:val="24"/>
        </w:rPr>
        <w:t xml:space="preserve">išak prihoda  poslovanja </w:t>
      </w:r>
      <w:r w:rsidR="003965A6" w:rsidRPr="00E37FDD">
        <w:rPr>
          <w:rFonts w:ascii="Times New Roman" w:hAnsi="Times New Roman"/>
          <w:sz w:val="24"/>
          <w:szCs w:val="24"/>
        </w:rPr>
        <w:t>( šifra 9221</w:t>
      </w:r>
      <w:r w:rsidR="0054212E" w:rsidRPr="00E37FDD">
        <w:rPr>
          <w:rFonts w:ascii="Times New Roman" w:hAnsi="Times New Roman"/>
          <w:sz w:val="24"/>
          <w:szCs w:val="24"/>
        </w:rPr>
        <w:t xml:space="preserve">) u iznosu od </w:t>
      </w:r>
      <w:r w:rsidR="00B454BB">
        <w:rPr>
          <w:rFonts w:ascii="Times New Roman" w:hAnsi="Times New Roman"/>
          <w:sz w:val="24"/>
          <w:szCs w:val="24"/>
        </w:rPr>
        <w:t>443.948,95 €,</w:t>
      </w:r>
      <w:r w:rsidRPr="00E37FDD">
        <w:rPr>
          <w:rFonts w:ascii="Times New Roman" w:hAnsi="Times New Roman"/>
          <w:sz w:val="24"/>
          <w:szCs w:val="24"/>
        </w:rPr>
        <w:t xml:space="preserve"> manjak prihoda o nefinancijske imovine</w:t>
      </w:r>
      <w:r w:rsidR="0054212E" w:rsidRPr="00E37FDD">
        <w:rPr>
          <w:rFonts w:ascii="Times New Roman" w:hAnsi="Times New Roman"/>
          <w:sz w:val="24"/>
          <w:szCs w:val="24"/>
        </w:rPr>
        <w:t xml:space="preserve"> </w:t>
      </w:r>
      <w:r w:rsidR="003965A6" w:rsidRPr="00E37FDD">
        <w:rPr>
          <w:rFonts w:ascii="Times New Roman" w:hAnsi="Times New Roman"/>
          <w:sz w:val="24"/>
          <w:szCs w:val="24"/>
        </w:rPr>
        <w:t xml:space="preserve">( šifra 92222) </w:t>
      </w:r>
      <w:r w:rsidRPr="00E37FDD">
        <w:rPr>
          <w:rFonts w:ascii="Times New Roman" w:hAnsi="Times New Roman"/>
          <w:sz w:val="24"/>
          <w:szCs w:val="24"/>
        </w:rPr>
        <w:t xml:space="preserve">) u iznosu od </w:t>
      </w:r>
      <w:r w:rsidR="00B454BB">
        <w:rPr>
          <w:rFonts w:ascii="Times New Roman" w:hAnsi="Times New Roman"/>
          <w:sz w:val="24"/>
          <w:szCs w:val="24"/>
        </w:rPr>
        <w:t xml:space="preserve">34.253,86 € i manjak primitaka od financijske imovine u iznosu od 0,64 €. </w:t>
      </w:r>
      <w:r w:rsidRPr="00E37FDD">
        <w:rPr>
          <w:rFonts w:ascii="Times New Roman" w:hAnsi="Times New Roman"/>
          <w:sz w:val="24"/>
          <w:szCs w:val="24"/>
        </w:rPr>
        <w:t xml:space="preserve"> Provedena je korekcija rezultirala viškom prihoda </w:t>
      </w:r>
      <w:r w:rsidR="00D13D27" w:rsidRPr="00E37FDD">
        <w:rPr>
          <w:rFonts w:ascii="Times New Roman" w:hAnsi="Times New Roman"/>
          <w:sz w:val="24"/>
          <w:szCs w:val="24"/>
        </w:rPr>
        <w:t xml:space="preserve"> i primitaka koji je raspoloživ u sljedećem razdoblju  u iznosu </w:t>
      </w:r>
      <w:r w:rsidRPr="00E37FDD">
        <w:rPr>
          <w:rFonts w:ascii="Times New Roman" w:hAnsi="Times New Roman"/>
          <w:sz w:val="24"/>
          <w:szCs w:val="24"/>
        </w:rPr>
        <w:t xml:space="preserve">od </w:t>
      </w:r>
      <w:r w:rsidR="00B454BB">
        <w:rPr>
          <w:rFonts w:ascii="Times New Roman" w:hAnsi="Times New Roman"/>
          <w:b/>
          <w:bCs/>
          <w:sz w:val="24"/>
          <w:szCs w:val="24"/>
        </w:rPr>
        <w:t>409.694,45 €.</w:t>
      </w:r>
    </w:p>
    <w:p w14:paraId="4E8240AE" w14:textId="77777777" w:rsidR="00E51855" w:rsidRPr="00E37FDD" w:rsidRDefault="00E51855" w:rsidP="00730A78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800"/>
        <w:gridCol w:w="1579"/>
        <w:gridCol w:w="1631"/>
        <w:gridCol w:w="2055"/>
      </w:tblGrid>
      <w:tr w:rsidR="0074511E" w:rsidRPr="00E37FDD" w14:paraId="2E56EAC2" w14:textId="77777777" w:rsidTr="0074511E">
        <w:trPr>
          <w:trHeight w:val="344"/>
        </w:trPr>
        <w:tc>
          <w:tcPr>
            <w:tcW w:w="1503" w:type="dxa"/>
            <w:shd w:val="clear" w:color="auto" w:fill="EEECE1" w:themeFill="background2"/>
          </w:tcPr>
          <w:p w14:paraId="7A396A6C" w14:textId="4D3879A5" w:rsidR="0074511E" w:rsidRPr="00E37FDD" w:rsidRDefault="0074511E" w:rsidP="008349F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 xml:space="preserve">Izv. fin. </w:t>
            </w:r>
          </w:p>
        </w:tc>
        <w:tc>
          <w:tcPr>
            <w:tcW w:w="1800" w:type="dxa"/>
            <w:shd w:val="clear" w:color="auto" w:fill="EEECE1" w:themeFill="background2"/>
          </w:tcPr>
          <w:p w14:paraId="07B49D96" w14:textId="37A60DFD" w:rsidR="0074511E" w:rsidRPr="00E37FDD" w:rsidRDefault="0074511E" w:rsidP="008349F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>92211</w:t>
            </w:r>
          </w:p>
        </w:tc>
        <w:tc>
          <w:tcPr>
            <w:tcW w:w="1579" w:type="dxa"/>
            <w:shd w:val="clear" w:color="auto" w:fill="EEECE1" w:themeFill="background2"/>
          </w:tcPr>
          <w:p w14:paraId="370E29C8" w14:textId="686839D9" w:rsidR="0074511E" w:rsidRPr="00E37FDD" w:rsidRDefault="0074511E" w:rsidP="008349F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>92222</w:t>
            </w:r>
          </w:p>
        </w:tc>
        <w:tc>
          <w:tcPr>
            <w:tcW w:w="1631" w:type="dxa"/>
            <w:shd w:val="clear" w:color="auto" w:fill="EEECE1" w:themeFill="background2"/>
          </w:tcPr>
          <w:p w14:paraId="251DFD79" w14:textId="65EC36C5" w:rsidR="0074511E" w:rsidRPr="00E37FDD" w:rsidRDefault="0074511E" w:rsidP="008349F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92223</w:t>
            </w:r>
          </w:p>
        </w:tc>
        <w:tc>
          <w:tcPr>
            <w:tcW w:w="2055" w:type="dxa"/>
            <w:shd w:val="clear" w:color="auto" w:fill="EEECE1" w:themeFill="background2"/>
          </w:tcPr>
          <w:p w14:paraId="3565B087" w14:textId="0D698B9F" w:rsidR="0074511E" w:rsidRPr="00E37FDD" w:rsidRDefault="0074511E" w:rsidP="008349F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 xml:space="preserve">Razlika </w:t>
            </w:r>
          </w:p>
        </w:tc>
      </w:tr>
      <w:tr w:rsidR="0074511E" w:rsidRPr="00E37FDD" w14:paraId="27EFC20B" w14:textId="77777777" w:rsidTr="0074511E">
        <w:trPr>
          <w:trHeight w:val="348"/>
        </w:trPr>
        <w:tc>
          <w:tcPr>
            <w:tcW w:w="1503" w:type="dxa"/>
            <w:shd w:val="clear" w:color="auto" w:fill="auto"/>
          </w:tcPr>
          <w:p w14:paraId="33F29BE1" w14:textId="77777777" w:rsidR="0074511E" w:rsidRPr="00E37FDD" w:rsidRDefault="0074511E" w:rsidP="008349F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D52D5C9" w14:textId="339BD596" w:rsidR="0074511E" w:rsidRPr="00E37FDD" w:rsidRDefault="0074511E" w:rsidP="008349FA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236.019,32 €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DE0720F" w14:textId="57EE7B80" w:rsidR="0074511E" w:rsidRPr="00E37FDD" w:rsidRDefault="0074511E" w:rsidP="008349FA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34.253,86 €</w:t>
            </w:r>
          </w:p>
        </w:tc>
        <w:tc>
          <w:tcPr>
            <w:tcW w:w="1631" w:type="dxa"/>
          </w:tcPr>
          <w:p w14:paraId="17571690" w14:textId="75879711" w:rsidR="0074511E" w:rsidRDefault="0074511E" w:rsidP="00551925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0,64 €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68494F8" w14:textId="4A3A072E" w:rsidR="0074511E" w:rsidRPr="00E37FDD" w:rsidRDefault="0074511E" w:rsidP="00551925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201.764,82 €</w:t>
            </w:r>
          </w:p>
        </w:tc>
      </w:tr>
      <w:tr w:rsidR="0074511E" w:rsidRPr="00E37FDD" w14:paraId="01954B2E" w14:textId="77777777" w:rsidTr="0074511E">
        <w:tc>
          <w:tcPr>
            <w:tcW w:w="1503" w:type="dxa"/>
            <w:shd w:val="clear" w:color="auto" w:fill="auto"/>
          </w:tcPr>
          <w:p w14:paraId="33F3F5CA" w14:textId="77777777" w:rsidR="0074511E" w:rsidRPr="00E37FDD" w:rsidRDefault="0074511E" w:rsidP="008349F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1291F66" w14:textId="4E38A359" w:rsidR="0074511E" w:rsidRPr="00E37FDD" w:rsidRDefault="0074511E" w:rsidP="008349FA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194.604,75 €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1A65DCE" w14:textId="3BC38B33" w:rsidR="0074511E" w:rsidRPr="00E37FDD" w:rsidRDefault="0074511E" w:rsidP="0055192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8F78354" w14:textId="77777777" w:rsidR="0074511E" w:rsidRDefault="0074511E" w:rsidP="00551925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366961D5" w14:textId="03095B12" w:rsidR="0074511E" w:rsidRPr="00E37FDD" w:rsidRDefault="0074511E" w:rsidP="00551925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194.604,75 €</w:t>
            </w:r>
          </w:p>
        </w:tc>
      </w:tr>
      <w:tr w:rsidR="0074511E" w:rsidRPr="00E37FDD" w14:paraId="3A56B92C" w14:textId="77777777" w:rsidTr="0074511E">
        <w:tc>
          <w:tcPr>
            <w:tcW w:w="1503" w:type="dxa"/>
            <w:shd w:val="clear" w:color="auto" w:fill="auto"/>
          </w:tcPr>
          <w:p w14:paraId="5771C5CD" w14:textId="77777777" w:rsidR="0074511E" w:rsidRPr="00E37FDD" w:rsidRDefault="0074511E" w:rsidP="008349F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2BE3C1D" w14:textId="4DE7BE34" w:rsidR="0074511E" w:rsidRPr="00E37FDD" w:rsidRDefault="0074511E" w:rsidP="008349FA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9.819,46 €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7150665" w14:textId="77777777" w:rsidR="0074511E" w:rsidRPr="00E37FDD" w:rsidRDefault="0074511E" w:rsidP="008349FA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A087922" w14:textId="77777777" w:rsidR="0074511E" w:rsidRDefault="0074511E" w:rsidP="00551925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1CA30CB6" w14:textId="6A75F36C" w:rsidR="0074511E" w:rsidRPr="00E37FDD" w:rsidRDefault="0074511E" w:rsidP="00551925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9.819,46 €</w:t>
            </w:r>
          </w:p>
        </w:tc>
      </w:tr>
      <w:tr w:rsidR="0074511E" w:rsidRPr="00E37FDD" w14:paraId="7448827E" w14:textId="77777777" w:rsidTr="0074511E">
        <w:tc>
          <w:tcPr>
            <w:tcW w:w="1503" w:type="dxa"/>
            <w:shd w:val="clear" w:color="auto" w:fill="auto"/>
          </w:tcPr>
          <w:p w14:paraId="735C886D" w14:textId="0209EF1C" w:rsidR="0074511E" w:rsidRPr="00E37FDD" w:rsidRDefault="0074511E" w:rsidP="008349F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FEABDCD" w14:textId="3270F29D" w:rsidR="0074511E" w:rsidRPr="00E37FDD" w:rsidRDefault="0074511E" w:rsidP="008349FA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3.505,42 € 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B803339" w14:textId="77777777" w:rsidR="0074511E" w:rsidRPr="00E37FDD" w:rsidRDefault="0074511E" w:rsidP="008349FA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5611EE0" w14:textId="77777777" w:rsidR="0074511E" w:rsidRDefault="0074511E" w:rsidP="00551925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7039CBB3" w14:textId="421BF3B4" w:rsidR="0074511E" w:rsidRPr="00E37FDD" w:rsidRDefault="0074511E" w:rsidP="00551925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3.505,42 € </w:t>
            </w:r>
          </w:p>
        </w:tc>
      </w:tr>
      <w:tr w:rsidR="0074511E" w:rsidRPr="00E37FDD" w14:paraId="2772C4FA" w14:textId="77777777" w:rsidTr="0074511E">
        <w:tc>
          <w:tcPr>
            <w:tcW w:w="1503" w:type="dxa"/>
            <w:shd w:val="clear" w:color="auto" w:fill="EEECE1" w:themeFill="background2"/>
          </w:tcPr>
          <w:p w14:paraId="4078ABD2" w14:textId="53C64500" w:rsidR="0074511E" w:rsidRPr="00E37FDD" w:rsidRDefault="0074511E" w:rsidP="008349F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 xml:space="preserve">Ukupno: </w:t>
            </w:r>
          </w:p>
        </w:tc>
        <w:tc>
          <w:tcPr>
            <w:tcW w:w="1800" w:type="dxa"/>
            <w:shd w:val="clear" w:color="auto" w:fill="EEECE1" w:themeFill="background2"/>
            <w:vAlign w:val="center"/>
          </w:tcPr>
          <w:p w14:paraId="70646D27" w14:textId="22D1A51A" w:rsidR="0074511E" w:rsidRPr="00E37FDD" w:rsidRDefault="0074511E" w:rsidP="008349FA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443.948,95 € </w:t>
            </w:r>
          </w:p>
        </w:tc>
        <w:tc>
          <w:tcPr>
            <w:tcW w:w="1579" w:type="dxa"/>
            <w:shd w:val="clear" w:color="auto" w:fill="EEECE1" w:themeFill="background2"/>
            <w:vAlign w:val="center"/>
          </w:tcPr>
          <w:p w14:paraId="57BC7783" w14:textId="673E3119" w:rsidR="0074511E" w:rsidRPr="00E37FDD" w:rsidRDefault="0074511E" w:rsidP="008349FA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34.253,86 € </w:t>
            </w:r>
          </w:p>
        </w:tc>
        <w:tc>
          <w:tcPr>
            <w:tcW w:w="1631" w:type="dxa"/>
            <w:shd w:val="clear" w:color="auto" w:fill="EEECE1" w:themeFill="background2"/>
          </w:tcPr>
          <w:p w14:paraId="6D82596B" w14:textId="44B31453" w:rsidR="0074511E" w:rsidRDefault="004F3880" w:rsidP="00551925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0,64 €</w:t>
            </w:r>
          </w:p>
        </w:tc>
        <w:tc>
          <w:tcPr>
            <w:tcW w:w="2055" w:type="dxa"/>
            <w:shd w:val="clear" w:color="auto" w:fill="EEECE1" w:themeFill="background2"/>
            <w:vAlign w:val="center"/>
          </w:tcPr>
          <w:p w14:paraId="7441D0A7" w14:textId="7ED01ECC" w:rsidR="0074511E" w:rsidRPr="0074511E" w:rsidRDefault="0074511E" w:rsidP="00551925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11E">
              <w:rPr>
                <w:rFonts w:ascii="Times New Roman" w:hAnsi="Times New Roman"/>
                <w:b/>
                <w:bCs/>
                <w:sz w:val="24"/>
                <w:szCs w:val="24"/>
              </w:rPr>
              <w:t>409.694,45</w:t>
            </w:r>
          </w:p>
        </w:tc>
      </w:tr>
    </w:tbl>
    <w:p w14:paraId="0386DC71" w14:textId="77777777" w:rsidR="0074511E" w:rsidRDefault="0074511E" w:rsidP="002152C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953796" w14:textId="61D03533" w:rsidR="008A1237" w:rsidRPr="008A1237" w:rsidRDefault="008A1237" w:rsidP="002152C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A1237">
        <w:rPr>
          <w:rFonts w:ascii="Times New Roman" w:hAnsi="Times New Roman"/>
          <w:bCs/>
          <w:sz w:val="24"/>
          <w:szCs w:val="24"/>
        </w:rPr>
        <w:lastRenderedPageBreak/>
        <w:t>Aktiva i pasiva bilance stanja na dan 01.01.2023.</w:t>
      </w:r>
      <w:r w:rsidR="00FF7D11">
        <w:rPr>
          <w:rFonts w:ascii="Times New Roman" w:hAnsi="Times New Roman"/>
          <w:bCs/>
          <w:sz w:val="24"/>
          <w:szCs w:val="24"/>
        </w:rPr>
        <w:t xml:space="preserve"> uvećane su</w:t>
      </w:r>
      <w:r w:rsidRPr="008A1237">
        <w:rPr>
          <w:rFonts w:ascii="Times New Roman" w:hAnsi="Times New Roman"/>
          <w:bCs/>
          <w:sz w:val="24"/>
          <w:szCs w:val="24"/>
        </w:rPr>
        <w:t xml:space="preserve"> </w:t>
      </w:r>
      <w:r w:rsidR="00FF7D11">
        <w:rPr>
          <w:rFonts w:ascii="Times New Roman" w:hAnsi="Times New Roman"/>
          <w:bCs/>
          <w:sz w:val="24"/>
          <w:szCs w:val="24"/>
        </w:rPr>
        <w:t xml:space="preserve">za 0,04 € </w:t>
      </w:r>
      <w:r w:rsidRPr="008A1237">
        <w:rPr>
          <w:rFonts w:ascii="Times New Roman" w:hAnsi="Times New Roman"/>
          <w:bCs/>
          <w:sz w:val="24"/>
          <w:szCs w:val="24"/>
        </w:rPr>
        <w:t>i 31.12.2023.</w:t>
      </w:r>
      <w:r w:rsidR="00FF7D11">
        <w:rPr>
          <w:rFonts w:ascii="Times New Roman" w:hAnsi="Times New Roman"/>
          <w:bCs/>
          <w:sz w:val="24"/>
          <w:szCs w:val="24"/>
        </w:rPr>
        <w:t xml:space="preserve"> za 0,01 €, </w:t>
      </w:r>
      <w:r w:rsidRPr="008A1237">
        <w:rPr>
          <w:rFonts w:ascii="Times New Roman" w:hAnsi="Times New Roman"/>
          <w:bCs/>
          <w:sz w:val="24"/>
          <w:szCs w:val="24"/>
        </w:rPr>
        <w:t xml:space="preserve"> nastale kao razlika uslijed preračunavanja i zaokruživanja kune u eure primjenom fiksnog tečaja konverzije. Razlike između ukupne vrijednosti imovine (aktive) te ukupne vrijednosti vlastitih izvora pasive su sljedeća: </w:t>
      </w:r>
    </w:p>
    <w:p w14:paraId="6FEA6271" w14:textId="51CA5978" w:rsidR="008A1237" w:rsidRPr="008A1237" w:rsidRDefault="008A1237" w:rsidP="008A1237">
      <w:pPr>
        <w:pStyle w:val="Odlomakpopisa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nabavna vrijednost imovine na razredu 0 u aktivi uvećana je za 0,05 eura na dugovnoj strani računa pripadajuće imovine. </w:t>
      </w:r>
    </w:p>
    <w:p w14:paraId="49188D41" w14:textId="7954E29C" w:rsidR="00B475F7" w:rsidRDefault="008A1237" w:rsidP="008A1237">
      <w:pPr>
        <w:pStyle w:val="Odlomakpopisa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Vlastiti izvori na skupini 911 za nefinancijsku imovinu u pasivi uvećani su za </w:t>
      </w:r>
      <w:r w:rsidRPr="008A1237">
        <w:rPr>
          <w:rFonts w:ascii="Times New Roman" w:hAnsi="Times New Roman"/>
          <w:b/>
          <w:sz w:val="24"/>
          <w:szCs w:val="24"/>
        </w:rPr>
        <w:t xml:space="preserve"> </w:t>
      </w:r>
      <w:r w:rsidRPr="008A1237">
        <w:rPr>
          <w:rFonts w:ascii="Times New Roman" w:hAnsi="Times New Roman"/>
          <w:bCs/>
          <w:sz w:val="24"/>
          <w:szCs w:val="24"/>
        </w:rPr>
        <w:t xml:space="preserve">0,05 eura na potražnoj strani kako bi i nadalje postojala bilančna ravnoteža s razredom 0. </w:t>
      </w:r>
    </w:p>
    <w:p w14:paraId="67770E49" w14:textId="5F5BE98F" w:rsidR="008A1237" w:rsidRDefault="008A1237" w:rsidP="008A123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Nakon provedenih svih knjiženja oko preračunavanja i prijenosa sa bilance stanja, usklađenja je bilanca stanja odnosno nema razlike između aktive i pasive. </w:t>
      </w:r>
    </w:p>
    <w:p w14:paraId="2051BC4C" w14:textId="08F6B6C8" w:rsidR="008A1237" w:rsidRDefault="00D56586" w:rsidP="008A123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Također dana 01.01.2023. povećana je i nabavna vrijednost za 0,03 eura sitnog inventara zbog razlike uslijed preračunavanja i zaokruživanja kune u eure primjenom fiksnog tečaja konverzije. </w:t>
      </w:r>
    </w:p>
    <w:p w14:paraId="03EEC5E3" w14:textId="1FAB781C" w:rsidR="00B475F7" w:rsidRDefault="00FB5826" w:rsidP="002152C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Dana 01.01.2023. provelo se vrijednosno usklađenje novčanih sredstava u valuti euro iskazanih u kunskoj vrijednosti (uplate kupaca iz inozemstva) na poslovnom računu i stanja dobivenog vrijednosnim usklađenjem kune s eurom prema fiksnom tečaju konverzije u iznosu od 0,64 €. </w:t>
      </w:r>
    </w:p>
    <w:p w14:paraId="746B2254" w14:textId="77777777" w:rsidR="00FB5826" w:rsidRDefault="00FB5826" w:rsidP="002152C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1A3027" w14:textId="4DEFCF41" w:rsidR="004A58D5" w:rsidRPr="00E37FDD" w:rsidRDefault="004A58D5" w:rsidP="002152C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b/>
          <w:sz w:val="24"/>
          <w:szCs w:val="24"/>
        </w:rPr>
        <w:t>OBRAZAC P-VRIO</w:t>
      </w:r>
    </w:p>
    <w:p w14:paraId="79F8B025" w14:textId="48B8A98B" w:rsidR="00785510" w:rsidRPr="00371D2C" w:rsidRDefault="00411CA1" w:rsidP="00785510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Promjene u vrijednosti i obujmu imovine (</w:t>
      </w:r>
      <w:r w:rsidR="006C5849" w:rsidRPr="00E37FDD">
        <w:rPr>
          <w:rFonts w:ascii="Times New Roman" w:hAnsi="Times New Roman"/>
          <w:sz w:val="24"/>
          <w:szCs w:val="24"/>
        </w:rPr>
        <w:t>šifra 9151</w:t>
      </w:r>
      <w:r w:rsidRPr="00E37FDD">
        <w:rPr>
          <w:rFonts w:ascii="Times New Roman" w:hAnsi="Times New Roman"/>
          <w:sz w:val="24"/>
          <w:szCs w:val="24"/>
        </w:rPr>
        <w:t xml:space="preserve">)  u iznosu od </w:t>
      </w:r>
      <w:r w:rsidR="0074511E">
        <w:rPr>
          <w:rFonts w:ascii="Times New Roman" w:hAnsi="Times New Roman"/>
          <w:sz w:val="24"/>
          <w:szCs w:val="24"/>
        </w:rPr>
        <w:t>243,17 €</w:t>
      </w:r>
      <w:r w:rsidR="00A4447B" w:rsidRPr="00E37FDD">
        <w:rPr>
          <w:rFonts w:ascii="Times New Roman" w:hAnsi="Times New Roman"/>
          <w:sz w:val="24"/>
          <w:szCs w:val="24"/>
        </w:rPr>
        <w:t xml:space="preserve"> </w:t>
      </w:r>
      <w:r w:rsidR="00D13D27" w:rsidRPr="00E37FDD">
        <w:rPr>
          <w:rFonts w:ascii="Times New Roman" w:hAnsi="Times New Roman"/>
          <w:sz w:val="24"/>
          <w:szCs w:val="24"/>
        </w:rPr>
        <w:t xml:space="preserve">u iznosu </w:t>
      </w:r>
      <w:r w:rsidR="006C5849" w:rsidRPr="00E37FDD">
        <w:rPr>
          <w:rFonts w:ascii="Times New Roman" w:hAnsi="Times New Roman"/>
          <w:sz w:val="24"/>
          <w:szCs w:val="24"/>
        </w:rPr>
        <w:t>povećanja</w:t>
      </w:r>
      <w:r w:rsidR="0074511E">
        <w:rPr>
          <w:rFonts w:ascii="Times New Roman" w:hAnsi="Times New Roman"/>
          <w:sz w:val="24"/>
          <w:szCs w:val="24"/>
        </w:rPr>
        <w:t xml:space="preserve">, 33.012,93 € u iznosu smanjenja. </w:t>
      </w:r>
      <w:r w:rsidR="008458C5" w:rsidRPr="00E37FDD">
        <w:rPr>
          <w:rFonts w:ascii="Times New Roman" w:hAnsi="Times New Roman"/>
          <w:sz w:val="24"/>
          <w:szCs w:val="24"/>
        </w:rPr>
        <w:t xml:space="preserve"> Povećanje se odnosi na knjige koje su darovane našoj ustanovi u iznosu od </w:t>
      </w:r>
      <w:r w:rsidR="00371D2C">
        <w:rPr>
          <w:rFonts w:ascii="Times New Roman" w:hAnsi="Times New Roman"/>
          <w:sz w:val="24"/>
          <w:szCs w:val="24"/>
        </w:rPr>
        <w:t>210,00 €</w:t>
      </w:r>
      <w:r w:rsidR="008458C5" w:rsidRPr="00E37FDD">
        <w:rPr>
          <w:rFonts w:ascii="Times New Roman" w:hAnsi="Times New Roman"/>
          <w:sz w:val="24"/>
          <w:szCs w:val="24"/>
        </w:rPr>
        <w:t xml:space="preserve"> te pronađene knjige tijekom inventurnog popisa u iznosu od </w:t>
      </w:r>
      <w:r w:rsidR="00371D2C">
        <w:rPr>
          <w:rFonts w:ascii="Times New Roman" w:hAnsi="Times New Roman"/>
          <w:sz w:val="24"/>
          <w:szCs w:val="24"/>
        </w:rPr>
        <w:t>33,17 €</w:t>
      </w:r>
      <w:r w:rsidR="008458C5" w:rsidRPr="00E37FDD">
        <w:rPr>
          <w:rFonts w:ascii="Times New Roman" w:hAnsi="Times New Roman"/>
          <w:sz w:val="24"/>
          <w:szCs w:val="24"/>
        </w:rPr>
        <w:t>.</w:t>
      </w:r>
      <w:r w:rsidR="002152C6" w:rsidRPr="00E37FDD">
        <w:rPr>
          <w:rFonts w:ascii="Times New Roman" w:hAnsi="Times New Roman"/>
          <w:sz w:val="24"/>
          <w:szCs w:val="24"/>
        </w:rPr>
        <w:t xml:space="preserve"> </w:t>
      </w:r>
      <w:r w:rsidR="008458C5" w:rsidRPr="00E37FDD">
        <w:rPr>
          <w:rFonts w:ascii="Times New Roman" w:hAnsi="Times New Roman"/>
          <w:sz w:val="24"/>
          <w:szCs w:val="24"/>
        </w:rPr>
        <w:t xml:space="preserve"> Promjene u vrijednosti imovine u (šifra 9151) u iznosu smanjenja odnosi se na otpis potraživanja za prihode poslovanja </w:t>
      </w:r>
      <w:r w:rsidR="00371D2C">
        <w:rPr>
          <w:rFonts w:ascii="Times New Roman" w:hAnsi="Times New Roman"/>
          <w:sz w:val="24"/>
          <w:szCs w:val="24"/>
        </w:rPr>
        <w:t xml:space="preserve">za subjekt koji je u stečaju. </w:t>
      </w:r>
    </w:p>
    <w:p w14:paraId="79398F70" w14:textId="77777777" w:rsidR="00371D2C" w:rsidRPr="00371D2C" w:rsidRDefault="00371D2C" w:rsidP="00371D2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6D0DC3" w14:textId="77777777" w:rsidR="00371D2C" w:rsidRPr="00371D2C" w:rsidRDefault="00371D2C" w:rsidP="00371D2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66006B" w14:textId="3C0B04F3" w:rsidR="004A1128" w:rsidRPr="00E37FDD" w:rsidRDefault="004A1128" w:rsidP="0078551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37FDD">
        <w:rPr>
          <w:rFonts w:ascii="Times New Roman" w:hAnsi="Times New Roman"/>
          <w:b/>
          <w:sz w:val="24"/>
          <w:szCs w:val="24"/>
        </w:rPr>
        <w:t>OBRAZAC RAS FUNKCIJSKI</w:t>
      </w:r>
    </w:p>
    <w:p w14:paraId="4D2AF3DE" w14:textId="69D444FD" w:rsidR="004A1128" w:rsidRPr="00E37FDD" w:rsidRDefault="004B0A47" w:rsidP="004A1128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(Šifra 008) </w:t>
      </w:r>
      <w:r w:rsidR="004A1128" w:rsidRPr="00E37FDD">
        <w:rPr>
          <w:rFonts w:ascii="Times New Roman" w:hAnsi="Times New Roman"/>
          <w:sz w:val="24"/>
          <w:szCs w:val="24"/>
        </w:rPr>
        <w:t>-</w:t>
      </w:r>
      <w:r w:rsidRPr="00E37FDD">
        <w:rPr>
          <w:rFonts w:ascii="Times New Roman" w:hAnsi="Times New Roman"/>
          <w:sz w:val="24"/>
          <w:szCs w:val="24"/>
        </w:rPr>
        <w:t xml:space="preserve"> </w:t>
      </w:r>
      <w:r w:rsidR="004A1128" w:rsidRPr="00E37FDD">
        <w:rPr>
          <w:rFonts w:ascii="Times New Roman" w:hAnsi="Times New Roman"/>
          <w:sz w:val="24"/>
          <w:szCs w:val="24"/>
        </w:rPr>
        <w:t>Rekreacija, kultura, religija</w:t>
      </w:r>
      <w:r w:rsidRPr="00E37FDD">
        <w:rPr>
          <w:rFonts w:ascii="Times New Roman" w:hAnsi="Times New Roman"/>
          <w:sz w:val="24"/>
          <w:szCs w:val="24"/>
        </w:rPr>
        <w:t xml:space="preserve"> u iznosu od </w:t>
      </w:r>
      <w:r w:rsidR="00371D2C">
        <w:rPr>
          <w:rFonts w:ascii="Times New Roman" w:hAnsi="Times New Roman"/>
          <w:sz w:val="24"/>
          <w:szCs w:val="24"/>
        </w:rPr>
        <w:t>1.013.001,24 €</w:t>
      </w:r>
    </w:p>
    <w:p w14:paraId="03DA742D" w14:textId="77777777" w:rsidR="004A1128" w:rsidRPr="00E37FDD" w:rsidRDefault="004A1128" w:rsidP="004A1128">
      <w:pPr>
        <w:pStyle w:val="Odlomakpopisa"/>
        <w:ind w:left="1440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Rashodi poslovanja razreda 3 te rashodi za nabavu nefinancijske imovine razreda 4 svrstani su u rashode službe kulture pošto je djelatnost  Dvora Trakošćan upravo iz tog područja te su svi rashodi namijenjeni financiranju poslova u okvirima djelatnosti muzeja.</w:t>
      </w:r>
    </w:p>
    <w:p w14:paraId="6EA7A4BB" w14:textId="0C3396DC" w:rsidR="004A1128" w:rsidRPr="000C271C" w:rsidRDefault="00187F3C" w:rsidP="00187F3C">
      <w:pPr>
        <w:jc w:val="both"/>
        <w:rPr>
          <w:rFonts w:ascii="Times New Roman" w:hAnsi="Times New Roman"/>
          <w:b/>
          <w:sz w:val="24"/>
          <w:szCs w:val="24"/>
        </w:rPr>
      </w:pPr>
      <w:r w:rsidRPr="000C271C">
        <w:rPr>
          <w:rFonts w:ascii="Times New Roman" w:hAnsi="Times New Roman"/>
          <w:b/>
          <w:sz w:val="24"/>
          <w:szCs w:val="24"/>
        </w:rPr>
        <w:t xml:space="preserve">OBRAZAC OBVEZE </w:t>
      </w:r>
    </w:p>
    <w:p w14:paraId="30679797" w14:textId="685D47C2" w:rsidR="00187F3C" w:rsidRPr="00E37FDD" w:rsidRDefault="00187F3C" w:rsidP="00187F3C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Stanje obveza na dan 1. Siječ</w:t>
      </w:r>
      <w:r w:rsidR="00D13D27" w:rsidRPr="00E37FDD">
        <w:rPr>
          <w:rFonts w:ascii="Times New Roman" w:hAnsi="Times New Roman"/>
          <w:sz w:val="24"/>
          <w:szCs w:val="24"/>
        </w:rPr>
        <w:t>nja 202</w:t>
      </w:r>
      <w:r w:rsidR="0035491F">
        <w:rPr>
          <w:rFonts w:ascii="Times New Roman" w:hAnsi="Times New Roman"/>
          <w:sz w:val="24"/>
          <w:szCs w:val="24"/>
        </w:rPr>
        <w:t>3</w:t>
      </w:r>
      <w:r w:rsidRPr="00E37FDD">
        <w:rPr>
          <w:rFonts w:ascii="Times New Roman" w:hAnsi="Times New Roman"/>
          <w:sz w:val="24"/>
          <w:szCs w:val="24"/>
        </w:rPr>
        <w:t xml:space="preserve">. </w:t>
      </w:r>
      <w:r w:rsidR="00CF3420" w:rsidRPr="00E37FDD">
        <w:rPr>
          <w:rFonts w:ascii="Times New Roman" w:hAnsi="Times New Roman"/>
          <w:sz w:val="24"/>
          <w:szCs w:val="24"/>
        </w:rPr>
        <w:t>g</w:t>
      </w:r>
      <w:r w:rsidRPr="00E37FDD">
        <w:rPr>
          <w:rFonts w:ascii="Times New Roman" w:hAnsi="Times New Roman"/>
          <w:sz w:val="24"/>
          <w:szCs w:val="24"/>
        </w:rPr>
        <w:t>od.(</w:t>
      </w:r>
      <w:r w:rsidR="004E5DB0" w:rsidRPr="00E37FDD">
        <w:rPr>
          <w:rFonts w:ascii="Times New Roman" w:hAnsi="Times New Roman"/>
          <w:sz w:val="24"/>
          <w:szCs w:val="24"/>
        </w:rPr>
        <w:t>šifra V001</w:t>
      </w:r>
      <w:r w:rsidR="00D13D27" w:rsidRPr="00E37FDD">
        <w:rPr>
          <w:rFonts w:ascii="Times New Roman" w:hAnsi="Times New Roman"/>
          <w:sz w:val="24"/>
          <w:szCs w:val="24"/>
        </w:rPr>
        <w:t xml:space="preserve">)  iznose </w:t>
      </w:r>
      <w:r w:rsidR="0035491F">
        <w:rPr>
          <w:rFonts w:ascii="Times New Roman" w:hAnsi="Times New Roman"/>
          <w:sz w:val="24"/>
          <w:szCs w:val="24"/>
        </w:rPr>
        <w:t>91.515,78 €</w:t>
      </w:r>
      <w:r w:rsidRPr="00E37FDD">
        <w:rPr>
          <w:rFonts w:ascii="Times New Roman" w:hAnsi="Times New Roman"/>
          <w:sz w:val="24"/>
          <w:szCs w:val="24"/>
        </w:rPr>
        <w:t>, a odnosile su se na n</w:t>
      </w:r>
      <w:r w:rsidR="00D13D27" w:rsidRPr="00E37FDD">
        <w:rPr>
          <w:rFonts w:ascii="Times New Roman" w:hAnsi="Times New Roman"/>
          <w:sz w:val="24"/>
          <w:szCs w:val="24"/>
        </w:rPr>
        <w:t>epodmirenu plaću za prosinac 202</w:t>
      </w:r>
      <w:r w:rsidR="00504992">
        <w:rPr>
          <w:rFonts w:ascii="Times New Roman" w:hAnsi="Times New Roman"/>
          <w:sz w:val="24"/>
          <w:szCs w:val="24"/>
        </w:rPr>
        <w:t>2</w:t>
      </w:r>
      <w:r w:rsidRPr="00E37FDD">
        <w:rPr>
          <w:rFonts w:ascii="Times New Roman" w:hAnsi="Times New Roman"/>
          <w:sz w:val="24"/>
          <w:szCs w:val="24"/>
        </w:rPr>
        <w:t xml:space="preserve">. </w:t>
      </w:r>
      <w:r w:rsidR="00CF3420" w:rsidRPr="00E37FDD">
        <w:rPr>
          <w:rFonts w:ascii="Times New Roman" w:hAnsi="Times New Roman"/>
          <w:sz w:val="24"/>
          <w:szCs w:val="24"/>
        </w:rPr>
        <w:t>g</w:t>
      </w:r>
      <w:r w:rsidRPr="00E37FDD">
        <w:rPr>
          <w:rFonts w:ascii="Times New Roman" w:hAnsi="Times New Roman"/>
          <w:sz w:val="24"/>
          <w:szCs w:val="24"/>
        </w:rPr>
        <w:t>odine, obveze po obračunu za pdv za posljednje razdoblje oporezivanja  te ostale režijske troškove koji su bil</w:t>
      </w:r>
      <w:r w:rsidR="00D13D27" w:rsidRPr="00E37FDD">
        <w:rPr>
          <w:rFonts w:ascii="Times New Roman" w:hAnsi="Times New Roman"/>
          <w:sz w:val="24"/>
          <w:szCs w:val="24"/>
        </w:rPr>
        <w:t>i nepodmirene u prosincu 202</w:t>
      </w:r>
      <w:r w:rsidR="00504992">
        <w:rPr>
          <w:rFonts w:ascii="Times New Roman" w:hAnsi="Times New Roman"/>
          <w:sz w:val="24"/>
          <w:szCs w:val="24"/>
        </w:rPr>
        <w:t>2</w:t>
      </w:r>
      <w:r w:rsidR="00CF3420" w:rsidRPr="00E37FDD">
        <w:rPr>
          <w:rFonts w:ascii="Times New Roman" w:hAnsi="Times New Roman"/>
          <w:sz w:val="24"/>
          <w:szCs w:val="24"/>
        </w:rPr>
        <w:t>. g</w:t>
      </w:r>
      <w:r w:rsidRPr="00E37FDD">
        <w:rPr>
          <w:rFonts w:ascii="Times New Roman" w:hAnsi="Times New Roman"/>
          <w:sz w:val="24"/>
          <w:szCs w:val="24"/>
        </w:rPr>
        <w:t>odine.</w:t>
      </w:r>
    </w:p>
    <w:p w14:paraId="112F46DD" w14:textId="3C570037" w:rsidR="00187F3C" w:rsidRPr="00E37FDD" w:rsidRDefault="003507D8" w:rsidP="00187F3C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lastRenderedPageBreak/>
        <w:t>Povećanje obveza tokom godine (</w:t>
      </w:r>
      <w:r w:rsidR="004E5DB0" w:rsidRPr="00E37FDD">
        <w:rPr>
          <w:rFonts w:ascii="Times New Roman" w:hAnsi="Times New Roman"/>
          <w:sz w:val="24"/>
          <w:szCs w:val="24"/>
        </w:rPr>
        <w:t>šifra V002)</w:t>
      </w:r>
      <w:r w:rsidRPr="00E37FDD">
        <w:rPr>
          <w:rFonts w:ascii="Times New Roman" w:hAnsi="Times New Roman"/>
          <w:sz w:val="24"/>
          <w:szCs w:val="24"/>
        </w:rPr>
        <w:t xml:space="preserve"> u</w:t>
      </w:r>
      <w:r w:rsidR="00F65535" w:rsidRPr="00E37FDD">
        <w:rPr>
          <w:rFonts w:ascii="Times New Roman" w:hAnsi="Times New Roman"/>
          <w:sz w:val="24"/>
          <w:szCs w:val="24"/>
        </w:rPr>
        <w:t xml:space="preserve"> iznosu od</w:t>
      </w:r>
      <w:r w:rsidR="004E5DB0" w:rsidRPr="00E37FDD">
        <w:rPr>
          <w:rFonts w:ascii="Times New Roman" w:hAnsi="Times New Roman"/>
          <w:sz w:val="24"/>
          <w:szCs w:val="24"/>
        </w:rPr>
        <w:t xml:space="preserve"> </w:t>
      </w:r>
      <w:r w:rsidR="00504992">
        <w:rPr>
          <w:rFonts w:ascii="Times New Roman" w:hAnsi="Times New Roman"/>
          <w:sz w:val="24"/>
          <w:szCs w:val="24"/>
        </w:rPr>
        <w:t>1.088.048,21 €</w:t>
      </w:r>
      <w:r w:rsidR="004E5DB0" w:rsidRPr="00E37FDD">
        <w:rPr>
          <w:rFonts w:ascii="Times New Roman" w:hAnsi="Times New Roman"/>
          <w:sz w:val="24"/>
          <w:szCs w:val="24"/>
        </w:rPr>
        <w:t xml:space="preserve"> </w:t>
      </w:r>
      <w:r w:rsidR="00187F3C" w:rsidRPr="00E37FDD">
        <w:rPr>
          <w:rFonts w:ascii="Times New Roman" w:hAnsi="Times New Roman"/>
          <w:sz w:val="24"/>
          <w:szCs w:val="24"/>
        </w:rPr>
        <w:t xml:space="preserve">odnose se na obveze za zaposlene, obveze za materijalne rashode, ostale tekuće obveze, </w:t>
      </w:r>
      <w:r w:rsidRPr="00E37FDD">
        <w:rPr>
          <w:rFonts w:ascii="Times New Roman" w:hAnsi="Times New Roman"/>
          <w:sz w:val="24"/>
          <w:szCs w:val="24"/>
        </w:rPr>
        <w:t>obveze za nabavu nefinancijske imovine.</w:t>
      </w:r>
    </w:p>
    <w:p w14:paraId="5DBE38F1" w14:textId="5B0270AC" w:rsidR="003507D8" w:rsidRPr="00E37FDD" w:rsidRDefault="003507D8" w:rsidP="00187F3C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Podmir</w:t>
      </w:r>
      <w:r w:rsidR="00EF697A" w:rsidRPr="00E37FDD">
        <w:rPr>
          <w:rFonts w:ascii="Times New Roman" w:hAnsi="Times New Roman"/>
          <w:sz w:val="24"/>
          <w:szCs w:val="24"/>
        </w:rPr>
        <w:t>ene obveze tokom godine (</w:t>
      </w:r>
      <w:r w:rsidR="004E5DB0" w:rsidRPr="00E37FDD">
        <w:rPr>
          <w:rFonts w:ascii="Times New Roman" w:hAnsi="Times New Roman"/>
          <w:sz w:val="24"/>
          <w:szCs w:val="24"/>
        </w:rPr>
        <w:t>šifra V004</w:t>
      </w:r>
      <w:r w:rsidRPr="00E37FDD">
        <w:rPr>
          <w:rFonts w:ascii="Times New Roman" w:hAnsi="Times New Roman"/>
          <w:sz w:val="24"/>
          <w:szCs w:val="24"/>
        </w:rPr>
        <w:t>) u iznosu od</w:t>
      </w:r>
      <w:r w:rsidR="00F65535" w:rsidRPr="00E37FDD">
        <w:rPr>
          <w:rFonts w:ascii="Times New Roman" w:hAnsi="Times New Roman"/>
          <w:sz w:val="24"/>
          <w:szCs w:val="24"/>
        </w:rPr>
        <w:t xml:space="preserve"> </w:t>
      </w:r>
      <w:r w:rsidR="00504992">
        <w:rPr>
          <w:rFonts w:ascii="Times New Roman" w:hAnsi="Times New Roman"/>
          <w:sz w:val="24"/>
          <w:szCs w:val="24"/>
        </w:rPr>
        <w:t>1.124.594,97 €</w:t>
      </w:r>
      <w:r w:rsidR="004E5DB0" w:rsidRPr="00E37FDD">
        <w:rPr>
          <w:rFonts w:ascii="Times New Roman" w:hAnsi="Times New Roman"/>
          <w:sz w:val="24"/>
          <w:szCs w:val="24"/>
        </w:rPr>
        <w:t xml:space="preserve"> </w:t>
      </w:r>
      <w:r w:rsidRPr="00E37FDD">
        <w:rPr>
          <w:rFonts w:ascii="Times New Roman" w:hAnsi="Times New Roman"/>
          <w:sz w:val="24"/>
          <w:szCs w:val="24"/>
        </w:rPr>
        <w:t xml:space="preserve"> odnosile su se na obveze za zaposlene, obveze za materijalne rashode, ostale tekuće obveze, obveze za nabavu nefinancijske imovine.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033F2D" w:rsidRPr="00E37FDD" w14:paraId="2B24644F" w14:textId="77777777" w:rsidTr="00A93AA6">
        <w:trPr>
          <w:jc w:val="center"/>
        </w:trPr>
        <w:tc>
          <w:tcPr>
            <w:tcW w:w="2322" w:type="dxa"/>
            <w:shd w:val="clear" w:color="auto" w:fill="EEECE1" w:themeFill="background2"/>
          </w:tcPr>
          <w:p w14:paraId="13BCEFEF" w14:textId="77777777" w:rsidR="00033F2D" w:rsidRPr="00E37FDD" w:rsidRDefault="00033F2D" w:rsidP="0083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19D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2322" w:type="dxa"/>
            <w:shd w:val="clear" w:color="auto" w:fill="EEECE1" w:themeFill="background2"/>
          </w:tcPr>
          <w:p w14:paraId="524D4FF5" w14:textId="5B19AE8B" w:rsidR="00033F2D" w:rsidRPr="00E37FDD" w:rsidRDefault="004E5DB0" w:rsidP="0083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>20</w:t>
            </w:r>
            <w:r w:rsidR="009C428B">
              <w:rPr>
                <w:rFonts w:ascii="Times New Roman" w:hAnsi="Times New Roman"/>
                <w:sz w:val="24"/>
                <w:szCs w:val="24"/>
              </w:rPr>
              <w:t>21</w:t>
            </w:r>
            <w:r w:rsidRPr="00E37F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2" w:type="dxa"/>
            <w:shd w:val="clear" w:color="auto" w:fill="EEECE1" w:themeFill="background2"/>
          </w:tcPr>
          <w:p w14:paraId="7B014351" w14:textId="47C90662" w:rsidR="00033F2D" w:rsidRPr="00E37FDD" w:rsidRDefault="004E5DB0" w:rsidP="00EF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>202</w:t>
            </w:r>
            <w:r w:rsidR="009C428B">
              <w:rPr>
                <w:rFonts w:ascii="Times New Roman" w:hAnsi="Times New Roman"/>
                <w:sz w:val="24"/>
                <w:szCs w:val="24"/>
              </w:rPr>
              <w:t>2</w:t>
            </w:r>
            <w:r w:rsidRPr="00E37F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2" w:type="dxa"/>
            <w:shd w:val="clear" w:color="auto" w:fill="EEECE1" w:themeFill="background2"/>
          </w:tcPr>
          <w:p w14:paraId="7A80680B" w14:textId="4C7B9E6C" w:rsidR="00033F2D" w:rsidRPr="00E37FDD" w:rsidRDefault="004E5DB0" w:rsidP="00EF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>202</w:t>
            </w:r>
            <w:r w:rsidR="009C428B">
              <w:rPr>
                <w:rFonts w:ascii="Times New Roman" w:hAnsi="Times New Roman"/>
                <w:sz w:val="24"/>
                <w:szCs w:val="24"/>
              </w:rPr>
              <w:t>3</w:t>
            </w:r>
            <w:r w:rsidRPr="00E37F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3F2D" w:rsidRPr="00E37FDD" w14:paraId="1A96A5D0" w14:textId="77777777" w:rsidTr="00A93AA6">
        <w:trPr>
          <w:jc w:val="center"/>
        </w:trPr>
        <w:tc>
          <w:tcPr>
            <w:tcW w:w="2322" w:type="dxa"/>
            <w:shd w:val="clear" w:color="auto" w:fill="auto"/>
          </w:tcPr>
          <w:p w14:paraId="2E28FD59" w14:textId="77777777" w:rsidR="00033F2D" w:rsidRPr="00E37FDD" w:rsidRDefault="00033F2D" w:rsidP="0083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 xml:space="preserve">obveze za zaposlene </w:t>
            </w:r>
          </w:p>
        </w:tc>
        <w:tc>
          <w:tcPr>
            <w:tcW w:w="2322" w:type="dxa"/>
            <w:shd w:val="clear" w:color="auto" w:fill="auto"/>
          </w:tcPr>
          <w:p w14:paraId="758C0038" w14:textId="09EEB7AE" w:rsidR="0016245B" w:rsidRPr="00E37FDD" w:rsidRDefault="009C428B" w:rsidP="00C604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9.563,61 €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6F149B9" w14:textId="6C444488" w:rsidR="00033F2D" w:rsidRPr="00E37FDD" w:rsidRDefault="009C428B" w:rsidP="00EF697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11.250,10 € 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1A60EE8" w14:textId="588E2DFE" w:rsidR="00033F2D" w:rsidRPr="00E37FDD" w:rsidRDefault="009C428B" w:rsidP="00C604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18.813,02 €</w:t>
            </w:r>
          </w:p>
        </w:tc>
      </w:tr>
      <w:tr w:rsidR="00033F2D" w:rsidRPr="00E37FDD" w14:paraId="6EED8E92" w14:textId="77777777" w:rsidTr="00A93AA6">
        <w:trPr>
          <w:jc w:val="center"/>
        </w:trPr>
        <w:tc>
          <w:tcPr>
            <w:tcW w:w="2322" w:type="dxa"/>
            <w:shd w:val="clear" w:color="auto" w:fill="auto"/>
          </w:tcPr>
          <w:p w14:paraId="2063D3A3" w14:textId="77777777" w:rsidR="00033F2D" w:rsidRPr="00E37FDD" w:rsidRDefault="00033F2D" w:rsidP="0083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 xml:space="preserve">obveze za materijalne obveze </w:t>
            </w:r>
            <w:r w:rsidR="00C60496" w:rsidRPr="00E37FDD">
              <w:rPr>
                <w:rFonts w:ascii="Times New Roman" w:hAnsi="Times New Roman"/>
                <w:sz w:val="24"/>
                <w:szCs w:val="24"/>
              </w:rPr>
              <w:t xml:space="preserve">i ostale tekuće rashode 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0BADB19" w14:textId="236E914A" w:rsidR="00033F2D" w:rsidRPr="00E37FDD" w:rsidRDefault="009C428B" w:rsidP="00A93A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48.972,19 €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B74217B" w14:textId="4A009030" w:rsidR="00033F2D" w:rsidRPr="00E37FDD" w:rsidRDefault="009C428B" w:rsidP="00A93A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76.800,29 €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1352588" w14:textId="64EBB416" w:rsidR="00033F2D" w:rsidRPr="00E37FDD" w:rsidRDefault="009C428B" w:rsidP="00A93A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36.156,00 €</w:t>
            </w:r>
          </w:p>
        </w:tc>
      </w:tr>
      <w:tr w:rsidR="00033F2D" w:rsidRPr="00E37FDD" w14:paraId="296D6F9C" w14:textId="77777777" w:rsidTr="00A93AA6">
        <w:trPr>
          <w:jc w:val="center"/>
        </w:trPr>
        <w:tc>
          <w:tcPr>
            <w:tcW w:w="2322" w:type="dxa"/>
            <w:shd w:val="clear" w:color="auto" w:fill="auto"/>
          </w:tcPr>
          <w:p w14:paraId="2A8371C6" w14:textId="0B724F78" w:rsidR="00033F2D" w:rsidRPr="00E37FDD" w:rsidRDefault="00033F2D" w:rsidP="0083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FDD">
              <w:rPr>
                <w:rFonts w:ascii="Times New Roman" w:hAnsi="Times New Roman"/>
                <w:sz w:val="24"/>
                <w:szCs w:val="24"/>
              </w:rPr>
              <w:t>obveze za nabavu nefina</w:t>
            </w:r>
            <w:r w:rsidR="002064CD" w:rsidRPr="00E37FDD">
              <w:rPr>
                <w:rFonts w:ascii="Times New Roman" w:hAnsi="Times New Roman"/>
                <w:sz w:val="24"/>
                <w:szCs w:val="24"/>
              </w:rPr>
              <w:t>n</w:t>
            </w:r>
            <w:r w:rsidRPr="00E37FDD">
              <w:rPr>
                <w:rFonts w:ascii="Times New Roman" w:hAnsi="Times New Roman"/>
                <w:sz w:val="24"/>
                <w:szCs w:val="24"/>
              </w:rPr>
              <w:t xml:space="preserve">cijske imovine </w:t>
            </w:r>
          </w:p>
        </w:tc>
        <w:tc>
          <w:tcPr>
            <w:tcW w:w="2322" w:type="dxa"/>
            <w:shd w:val="clear" w:color="auto" w:fill="auto"/>
          </w:tcPr>
          <w:p w14:paraId="34618832" w14:textId="77777777" w:rsidR="00A93AA6" w:rsidRDefault="00A93AA6" w:rsidP="00A93A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FB08C2E" w14:textId="37FE5DCE" w:rsidR="00033F2D" w:rsidRPr="00E37FDD" w:rsidRDefault="009C428B" w:rsidP="00A93A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4.483,11 €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2FE6C9F" w14:textId="2F42FD5B" w:rsidR="00033F2D" w:rsidRPr="00E37FDD" w:rsidRDefault="009C428B" w:rsidP="00A93A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3.465,39 €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599D42B" w14:textId="0910988D" w:rsidR="00033F2D" w:rsidRPr="00E37FDD" w:rsidRDefault="009C428B" w:rsidP="00A93A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0,00 €</w:t>
            </w:r>
          </w:p>
        </w:tc>
      </w:tr>
      <w:tr w:rsidR="00033F2D" w:rsidRPr="00E37FDD" w14:paraId="430149A2" w14:textId="77777777" w:rsidTr="00A93AA6">
        <w:trPr>
          <w:jc w:val="center"/>
        </w:trPr>
        <w:tc>
          <w:tcPr>
            <w:tcW w:w="2322" w:type="dxa"/>
            <w:shd w:val="clear" w:color="auto" w:fill="auto"/>
          </w:tcPr>
          <w:p w14:paraId="665F7322" w14:textId="77777777" w:rsidR="00033F2D" w:rsidRPr="00E37FDD" w:rsidRDefault="00033F2D" w:rsidP="008349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7FDD">
              <w:rPr>
                <w:rFonts w:ascii="Times New Roman" w:hAnsi="Times New Roman"/>
                <w:b/>
                <w:sz w:val="24"/>
                <w:szCs w:val="24"/>
              </w:rPr>
              <w:t xml:space="preserve">UKUPNO: </w:t>
            </w:r>
          </w:p>
        </w:tc>
        <w:tc>
          <w:tcPr>
            <w:tcW w:w="2322" w:type="dxa"/>
            <w:shd w:val="clear" w:color="auto" w:fill="auto"/>
          </w:tcPr>
          <w:p w14:paraId="76D0D9C8" w14:textId="1E05963F" w:rsidR="00033F2D" w:rsidRPr="00E37FDD" w:rsidRDefault="009C428B" w:rsidP="00C6049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63.018,91 €</w:t>
            </w:r>
          </w:p>
        </w:tc>
        <w:tc>
          <w:tcPr>
            <w:tcW w:w="2322" w:type="dxa"/>
            <w:shd w:val="clear" w:color="auto" w:fill="auto"/>
          </w:tcPr>
          <w:p w14:paraId="453FC637" w14:textId="6C58CE4C" w:rsidR="00033F2D" w:rsidRPr="00E37FDD" w:rsidRDefault="009C428B" w:rsidP="009C428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91.515,78 € </w:t>
            </w:r>
          </w:p>
        </w:tc>
        <w:tc>
          <w:tcPr>
            <w:tcW w:w="2322" w:type="dxa"/>
            <w:shd w:val="clear" w:color="auto" w:fill="auto"/>
          </w:tcPr>
          <w:p w14:paraId="3AA40FDC" w14:textId="2EB3D685" w:rsidR="00033F2D" w:rsidRPr="00E37FDD" w:rsidRDefault="009C428B" w:rsidP="00EF697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54.969,02 €</w:t>
            </w:r>
          </w:p>
        </w:tc>
      </w:tr>
    </w:tbl>
    <w:p w14:paraId="2372961C" w14:textId="77777777" w:rsidR="00033F2D" w:rsidRPr="00E37FDD" w:rsidRDefault="00033F2D" w:rsidP="00033F2D">
      <w:pPr>
        <w:jc w:val="both"/>
        <w:rPr>
          <w:rFonts w:ascii="Times New Roman" w:hAnsi="Times New Roman"/>
          <w:sz w:val="24"/>
          <w:szCs w:val="24"/>
        </w:rPr>
      </w:pPr>
    </w:p>
    <w:p w14:paraId="4C8084A9" w14:textId="797DB0B1" w:rsidR="004772CE" w:rsidRPr="00E37FDD" w:rsidRDefault="007C41F6" w:rsidP="007E6496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Rezultat </w:t>
      </w:r>
      <w:r w:rsidR="004E5DB0" w:rsidRPr="00E37FDD">
        <w:rPr>
          <w:rFonts w:ascii="Times New Roman" w:hAnsi="Times New Roman"/>
          <w:sz w:val="24"/>
          <w:szCs w:val="24"/>
        </w:rPr>
        <w:t>više</w:t>
      </w:r>
      <w:r w:rsidR="00C60496" w:rsidRPr="00E37FDD">
        <w:rPr>
          <w:rFonts w:ascii="Times New Roman" w:hAnsi="Times New Roman"/>
          <w:sz w:val="24"/>
          <w:szCs w:val="24"/>
        </w:rPr>
        <w:t xml:space="preserve"> dospjelih obveza</w:t>
      </w:r>
      <w:r w:rsidR="00AA780F" w:rsidRPr="00E37FDD">
        <w:rPr>
          <w:rFonts w:ascii="Times New Roman" w:hAnsi="Times New Roman"/>
          <w:sz w:val="24"/>
          <w:szCs w:val="24"/>
        </w:rPr>
        <w:t xml:space="preserve"> za zaposlene </w:t>
      </w:r>
      <w:r w:rsidR="00C60496" w:rsidRPr="00E37FDD">
        <w:rPr>
          <w:rFonts w:ascii="Times New Roman" w:hAnsi="Times New Roman"/>
          <w:sz w:val="24"/>
          <w:szCs w:val="24"/>
        </w:rPr>
        <w:t xml:space="preserve"> na kraju proračunske godin</w:t>
      </w:r>
      <w:r w:rsidR="009C428B">
        <w:rPr>
          <w:rFonts w:ascii="Times New Roman" w:hAnsi="Times New Roman"/>
          <w:sz w:val="24"/>
          <w:szCs w:val="24"/>
        </w:rPr>
        <w:t xml:space="preserve">e </w:t>
      </w:r>
      <w:r w:rsidR="009F3B06">
        <w:rPr>
          <w:rFonts w:ascii="Times New Roman" w:hAnsi="Times New Roman"/>
          <w:sz w:val="24"/>
          <w:szCs w:val="24"/>
        </w:rPr>
        <w:t xml:space="preserve">je zbog rasta plaća tijekom 2023., te zbog zapošljavanja 4 nova radna mjesta na poslovima: održavatelj čistoće, manipulant, voditelj marketinga te restaurator. </w:t>
      </w:r>
      <w:r w:rsidR="00F37A66" w:rsidRPr="00E37FDD">
        <w:rPr>
          <w:rFonts w:ascii="Times New Roman" w:hAnsi="Times New Roman"/>
          <w:sz w:val="24"/>
          <w:szCs w:val="24"/>
        </w:rPr>
        <w:t xml:space="preserve"> </w:t>
      </w:r>
      <w:r w:rsidR="009F3B06">
        <w:rPr>
          <w:rFonts w:ascii="Times New Roman" w:hAnsi="Times New Roman"/>
          <w:sz w:val="24"/>
          <w:szCs w:val="24"/>
        </w:rPr>
        <w:t>Smanjenje</w:t>
      </w:r>
      <w:r w:rsidR="00AA780F" w:rsidRPr="00E37FDD">
        <w:rPr>
          <w:rFonts w:ascii="Times New Roman" w:hAnsi="Times New Roman"/>
          <w:sz w:val="24"/>
          <w:szCs w:val="24"/>
        </w:rPr>
        <w:t xml:space="preserve"> </w:t>
      </w:r>
      <w:r w:rsidR="00C60496" w:rsidRPr="00E37FDD">
        <w:rPr>
          <w:rFonts w:ascii="Times New Roman" w:hAnsi="Times New Roman"/>
          <w:sz w:val="24"/>
          <w:szCs w:val="24"/>
        </w:rPr>
        <w:t>obveze za m</w:t>
      </w:r>
      <w:r w:rsidR="002064CD" w:rsidRPr="00E37FDD">
        <w:rPr>
          <w:rFonts w:ascii="Times New Roman" w:hAnsi="Times New Roman"/>
          <w:sz w:val="24"/>
          <w:szCs w:val="24"/>
        </w:rPr>
        <w:t>a</w:t>
      </w:r>
      <w:r w:rsidR="00C60496" w:rsidRPr="00E37FDD">
        <w:rPr>
          <w:rFonts w:ascii="Times New Roman" w:hAnsi="Times New Roman"/>
          <w:sz w:val="24"/>
          <w:szCs w:val="24"/>
        </w:rPr>
        <w:t>terij</w:t>
      </w:r>
      <w:r w:rsidR="002064CD" w:rsidRPr="00E37FDD">
        <w:rPr>
          <w:rFonts w:ascii="Times New Roman" w:hAnsi="Times New Roman"/>
          <w:sz w:val="24"/>
          <w:szCs w:val="24"/>
        </w:rPr>
        <w:t>a</w:t>
      </w:r>
      <w:r w:rsidR="00C60496" w:rsidRPr="00E37FDD">
        <w:rPr>
          <w:rFonts w:ascii="Times New Roman" w:hAnsi="Times New Roman"/>
          <w:sz w:val="24"/>
          <w:szCs w:val="24"/>
        </w:rPr>
        <w:t xml:space="preserve">lne rashode </w:t>
      </w:r>
      <w:r w:rsidR="009F3B06">
        <w:rPr>
          <w:rFonts w:ascii="Times New Roman" w:hAnsi="Times New Roman"/>
          <w:sz w:val="24"/>
          <w:szCs w:val="24"/>
        </w:rPr>
        <w:t xml:space="preserve">jer zbog toga jer od obaveza ostale su nam samo režijski troškovi, </w:t>
      </w:r>
      <w:r w:rsidR="00B475F7">
        <w:rPr>
          <w:rFonts w:ascii="Times New Roman" w:hAnsi="Times New Roman"/>
          <w:sz w:val="24"/>
          <w:szCs w:val="24"/>
        </w:rPr>
        <w:t>obveza za plaćanje pdv -a …</w:t>
      </w:r>
      <w:r w:rsidR="009F3B06">
        <w:rPr>
          <w:rFonts w:ascii="Times New Roman" w:hAnsi="Times New Roman"/>
          <w:sz w:val="24"/>
          <w:szCs w:val="24"/>
        </w:rPr>
        <w:t xml:space="preserve"> </w:t>
      </w:r>
      <w:r w:rsidR="004772CE" w:rsidRPr="00E37FDD">
        <w:rPr>
          <w:rFonts w:ascii="Times New Roman" w:hAnsi="Times New Roman"/>
          <w:sz w:val="24"/>
          <w:szCs w:val="24"/>
        </w:rPr>
        <w:t xml:space="preserve"> </w:t>
      </w:r>
    </w:p>
    <w:p w14:paraId="5DC8003B" w14:textId="77777777" w:rsidR="004772CE" w:rsidRPr="00E37FDD" w:rsidRDefault="004772CE" w:rsidP="00477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7BE95F5" w14:textId="2357C7FE" w:rsidR="003507D8" w:rsidRDefault="00C60496" w:rsidP="00477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S</w:t>
      </w:r>
      <w:r w:rsidR="003507D8" w:rsidRPr="00E37FDD">
        <w:rPr>
          <w:rFonts w:ascii="Times New Roman" w:hAnsi="Times New Roman"/>
          <w:sz w:val="24"/>
          <w:szCs w:val="24"/>
        </w:rPr>
        <w:t>tanje obveza na kraj</w:t>
      </w:r>
      <w:r w:rsidR="00AA780F" w:rsidRPr="00E37FDD">
        <w:rPr>
          <w:rFonts w:ascii="Times New Roman" w:hAnsi="Times New Roman"/>
          <w:sz w:val="24"/>
          <w:szCs w:val="24"/>
        </w:rPr>
        <w:t>u izvještajnog razdoblja (</w:t>
      </w:r>
      <w:r w:rsidR="004772CE" w:rsidRPr="00E37FDD">
        <w:rPr>
          <w:rFonts w:ascii="Times New Roman" w:hAnsi="Times New Roman"/>
          <w:sz w:val="24"/>
          <w:szCs w:val="24"/>
        </w:rPr>
        <w:t>šifra V006</w:t>
      </w:r>
      <w:r w:rsidR="00AA780F" w:rsidRPr="00E37FDD">
        <w:rPr>
          <w:rFonts w:ascii="Times New Roman" w:hAnsi="Times New Roman"/>
          <w:sz w:val="24"/>
          <w:szCs w:val="24"/>
        </w:rPr>
        <w:t>)</w:t>
      </w:r>
      <w:r w:rsidR="003507D8" w:rsidRPr="00E37FDD">
        <w:rPr>
          <w:rFonts w:ascii="Times New Roman" w:hAnsi="Times New Roman"/>
          <w:sz w:val="24"/>
          <w:szCs w:val="24"/>
        </w:rPr>
        <w:t xml:space="preserve">  iznosi</w:t>
      </w:r>
      <w:r w:rsidR="00B475F7">
        <w:rPr>
          <w:rFonts w:ascii="Times New Roman" w:hAnsi="Times New Roman"/>
          <w:sz w:val="24"/>
          <w:szCs w:val="24"/>
        </w:rPr>
        <w:t xml:space="preserve"> 54.969,02 €</w:t>
      </w:r>
      <w:r w:rsidR="003507D8" w:rsidRPr="00E37FDD">
        <w:rPr>
          <w:rFonts w:ascii="Times New Roman" w:hAnsi="Times New Roman"/>
          <w:sz w:val="24"/>
          <w:szCs w:val="24"/>
        </w:rPr>
        <w:t xml:space="preserve">. </w:t>
      </w:r>
    </w:p>
    <w:p w14:paraId="0C402EFA" w14:textId="6EA889E2" w:rsidR="00B475F7" w:rsidRPr="00E37FDD" w:rsidRDefault="00B475F7" w:rsidP="00477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Dvor Trakošćan nema dospjelih obveza. </w:t>
      </w:r>
    </w:p>
    <w:p w14:paraId="6C0A36AE" w14:textId="3AED0FB6" w:rsidR="009C20EC" w:rsidRDefault="000342AC" w:rsidP="00C60496">
      <w:p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Stanje </w:t>
      </w:r>
      <w:r w:rsidR="001B4EA5" w:rsidRPr="00E37FDD">
        <w:rPr>
          <w:rFonts w:ascii="Times New Roman" w:hAnsi="Times New Roman"/>
          <w:sz w:val="24"/>
          <w:szCs w:val="24"/>
        </w:rPr>
        <w:t>nedospjelih obv</w:t>
      </w:r>
      <w:r w:rsidRPr="00E37FDD">
        <w:rPr>
          <w:rFonts w:ascii="Times New Roman" w:hAnsi="Times New Roman"/>
          <w:sz w:val="24"/>
          <w:szCs w:val="24"/>
        </w:rPr>
        <w:t>eza iznosi</w:t>
      </w:r>
      <w:r w:rsidR="00CB224C" w:rsidRPr="00E37FDD">
        <w:rPr>
          <w:rFonts w:ascii="Times New Roman" w:hAnsi="Times New Roman"/>
          <w:sz w:val="24"/>
          <w:szCs w:val="24"/>
        </w:rPr>
        <w:t xml:space="preserve"> </w:t>
      </w:r>
      <w:r w:rsidR="00B475F7">
        <w:rPr>
          <w:rFonts w:ascii="Times New Roman" w:hAnsi="Times New Roman"/>
          <w:sz w:val="24"/>
          <w:szCs w:val="24"/>
        </w:rPr>
        <w:t>54.969,02 €</w:t>
      </w:r>
      <w:r w:rsidR="00CB224C" w:rsidRPr="00E37FDD">
        <w:rPr>
          <w:rFonts w:ascii="Times New Roman" w:hAnsi="Times New Roman"/>
          <w:sz w:val="24"/>
          <w:szCs w:val="24"/>
        </w:rPr>
        <w:t xml:space="preserve">, </w:t>
      </w:r>
      <w:r w:rsidRPr="00E37FDD">
        <w:rPr>
          <w:rFonts w:ascii="Times New Roman" w:hAnsi="Times New Roman"/>
          <w:sz w:val="24"/>
          <w:szCs w:val="24"/>
        </w:rPr>
        <w:t>a odnosi se na rashode poslovanja (obveze za zaposlene, režijski troškovi, obveze za plaćanje pdv-a</w:t>
      </w:r>
      <w:r w:rsidR="00B475F7">
        <w:rPr>
          <w:rFonts w:ascii="Times New Roman" w:hAnsi="Times New Roman"/>
          <w:sz w:val="24"/>
          <w:szCs w:val="24"/>
        </w:rPr>
        <w:t>.</w:t>
      </w:r>
      <w:r w:rsidR="00CB224C" w:rsidRPr="00E37FDD">
        <w:rPr>
          <w:rFonts w:ascii="Times New Roman" w:hAnsi="Times New Roman"/>
          <w:sz w:val="24"/>
          <w:szCs w:val="24"/>
        </w:rPr>
        <w:t xml:space="preserve"> </w:t>
      </w:r>
    </w:p>
    <w:p w14:paraId="418DEA9F" w14:textId="26602D2E" w:rsidR="00B475F7" w:rsidRPr="00E37FDD" w:rsidRDefault="00B475F7" w:rsidP="00C604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Dvor Trakošćan nema obveze za nabavu nefinancijske imovine. </w:t>
      </w:r>
    </w:p>
    <w:p w14:paraId="5EE09B28" w14:textId="2030ED59" w:rsidR="000342AC" w:rsidRPr="00E37FDD" w:rsidRDefault="000342AC" w:rsidP="00C60496">
      <w:p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Navedene obveze </w:t>
      </w:r>
      <w:r w:rsidR="009C20EC" w:rsidRPr="00E37FDD">
        <w:rPr>
          <w:rFonts w:ascii="Times New Roman" w:hAnsi="Times New Roman"/>
          <w:sz w:val="24"/>
          <w:szCs w:val="24"/>
        </w:rPr>
        <w:t xml:space="preserve">( nedospjele) </w:t>
      </w:r>
      <w:r w:rsidRPr="00E37FDD">
        <w:rPr>
          <w:rFonts w:ascii="Times New Roman" w:hAnsi="Times New Roman"/>
          <w:sz w:val="24"/>
          <w:szCs w:val="24"/>
        </w:rPr>
        <w:t>biti će podmirene  početkom 20</w:t>
      </w:r>
      <w:r w:rsidR="002215C3" w:rsidRPr="00E37FDD">
        <w:rPr>
          <w:rFonts w:ascii="Times New Roman" w:hAnsi="Times New Roman"/>
          <w:sz w:val="24"/>
          <w:szCs w:val="24"/>
        </w:rPr>
        <w:t>2</w:t>
      </w:r>
      <w:r w:rsidR="00B475F7">
        <w:rPr>
          <w:rFonts w:ascii="Times New Roman" w:hAnsi="Times New Roman"/>
          <w:sz w:val="24"/>
          <w:szCs w:val="24"/>
        </w:rPr>
        <w:t>4</w:t>
      </w:r>
      <w:r w:rsidRPr="00E37FDD">
        <w:rPr>
          <w:rFonts w:ascii="Times New Roman" w:hAnsi="Times New Roman"/>
          <w:sz w:val="24"/>
          <w:szCs w:val="24"/>
        </w:rPr>
        <w:t>. godine.</w:t>
      </w:r>
    </w:p>
    <w:p w14:paraId="37A60151" w14:textId="67DC5658" w:rsidR="000342AC" w:rsidRPr="00E37FDD" w:rsidRDefault="00CB7508" w:rsidP="000342AC">
      <w:p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U Trakošćanu, 2</w:t>
      </w:r>
      <w:r w:rsidR="00B475F7">
        <w:rPr>
          <w:rFonts w:ascii="Times New Roman" w:hAnsi="Times New Roman"/>
          <w:sz w:val="24"/>
          <w:szCs w:val="24"/>
        </w:rPr>
        <w:t>6</w:t>
      </w:r>
      <w:r w:rsidR="000342AC" w:rsidRPr="00E37FDD">
        <w:rPr>
          <w:rFonts w:ascii="Times New Roman" w:hAnsi="Times New Roman"/>
          <w:sz w:val="24"/>
          <w:szCs w:val="24"/>
        </w:rPr>
        <w:t>.</w:t>
      </w:r>
      <w:r w:rsidR="00B475F7">
        <w:rPr>
          <w:rFonts w:ascii="Times New Roman" w:hAnsi="Times New Roman"/>
          <w:sz w:val="24"/>
          <w:szCs w:val="24"/>
        </w:rPr>
        <w:t>01.2024.</w:t>
      </w:r>
    </w:p>
    <w:p w14:paraId="768D4A3A" w14:textId="2DD16099" w:rsidR="000342AC" w:rsidRPr="00E37FDD" w:rsidRDefault="000342AC" w:rsidP="000342AC">
      <w:p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Osoba za kontaktiranje: </w:t>
      </w:r>
      <w:r w:rsidR="001243DD" w:rsidRPr="00E37FDD">
        <w:rPr>
          <w:rFonts w:ascii="Times New Roman" w:hAnsi="Times New Roman"/>
          <w:sz w:val="24"/>
          <w:szCs w:val="24"/>
        </w:rPr>
        <w:t>T</w:t>
      </w:r>
      <w:r w:rsidRPr="00E37FDD">
        <w:rPr>
          <w:rFonts w:ascii="Times New Roman" w:hAnsi="Times New Roman"/>
          <w:sz w:val="24"/>
          <w:szCs w:val="24"/>
        </w:rPr>
        <w:t xml:space="preserve">anja Ferčec </w:t>
      </w:r>
      <w:r w:rsidR="001B4EA5" w:rsidRPr="00E37FDD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14:paraId="2EE6DEDA" w14:textId="77777777" w:rsidR="00B475F7" w:rsidRDefault="000342AC" w:rsidP="00CA0878">
      <w:p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Telefon za kontakt: 042-796-281</w:t>
      </w:r>
      <w:r w:rsidR="00CA0878" w:rsidRPr="00E37FDD">
        <w:rPr>
          <w:rFonts w:ascii="Times New Roman" w:hAnsi="Times New Roman"/>
          <w:sz w:val="24"/>
          <w:szCs w:val="24"/>
        </w:rPr>
        <w:t xml:space="preserve">                      </w:t>
      </w:r>
      <w:r w:rsidR="00754B14" w:rsidRPr="00E37FDD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14:paraId="0C5956D9" w14:textId="77777777" w:rsidR="00B475F7" w:rsidRDefault="00B475F7" w:rsidP="00CA0878">
      <w:pPr>
        <w:jc w:val="both"/>
        <w:rPr>
          <w:rFonts w:ascii="Times New Roman" w:hAnsi="Times New Roman"/>
          <w:sz w:val="24"/>
          <w:szCs w:val="24"/>
        </w:rPr>
      </w:pPr>
    </w:p>
    <w:p w14:paraId="2565900D" w14:textId="4FDA7F7A" w:rsidR="0068497C" w:rsidRPr="00E37FDD" w:rsidRDefault="00B475F7" w:rsidP="00CA08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754B14" w:rsidRPr="00E37FD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Ravnateljica: </w:t>
      </w:r>
    </w:p>
    <w:p w14:paraId="3CEADA37" w14:textId="5A65690B" w:rsidR="00DC7767" w:rsidRPr="00E37FDD" w:rsidRDefault="00754B14" w:rsidP="007E61C9">
      <w:pPr>
        <w:tabs>
          <w:tab w:val="left" w:pos="5685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CA0878" w:rsidRPr="00E37FDD">
        <w:rPr>
          <w:rFonts w:ascii="Times New Roman" w:hAnsi="Times New Roman"/>
          <w:sz w:val="24"/>
          <w:szCs w:val="24"/>
        </w:rPr>
        <w:t xml:space="preserve">                     </w:t>
      </w:r>
      <w:r w:rsidR="002215C3" w:rsidRPr="00E37FDD">
        <w:rPr>
          <w:rFonts w:ascii="Times New Roman" w:hAnsi="Times New Roman"/>
          <w:sz w:val="24"/>
          <w:szCs w:val="24"/>
        </w:rPr>
        <w:t xml:space="preserve">   </w:t>
      </w:r>
      <w:r w:rsidR="00B475F7">
        <w:rPr>
          <w:rFonts w:ascii="Times New Roman" w:hAnsi="Times New Roman"/>
          <w:sz w:val="24"/>
          <w:szCs w:val="24"/>
        </w:rPr>
        <w:t xml:space="preserve"> </w:t>
      </w:r>
      <w:r w:rsidR="00CA0878" w:rsidRPr="00E37FDD">
        <w:rPr>
          <w:rFonts w:ascii="Times New Roman" w:hAnsi="Times New Roman"/>
          <w:sz w:val="24"/>
          <w:szCs w:val="24"/>
        </w:rPr>
        <w:t xml:space="preserve">       </w:t>
      </w:r>
      <w:r w:rsidRPr="00E37FDD">
        <w:rPr>
          <w:rFonts w:ascii="Times New Roman" w:hAnsi="Times New Roman"/>
          <w:sz w:val="24"/>
          <w:szCs w:val="24"/>
        </w:rPr>
        <w:t xml:space="preserve">   </w:t>
      </w:r>
      <w:r w:rsidR="00B475F7">
        <w:rPr>
          <w:rFonts w:ascii="Times New Roman" w:hAnsi="Times New Roman"/>
          <w:sz w:val="24"/>
          <w:szCs w:val="24"/>
        </w:rPr>
        <w:t xml:space="preserve">dr.sc. Goranka Horjan </w:t>
      </w:r>
    </w:p>
    <w:sectPr w:rsidR="00DC7767" w:rsidRPr="00E37FDD" w:rsidSect="006B7D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AA307" w14:textId="77777777" w:rsidR="006B7D03" w:rsidRDefault="006B7D03" w:rsidP="009C20EC">
      <w:pPr>
        <w:spacing w:after="0" w:line="240" w:lineRule="auto"/>
      </w:pPr>
      <w:r>
        <w:separator/>
      </w:r>
    </w:p>
  </w:endnote>
  <w:endnote w:type="continuationSeparator" w:id="0">
    <w:p w14:paraId="3FEB7408" w14:textId="77777777" w:rsidR="006B7D03" w:rsidRDefault="006B7D03" w:rsidP="009C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6575" w14:textId="77777777" w:rsidR="009C20EC" w:rsidRDefault="009C20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58831" w14:textId="77777777" w:rsidR="006B7D03" w:rsidRDefault="006B7D03" w:rsidP="009C20EC">
      <w:pPr>
        <w:spacing w:after="0" w:line="240" w:lineRule="auto"/>
      </w:pPr>
      <w:r>
        <w:separator/>
      </w:r>
    </w:p>
  </w:footnote>
  <w:footnote w:type="continuationSeparator" w:id="0">
    <w:p w14:paraId="171C1E77" w14:textId="77777777" w:rsidR="006B7D03" w:rsidRDefault="006B7D03" w:rsidP="009C2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54C7" w14:textId="77777777" w:rsidR="009C20EC" w:rsidRDefault="009C20E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184F"/>
    <w:multiLevelType w:val="hybridMultilevel"/>
    <w:tmpl w:val="8A86C50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58628B"/>
    <w:multiLevelType w:val="hybridMultilevel"/>
    <w:tmpl w:val="50D220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869"/>
    <w:multiLevelType w:val="hybridMultilevel"/>
    <w:tmpl w:val="5CAED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73C5B"/>
    <w:multiLevelType w:val="hybridMultilevel"/>
    <w:tmpl w:val="5B6CBE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3435E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CFD75F7"/>
    <w:multiLevelType w:val="hybridMultilevel"/>
    <w:tmpl w:val="F5E64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5503F"/>
    <w:multiLevelType w:val="multilevel"/>
    <w:tmpl w:val="98E2C4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12E495F"/>
    <w:multiLevelType w:val="hybridMultilevel"/>
    <w:tmpl w:val="CA1AD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63E57"/>
    <w:multiLevelType w:val="hybridMultilevel"/>
    <w:tmpl w:val="212CE98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D6718"/>
    <w:multiLevelType w:val="hybridMultilevel"/>
    <w:tmpl w:val="736C7FE2"/>
    <w:lvl w:ilvl="0" w:tplc="C7BE5DFE">
      <w:start w:val="40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F281B"/>
    <w:multiLevelType w:val="hybridMultilevel"/>
    <w:tmpl w:val="7FFC78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228FD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12B2A32"/>
    <w:multiLevelType w:val="hybridMultilevel"/>
    <w:tmpl w:val="C30C3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0B56"/>
    <w:multiLevelType w:val="hybridMultilevel"/>
    <w:tmpl w:val="D1B0CF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6E6A8E"/>
    <w:multiLevelType w:val="hybridMultilevel"/>
    <w:tmpl w:val="1B9C7DF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CA87628"/>
    <w:multiLevelType w:val="hybridMultilevel"/>
    <w:tmpl w:val="4EAA3A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50559F"/>
    <w:multiLevelType w:val="hybridMultilevel"/>
    <w:tmpl w:val="D5C0C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80AD5"/>
    <w:multiLevelType w:val="hybridMultilevel"/>
    <w:tmpl w:val="0E9AA8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386668"/>
    <w:multiLevelType w:val="hybridMultilevel"/>
    <w:tmpl w:val="8BCA4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31790"/>
    <w:multiLevelType w:val="hybridMultilevel"/>
    <w:tmpl w:val="4C42D57E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469E5913"/>
    <w:multiLevelType w:val="multilevel"/>
    <w:tmpl w:val="98E2C4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D0B607F"/>
    <w:multiLevelType w:val="hybridMultilevel"/>
    <w:tmpl w:val="4F8C00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328A9"/>
    <w:multiLevelType w:val="hybridMultilevel"/>
    <w:tmpl w:val="4D52988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0153F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1015F4E"/>
    <w:multiLevelType w:val="hybridMultilevel"/>
    <w:tmpl w:val="08365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5064D4"/>
    <w:multiLevelType w:val="hybridMultilevel"/>
    <w:tmpl w:val="5AC49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F148C"/>
    <w:multiLevelType w:val="hybridMultilevel"/>
    <w:tmpl w:val="EEFCC750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51A69B1"/>
    <w:multiLevelType w:val="hybridMultilevel"/>
    <w:tmpl w:val="2FD453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F36032"/>
    <w:multiLevelType w:val="multilevel"/>
    <w:tmpl w:val="98E2C4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6A7624E"/>
    <w:multiLevelType w:val="hybridMultilevel"/>
    <w:tmpl w:val="8DB83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0619C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6D8B4097"/>
    <w:multiLevelType w:val="hybridMultilevel"/>
    <w:tmpl w:val="6ECE69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7682D"/>
    <w:multiLevelType w:val="hybridMultilevel"/>
    <w:tmpl w:val="CD248C48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4CF7343"/>
    <w:multiLevelType w:val="hybridMultilevel"/>
    <w:tmpl w:val="4CEA0192"/>
    <w:lvl w:ilvl="0" w:tplc="041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4" w15:restartNumberingAfterBreak="0">
    <w:nsid w:val="7E246D5B"/>
    <w:multiLevelType w:val="hybridMultilevel"/>
    <w:tmpl w:val="2DF22A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5964062">
    <w:abstractNumId w:val="24"/>
  </w:num>
  <w:num w:numId="2" w16cid:durableId="806896717">
    <w:abstractNumId w:val="29"/>
  </w:num>
  <w:num w:numId="3" w16cid:durableId="1832988592">
    <w:abstractNumId w:val="17"/>
  </w:num>
  <w:num w:numId="4" w16cid:durableId="1117068867">
    <w:abstractNumId w:val="15"/>
  </w:num>
  <w:num w:numId="5" w16cid:durableId="1945964251">
    <w:abstractNumId w:val="3"/>
  </w:num>
  <w:num w:numId="6" w16cid:durableId="1679888303">
    <w:abstractNumId w:val="27"/>
  </w:num>
  <w:num w:numId="7" w16cid:durableId="346449059">
    <w:abstractNumId w:val="30"/>
  </w:num>
  <w:num w:numId="8" w16cid:durableId="640187078">
    <w:abstractNumId w:val="4"/>
  </w:num>
  <w:num w:numId="9" w16cid:durableId="1731150301">
    <w:abstractNumId w:val="11"/>
  </w:num>
  <w:num w:numId="10" w16cid:durableId="2004624893">
    <w:abstractNumId w:val="23"/>
  </w:num>
  <w:num w:numId="11" w16cid:durableId="1781487869">
    <w:abstractNumId w:val="20"/>
  </w:num>
  <w:num w:numId="12" w16cid:durableId="2101825131">
    <w:abstractNumId w:val="28"/>
  </w:num>
  <w:num w:numId="13" w16cid:durableId="1410152659">
    <w:abstractNumId w:val="6"/>
  </w:num>
  <w:num w:numId="14" w16cid:durableId="1406605822">
    <w:abstractNumId w:val="25"/>
  </w:num>
  <w:num w:numId="15" w16cid:durableId="405419477">
    <w:abstractNumId w:val="7"/>
  </w:num>
  <w:num w:numId="16" w16cid:durableId="486291322">
    <w:abstractNumId w:val="10"/>
  </w:num>
  <w:num w:numId="17" w16cid:durableId="1597976266">
    <w:abstractNumId w:val="22"/>
  </w:num>
  <w:num w:numId="18" w16cid:durableId="873228992">
    <w:abstractNumId w:val="13"/>
  </w:num>
  <w:num w:numId="19" w16cid:durableId="1440292767">
    <w:abstractNumId w:val="5"/>
  </w:num>
  <w:num w:numId="20" w16cid:durableId="1141923484">
    <w:abstractNumId w:val="0"/>
  </w:num>
  <w:num w:numId="21" w16cid:durableId="1690643301">
    <w:abstractNumId w:val="12"/>
  </w:num>
  <w:num w:numId="22" w16cid:durableId="663973811">
    <w:abstractNumId w:val="14"/>
  </w:num>
  <w:num w:numId="23" w16cid:durableId="1912615064">
    <w:abstractNumId w:val="32"/>
  </w:num>
  <w:num w:numId="24" w16cid:durableId="172577429">
    <w:abstractNumId w:val="26"/>
  </w:num>
  <w:num w:numId="25" w16cid:durableId="1257589922">
    <w:abstractNumId w:val="16"/>
  </w:num>
  <w:num w:numId="26" w16cid:durableId="1176117763">
    <w:abstractNumId w:val="34"/>
  </w:num>
  <w:num w:numId="27" w16cid:durableId="1654412971">
    <w:abstractNumId w:val="1"/>
  </w:num>
  <w:num w:numId="28" w16cid:durableId="370619529">
    <w:abstractNumId w:val="21"/>
  </w:num>
  <w:num w:numId="29" w16cid:durableId="1188367985">
    <w:abstractNumId w:val="18"/>
  </w:num>
  <w:num w:numId="30" w16cid:durableId="80953951">
    <w:abstractNumId w:val="31"/>
  </w:num>
  <w:num w:numId="31" w16cid:durableId="1523057884">
    <w:abstractNumId w:val="8"/>
  </w:num>
  <w:num w:numId="32" w16cid:durableId="1777172410">
    <w:abstractNumId w:val="2"/>
  </w:num>
  <w:num w:numId="33" w16cid:durableId="1053384185">
    <w:abstractNumId w:val="33"/>
  </w:num>
  <w:num w:numId="34" w16cid:durableId="731316444">
    <w:abstractNumId w:val="19"/>
  </w:num>
  <w:num w:numId="35" w16cid:durableId="2085644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A97"/>
    <w:rsid w:val="0000318A"/>
    <w:rsid w:val="000034EA"/>
    <w:rsid w:val="00010B45"/>
    <w:rsid w:val="000129B3"/>
    <w:rsid w:val="000135DF"/>
    <w:rsid w:val="00033F2D"/>
    <w:rsid w:val="000342AC"/>
    <w:rsid w:val="00041FA6"/>
    <w:rsid w:val="00044047"/>
    <w:rsid w:val="000518AB"/>
    <w:rsid w:val="00052EC7"/>
    <w:rsid w:val="0005668E"/>
    <w:rsid w:val="00057DF1"/>
    <w:rsid w:val="00062AE1"/>
    <w:rsid w:val="00064330"/>
    <w:rsid w:val="0006591C"/>
    <w:rsid w:val="00081EB9"/>
    <w:rsid w:val="0008462B"/>
    <w:rsid w:val="000968A4"/>
    <w:rsid w:val="000A2BB8"/>
    <w:rsid w:val="000A3066"/>
    <w:rsid w:val="000C268C"/>
    <w:rsid w:val="000C271C"/>
    <w:rsid w:val="000C3DE1"/>
    <w:rsid w:val="000D45E8"/>
    <w:rsid w:val="000E31B3"/>
    <w:rsid w:val="000F26E5"/>
    <w:rsid w:val="000F77B9"/>
    <w:rsid w:val="00101544"/>
    <w:rsid w:val="001242A3"/>
    <w:rsid w:val="001243DD"/>
    <w:rsid w:val="00136FC7"/>
    <w:rsid w:val="0014176D"/>
    <w:rsid w:val="00142EFF"/>
    <w:rsid w:val="0014474D"/>
    <w:rsid w:val="001565B6"/>
    <w:rsid w:val="001621B2"/>
    <w:rsid w:val="0016245B"/>
    <w:rsid w:val="001748BC"/>
    <w:rsid w:val="001850A3"/>
    <w:rsid w:val="00187F3C"/>
    <w:rsid w:val="00190690"/>
    <w:rsid w:val="001A10F5"/>
    <w:rsid w:val="001A297E"/>
    <w:rsid w:val="001A5F3B"/>
    <w:rsid w:val="001B0DD6"/>
    <w:rsid w:val="001B4A97"/>
    <w:rsid w:val="001B4EA5"/>
    <w:rsid w:val="001B73A5"/>
    <w:rsid w:val="001D07AA"/>
    <w:rsid w:val="001E0747"/>
    <w:rsid w:val="001E2742"/>
    <w:rsid w:val="001E4C5A"/>
    <w:rsid w:val="001F76B5"/>
    <w:rsid w:val="002064CD"/>
    <w:rsid w:val="00211C57"/>
    <w:rsid w:val="00215114"/>
    <w:rsid w:val="002152C6"/>
    <w:rsid w:val="002215C3"/>
    <w:rsid w:val="002273A2"/>
    <w:rsid w:val="00244283"/>
    <w:rsid w:val="00256F8D"/>
    <w:rsid w:val="00282EE9"/>
    <w:rsid w:val="00287118"/>
    <w:rsid w:val="00291249"/>
    <w:rsid w:val="002B2D73"/>
    <w:rsid w:val="002B5FC4"/>
    <w:rsid w:val="002C753F"/>
    <w:rsid w:val="002D14BB"/>
    <w:rsid w:val="002D1B63"/>
    <w:rsid w:val="002D78A4"/>
    <w:rsid w:val="00324A77"/>
    <w:rsid w:val="00326621"/>
    <w:rsid w:val="003266B5"/>
    <w:rsid w:val="003314D3"/>
    <w:rsid w:val="00335E96"/>
    <w:rsid w:val="00337347"/>
    <w:rsid w:val="003421A7"/>
    <w:rsid w:val="00342FFD"/>
    <w:rsid w:val="00347B90"/>
    <w:rsid w:val="003507D8"/>
    <w:rsid w:val="00353F9C"/>
    <w:rsid w:val="0035491F"/>
    <w:rsid w:val="00357FC1"/>
    <w:rsid w:val="00365251"/>
    <w:rsid w:val="00371D2C"/>
    <w:rsid w:val="00377D31"/>
    <w:rsid w:val="00392E6F"/>
    <w:rsid w:val="00395A11"/>
    <w:rsid w:val="003965A6"/>
    <w:rsid w:val="003A01C5"/>
    <w:rsid w:val="003B0912"/>
    <w:rsid w:val="003E2A4C"/>
    <w:rsid w:val="003E2CF9"/>
    <w:rsid w:val="003E4818"/>
    <w:rsid w:val="0040119D"/>
    <w:rsid w:val="00402C3C"/>
    <w:rsid w:val="00403EAF"/>
    <w:rsid w:val="0040459D"/>
    <w:rsid w:val="00410687"/>
    <w:rsid w:val="00411CA1"/>
    <w:rsid w:val="00414149"/>
    <w:rsid w:val="00415A31"/>
    <w:rsid w:val="00417850"/>
    <w:rsid w:val="00422894"/>
    <w:rsid w:val="00430987"/>
    <w:rsid w:val="00434867"/>
    <w:rsid w:val="004502DB"/>
    <w:rsid w:val="004514C6"/>
    <w:rsid w:val="00467B0D"/>
    <w:rsid w:val="00467C33"/>
    <w:rsid w:val="004772CE"/>
    <w:rsid w:val="0048713A"/>
    <w:rsid w:val="004A1128"/>
    <w:rsid w:val="004A58D5"/>
    <w:rsid w:val="004A75BC"/>
    <w:rsid w:val="004B0A47"/>
    <w:rsid w:val="004B58CE"/>
    <w:rsid w:val="004C7BF9"/>
    <w:rsid w:val="004D1874"/>
    <w:rsid w:val="004D3C0B"/>
    <w:rsid w:val="004E1A04"/>
    <w:rsid w:val="004E5DB0"/>
    <w:rsid w:val="004F3880"/>
    <w:rsid w:val="004F4629"/>
    <w:rsid w:val="00500F21"/>
    <w:rsid w:val="00504992"/>
    <w:rsid w:val="0050598A"/>
    <w:rsid w:val="00520691"/>
    <w:rsid w:val="0054212E"/>
    <w:rsid w:val="00543D82"/>
    <w:rsid w:val="005461E0"/>
    <w:rsid w:val="00551925"/>
    <w:rsid w:val="00560097"/>
    <w:rsid w:val="00563335"/>
    <w:rsid w:val="00582E2A"/>
    <w:rsid w:val="0059305C"/>
    <w:rsid w:val="005A5F33"/>
    <w:rsid w:val="005E03EA"/>
    <w:rsid w:val="005E2D38"/>
    <w:rsid w:val="00600F1C"/>
    <w:rsid w:val="00616877"/>
    <w:rsid w:val="006251ED"/>
    <w:rsid w:val="00635F99"/>
    <w:rsid w:val="00641951"/>
    <w:rsid w:val="0064413F"/>
    <w:rsid w:val="0066139F"/>
    <w:rsid w:val="006668E9"/>
    <w:rsid w:val="00666F8D"/>
    <w:rsid w:val="00671739"/>
    <w:rsid w:val="00683B80"/>
    <w:rsid w:val="0068497C"/>
    <w:rsid w:val="0068712A"/>
    <w:rsid w:val="006933E8"/>
    <w:rsid w:val="006A0DC9"/>
    <w:rsid w:val="006B0B23"/>
    <w:rsid w:val="006B1B74"/>
    <w:rsid w:val="006B58A7"/>
    <w:rsid w:val="006B5B91"/>
    <w:rsid w:val="006B7D03"/>
    <w:rsid w:val="006C543C"/>
    <w:rsid w:val="006C5849"/>
    <w:rsid w:val="006D57C2"/>
    <w:rsid w:val="006E7EE7"/>
    <w:rsid w:val="006F10B7"/>
    <w:rsid w:val="007022DC"/>
    <w:rsid w:val="00705349"/>
    <w:rsid w:val="00712C0E"/>
    <w:rsid w:val="007240EC"/>
    <w:rsid w:val="007309D4"/>
    <w:rsid w:val="00730A78"/>
    <w:rsid w:val="0074511E"/>
    <w:rsid w:val="00746D3D"/>
    <w:rsid w:val="00754B14"/>
    <w:rsid w:val="00754E6E"/>
    <w:rsid w:val="00755E41"/>
    <w:rsid w:val="00760C47"/>
    <w:rsid w:val="00764167"/>
    <w:rsid w:val="00780095"/>
    <w:rsid w:val="00785510"/>
    <w:rsid w:val="00790FE4"/>
    <w:rsid w:val="007A192B"/>
    <w:rsid w:val="007A4884"/>
    <w:rsid w:val="007B59C0"/>
    <w:rsid w:val="007B5E6B"/>
    <w:rsid w:val="007C0793"/>
    <w:rsid w:val="007C27F7"/>
    <w:rsid w:val="007C41F6"/>
    <w:rsid w:val="007D0C85"/>
    <w:rsid w:val="007D2B58"/>
    <w:rsid w:val="007E61C9"/>
    <w:rsid w:val="007E6268"/>
    <w:rsid w:val="007E6929"/>
    <w:rsid w:val="007F201B"/>
    <w:rsid w:val="00815BAE"/>
    <w:rsid w:val="008272DE"/>
    <w:rsid w:val="008349FA"/>
    <w:rsid w:val="008352AF"/>
    <w:rsid w:val="00840E25"/>
    <w:rsid w:val="0084434E"/>
    <w:rsid w:val="008458C5"/>
    <w:rsid w:val="008567C5"/>
    <w:rsid w:val="00870B5A"/>
    <w:rsid w:val="008754C2"/>
    <w:rsid w:val="00892F8F"/>
    <w:rsid w:val="008A00BB"/>
    <w:rsid w:val="008A1237"/>
    <w:rsid w:val="008A6726"/>
    <w:rsid w:val="008C470D"/>
    <w:rsid w:val="008D6545"/>
    <w:rsid w:val="008E3A76"/>
    <w:rsid w:val="008E4B83"/>
    <w:rsid w:val="008E68C3"/>
    <w:rsid w:val="008E78B8"/>
    <w:rsid w:val="008F2C7F"/>
    <w:rsid w:val="0090306B"/>
    <w:rsid w:val="00905EA5"/>
    <w:rsid w:val="00906482"/>
    <w:rsid w:val="00911CA6"/>
    <w:rsid w:val="0092457C"/>
    <w:rsid w:val="00925F6C"/>
    <w:rsid w:val="009312E9"/>
    <w:rsid w:val="0094202B"/>
    <w:rsid w:val="00945C68"/>
    <w:rsid w:val="009537D2"/>
    <w:rsid w:val="00956917"/>
    <w:rsid w:val="00965939"/>
    <w:rsid w:val="00966758"/>
    <w:rsid w:val="00967181"/>
    <w:rsid w:val="00970B73"/>
    <w:rsid w:val="00981C9E"/>
    <w:rsid w:val="00983800"/>
    <w:rsid w:val="00993B4E"/>
    <w:rsid w:val="009A1110"/>
    <w:rsid w:val="009B2E83"/>
    <w:rsid w:val="009C0E16"/>
    <w:rsid w:val="009C20EC"/>
    <w:rsid w:val="009C3A15"/>
    <w:rsid w:val="009C428B"/>
    <w:rsid w:val="009F1B54"/>
    <w:rsid w:val="009F3B06"/>
    <w:rsid w:val="009F42EF"/>
    <w:rsid w:val="00A032D8"/>
    <w:rsid w:val="00A1102F"/>
    <w:rsid w:val="00A11C3F"/>
    <w:rsid w:val="00A2033F"/>
    <w:rsid w:val="00A21BA1"/>
    <w:rsid w:val="00A335C9"/>
    <w:rsid w:val="00A3390A"/>
    <w:rsid w:val="00A408CB"/>
    <w:rsid w:val="00A43996"/>
    <w:rsid w:val="00A4447B"/>
    <w:rsid w:val="00A57813"/>
    <w:rsid w:val="00A61379"/>
    <w:rsid w:val="00A660F9"/>
    <w:rsid w:val="00A679EC"/>
    <w:rsid w:val="00A67DFE"/>
    <w:rsid w:val="00A84357"/>
    <w:rsid w:val="00A93AA6"/>
    <w:rsid w:val="00A9767F"/>
    <w:rsid w:val="00AA780F"/>
    <w:rsid w:val="00AB60CC"/>
    <w:rsid w:val="00B03A68"/>
    <w:rsid w:val="00B05A41"/>
    <w:rsid w:val="00B31539"/>
    <w:rsid w:val="00B3726B"/>
    <w:rsid w:val="00B41234"/>
    <w:rsid w:val="00B454BB"/>
    <w:rsid w:val="00B475F7"/>
    <w:rsid w:val="00B56DE4"/>
    <w:rsid w:val="00B626E1"/>
    <w:rsid w:val="00B6552D"/>
    <w:rsid w:val="00B67D53"/>
    <w:rsid w:val="00B70CAD"/>
    <w:rsid w:val="00B77FA9"/>
    <w:rsid w:val="00B81AAB"/>
    <w:rsid w:val="00B850AA"/>
    <w:rsid w:val="00B9135D"/>
    <w:rsid w:val="00BA6478"/>
    <w:rsid w:val="00BB17F4"/>
    <w:rsid w:val="00BB1EB5"/>
    <w:rsid w:val="00BC1693"/>
    <w:rsid w:val="00BD1CDB"/>
    <w:rsid w:val="00BD525D"/>
    <w:rsid w:val="00BD55D7"/>
    <w:rsid w:val="00BE4589"/>
    <w:rsid w:val="00C0320C"/>
    <w:rsid w:val="00C16B47"/>
    <w:rsid w:val="00C30691"/>
    <w:rsid w:val="00C323DA"/>
    <w:rsid w:val="00C40850"/>
    <w:rsid w:val="00C42E9B"/>
    <w:rsid w:val="00C60496"/>
    <w:rsid w:val="00C67D62"/>
    <w:rsid w:val="00C80670"/>
    <w:rsid w:val="00C93C95"/>
    <w:rsid w:val="00CA0150"/>
    <w:rsid w:val="00CA0878"/>
    <w:rsid w:val="00CA27BA"/>
    <w:rsid w:val="00CB1031"/>
    <w:rsid w:val="00CB224C"/>
    <w:rsid w:val="00CB7508"/>
    <w:rsid w:val="00CC635B"/>
    <w:rsid w:val="00CD73A1"/>
    <w:rsid w:val="00CE5BDF"/>
    <w:rsid w:val="00CF3420"/>
    <w:rsid w:val="00D004C0"/>
    <w:rsid w:val="00D0050E"/>
    <w:rsid w:val="00D13D27"/>
    <w:rsid w:val="00D24280"/>
    <w:rsid w:val="00D27207"/>
    <w:rsid w:val="00D33A85"/>
    <w:rsid w:val="00D43F2B"/>
    <w:rsid w:val="00D478E6"/>
    <w:rsid w:val="00D56586"/>
    <w:rsid w:val="00D612F4"/>
    <w:rsid w:val="00D616DD"/>
    <w:rsid w:val="00D6293B"/>
    <w:rsid w:val="00D649E5"/>
    <w:rsid w:val="00D66077"/>
    <w:rsid w:val="00D87948"/>
    <w:rsid w:val="00DA26BE"/>
    <w:rsid w:val="00DA3F27"/>
    <w:rsid w:val="00DB66D4"/>
    <w:rsid w:val="00DC00C8"/>
    <w:rsid w:val="00DC7767"/>
    <w:rsid w:val="00DF0FCF"/>
    <w:rsid w:val="00DF4741"/>
    <w:rsid w:val="00DF6142"/>
    <w:rsid w:val="00E05CDF"/>
    <w:rsid w:val="00E16E04"/>
    <w:rsid w:val="00E37FDD"/>
    <w:rsid w:val="00E51855"/>
    <w:rsid w:val="00E53676"/>
    <w:rsid w:val="00E640AE"/>
    <w:rsid w:val="00E67447"/>
    <w:rsid w:val="00E70F90"/>
    <w:rsid w:val="00E80008"/>
    <w:rsid w:val="00E85ACC"/>
    <w:rsid w:val="00E91465"/>
    <w:rsid w:val="00E95D49"/>
    <w:rsid w:val="00EB373D"/>
    <w:rsid w:val="00EB67C0"/>
    <w:rsid w:val="00EC483A"/>
    <w:rsid w:val="00EE03F4"/>
    <w:rsid w:val="00EF697A"/>
    <w:rsid w:val="00F03F94"/>
    <w:rsid w:val="00F07E66"/>
    <w:rsid w:val="00F20DBD"/>
    <w:rsid w:val="00F21936"/>
    <w:rsid w:val="00F25151"/>
    <w:rsid w:val="00F25373"/>
    <w:rsid w:val="00F32109"/>
    <w:rsid w:val="00F37A66"/>
    <w:rsid w:val="00F45C06"/>
    <w:rsid w:val="00F57852"/>
    <w:rsid w:val="00F65535"/>
    <w:rsid w:val="00F657DB"/>
    <w:rsid w:val="00F80B87"/>
    <w:rsid w:val="00F81F93"/>
    <w:rsid w:val="00FB17F4"/>
    <w:rsid w:val="00FB5826"/>
    <w:rsid w:val="00FB5DDC"/>
    <w:rsid w:val="00FD11A8"/>
    <w:rsid w:val="00FD47B7"/>
    <w:rsid w:val="00FF09F1"/>
    <w:rsid w:val="00FF19D7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0A9C"/>
  <w15:docId w15:val="{CC6880CC-9700-4538-B209-C6EFB081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DFE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B03A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5">
    <w:name w:val="heading 5"/>
    <w:basedOn w:val="Normal"/>
    <w:link w:val="Naslov5Char"/>
    <w:uiPriority w:val="9"/>
    <w:qFormat/>
    <w:rsid w:val="009537D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link w:val="Naslov5"/>
    <w:uiPriority w:val="9"/>
    <w:rsid w:val="009537D2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B66D4"/>
    <w:pPr>
      <w:ind w:left="720"/>
      <w:contextualSpacing/>
    </w:pPr>
  </w:style>
  <w:style w:type="table" w:styleId="Reetkatablice">
    <w:name w:val="Table Grid"/>
    <w:basedOn w:val="Obinatablica"/>
    <w:uiPriority w:val="59"/>
    <w:rsid w:val="00162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256F8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1748B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59"/>
    <w:rsid w:val="001748B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C2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20E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9C2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20EC"/>
    <w:rPr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B03A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BILJE&#352;KE%202020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BA06D-BC16-433E-98A9-7E14187B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BILJEŠKE 2020.</Template>
  <TotalTime>2093</TotalTime>
  <Pages>1</Pages>
  <Words>3663</Words>
  <Characters>20885</Characters>
  <Application>Microsoft Office Word</Application>
  <DocSecurity>0</DocSecurity>
  <Lines>174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Tanja Ferčec</cp:lastModifiedBy>
  <cp:revision>91</cp:revision>
  <cp:lastPrinted>2024-01-26T11:18:00Z</cp:lastPrinted>
  <dcterms:created xsi:type="dcterms:W3CDTF">2021-01-22T19:23:00Z</dcterms:created>
  <dcterms:modified xsi:type="dcterms:W3CDTF">2024-01-30T07:46:00Z</dcterms:modified>
</cp:coreProperties>
</file>